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AEB97" w14:textId="77777777" w:rsidR="000A0721" w:rsidRPr="006F01B7" w:rsidRDefault="00A949F0" w:rsidP="000A0721">
      <w:pPr>
        <w:spacing w:after="0" w:line="240" w:lineRule="auto"/>
        <w:jc w:val="center"/>
        <w:rPr>
          <w:rFonts w:ascii="Arial" w:eastAsia="Times New Roman" w:hAnsi="Arial" w:cs="Times New Roman"/>
          <w:b/>
          <w:sz w:val="24"/>
          <w:szCs w:val="24"/>
          <w:lang w:val="uk-UA" w:eastAsia="ru-RU"/>
        </w:rPr>
      </w:pPr>
      <w:r w:rsidRPr="006F01B7">
        <w:rPr>
          <w:rFonts w:ascii="UkrainianBaltica" w:eastAsia="Times New Roman" w:hAnsi="UkrainianBaltica" w:cs="Times New Roman"/>
          <w:noProof/>
          <w:sz w:val="24"/>
          <w:szCs w:val="24"/>
          <w:lang w:eastAsia="ru-RU"/>
        </w:rPr>
        <w:drawing>
          <wp:inline distT="0" distB="0" distL="0" distR="0" wp14:anchorId="36DEEBA8" wp14:editId="21035217">
            <wp:extent cx="438150" cy="60755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507" cy="608050"/>
                    </a:xfrm>
                    <a:prstGeom prst="rect">
                      <a:avLst/>
                    </a:prstGeom>
                    <a:noFill/>
                    <a:ln>
                      <a:noFill/>
                    </a:ln>
                  </pic:spPr>
                </pic:pic>
              </a:graphicData>
            </a:graphic>
          </wp:inline>
        </w:drawing>
      </w:r>
    </w:p>
    <w:p w14:paraId="4DFCE815" w14:textId="77777777" w:rsidR="000A0721" w:rsidRPr="006F01B7" w:rsidRDefault="000A0721" w:rsidP="000A0721">
      <w:pPr>
        <w:spacing w:after="0" w:line="240" w:lineRule="auto"/>
        <w:jc w:val="both"/>
        <w:rPr>
          <w:rFonts w:ascii="Arial" w:eastAsia="Times New Roman" w:hAnsi="Arial" w:cs="Times New Roman"/>
          <w:b/>
          <w:sz w:val="24"/>
          <w:szCs w:val="24"/>
          <w:lang w:val="uk-UA" w:eastAsia="ru-RU"/>
        </w:rPr>
      </w:pPr>
    </w:p>
    <w:p w14:paraId="7A603A81" w14:textId="77777777" w:rsidR="000A0721" w:rsidRPr="006F01B7" w:rsidRDefault="000A0721" w:rsidP="00760560">
      <w:pPr>
        <w:keepNext/>
        <w:spacing w:after="0" w:line="240" w:lineRule="auto"/>
        <w:jc w:val="center"/>
        <w:outlineLvl w:val="0"/>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І Ч Н Я Н</w:t>
      </w:r>
      <w:r w:rsidR="003A3ED1" w:rsidRPr="006F01B7">
        <w:rPr>
          <w:rFonts w:ascii="Times New Roman" w:eastAsia="Times New Roman" w:hAnsi="Times New Roman" w:cs="Times New Roman"/>
          <w:b/>
          <w:sz w:val="28"/>
          <w:szCs w:val="28"/>
          <w:lang w:val="uk-UA" w:eastAsia="ru-RU"/>
        </w:rPr>
        <w:t xml:space="preserve"> </w:t>
      </w:r>
      <w:r w:rsidRPr="006F01B7">
        <w:rPr>
          <w:rFonts w:ascii="Times New Roman" w:eastAsia="Times New Roman" w:hAnsi="Times New Roman" w:cs="Times New Roman"/>
          <w:b/>
          <w:sz w:val="28"/>
          <w:szCs w:val="28"/>
          <w:lang w:val="uk-UA" w:eastAsia="ru-RU"/>
        </w:rPr>
        <w:t>С Ь К А    М І С Ь К А    Р А Д А</w:t>
      </w:r>
    </w:p>
    <w:p w14:paraId="58B14EA3" w14:textId="77777777" w:rsidR="000A0721" w:rsidRPr="006F01B7" w:rsidRDefault="000A0721" w:rsidP="00760560">
      <w:pPr>
        <w:spacing w:after="0" w:line="240" w:lineRule="auto"/>
        <w:jc w:val="center"/>
        <w:rPr>
          <w:rFonts w:ascii="Times New Roman" w:eastAsia="Times New Roman" w:hAnsi="Times New Roman" w:cs="Times New Roman"/>
          <w:b/>
          <w:sz w:val="16"/>
          <w:szCs w:val="24"/>
          <w:lang w:val="uk-UA" w:eastAsia="ru-RU"/>
        </w:rPr>
      </w:pPr>
    </w:p>
    <w:p w14:paraId="2522B316" w14:textId="77777777" w:rsidR="000A0721" w:rsidRPr="006F01B7" w:rsidRDefault="000A0721" w:rsidP="00760560">
      <w:pPr>
        <w:spacing w:after="0" w:line="240" w:lineRule="auto"/>
        <w:jc w:val="center"/>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ВИКОНАВЧИЙ КОМІТЕТ</w:t>
      </w:r>
    </w:p>
    <w:p w14:paraId="3F3D0DBD" w14:textId="77777777" w:rsidR="000F3BF8" w:rsidRPr="006F01B7" w:rsidRDefault="000F3BF8" w:rsidP="00760560">
      <w:pPr>
        <w:spacing w:after="0" w:line="240" w:lineRule="auto"/>
        <w:jc w:val="center"/>
        <w:rPr>
          <w:rFonts w:ascii="Times New Roman" w:eastAsia="Times New Roman" w:hAnsi="Times New Roman" w:cs="Times New Roman"/>
          <w:sz w:val="28"/>
          <w:szCs w:val="28"/>
          <w:lang w:val="uk-UA" w:eastAsia="ru-RU"/>
        </w:rPr>
      </w:pPr>
    </w:p>
    <w:p w14:paraId="2444CEB9" w14:textId="77777777" w:rsidR="000F3BF8" w:rsidRPr="006F01B7" w:rsidRDefault="000F3BF8" w:rsidP="00760560">
      <w:pPr>
        <w:spacing w:after="0" w:line="240" w:lineRule="auto"/>
        <w:jc w:val="center"/>
        <w:rPr>
          <w:rFonts w:ascii="Times New Roman" w:eastAsia="Times New Roman" w:hAnsi="Times New Roman" w:cs="Times New Roman"/>
          <w:b/>
          <w:spacing w:val="20"/>
          <w:sz w:val="32"/>
          <w:szCs w:val="32"/>
          <w:lang w:val="uk-UA" w:eastAsia="ru-RU"/>
        </w:rPr>
      </w:pPr>
      <w:r w:rsidRPr="006F01B7">
        <w:rPr>
          <w:rFonts w:ascii="Times New Roman" w:eastAsia="Times New Roman" w:hAnsi="Times New Roman" w:cs="Times New Roman"/>
          <w:b/>
          <w:spacing w:val="20"/>
          <w:sz w:val="32"/>
          <w:szCs w:val="32"/>
          <w:lang w:val="uk-UA" w:eastAsia="ru-RU"/>
        </w:rPr>
        <w:t>РІШЕННЯ</w:t>
      </w:r>
    </w:p>
    <w:p w14:paraId="743E7F9C" w14:textId="031DD2DB" w:rsidR="000A0721" w:rsidRPr="00CA207C" w:rsidRDefault="00CA207C" w:rsidP="000A072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1CB27989" w14:textId="48C17BE8" w:rsidR="000A0721" w:rsidRPr="00CA207C" w:rsidRDefault="00CA207C" w:rsidP="000A0721">
      <w:pPr>
        <w:spacing w:after="0" w:line="240" w:lineRule="auto"/>
        <w:rPr>
          <w:rFonts w:ascii="Times New Roman" w:eastAsia="Times New Roman" w:hAnsi="Times New Roman" w:cs="Times New Roman"/>
          <w:sz w:val="24"/>
          <w:szCs w:val="24"/>
          <w:lang w:val="uk-UA" w:eastAsia="ru-RU"/>
        </w:rPr>
      </w:pPr>
      <w:r w:rsidRPr="00CA207C">
        <w:rPr>
          <w:rFonts w:ascii="Times New Roman" w:eastAsia="Times New Roman" w:hAnsi="Times New Roman" w:cs="Times New Roman"/>
          <w:sz w:val="24"/>
          <w:szCs w:val="24"/>
          <w:lang w:val="uk-UA" w:eastAsia="ru-RU"/>
        </w:rPr>
        <w:t xml:space="preserve">02 листопада 2022 </w:t>
      </w:r>
      <w:r w:rsidR="003C4DBA" w:rsidRPr="00CA207C">
        <w:rPr>
          <w:rFonts w:ascii="Times New Roman" w:eastAsia="Times New Roman" w:hAnsi="Times New Roman" w:cs="Times New Roman"/>
          <w:sz w:val="24"/>
          <w:szCs w:val="24"/>
          <w:lang w:val="uk-UA" w:eastAsia="ru-RU"/>
        </w:rPr>
        <w:t>року</w:t>
      </w:r>
      <w:r w:rsidR="000A0721" w:rsidRPr="00CA207C">
        <w:rPr>
          <w:rFonts w:ascii="Times New Roman" w:eastAsia="Times New Roman" w:hAnsi="Times New Roman" w:cs="Times New Roman"/>
          <w:sz w:val="24"/>
          <w:szCs w:val="24"/>
          <w:lang w:val="uk-UA" w:eastAsia="ru-RU"/>
        </w:rPr>
        <w:t xml:space="preserve">             </w:t>
      </w:r>
      <w:r w:rsidR="008C77B9" w:rsidRPr="00CA207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8C77B9" w:rsidRPr="00CA207C">
        <w:rPr>
          <w:rFonts w:ascii="Times New Roman" w:eastAsia="Times New Roman" w:hAnsi="Times New Roman" w:cs="Times New Roman"/>
          <w:sz w:val="24"/>
          <w:szCs w:val="24"/>
          <w:lang w:val="uk-UA" w:eastAsia="ru-RU"/>
        </w:rPr>
        <w:t xml:space="preserve"> м.</w:t>
      </w:r>
      <w:r w:rsidRPr="00CA207C">
        <w:rPr>
          <w:rFonts w:ascii="Times New Roman" w:eastAsia="Times New Roman" w:hAnsi="Times New Roman" w:cs="Times New Roman"/>
          <w:sz w:val="24"/>
          <w:szCs w:val="24"/>
          <w:lang w:val="uk-UA" w:eastAsia="ru-RU"/>
        </w:rPr>
        <w:t xml:space="preserve"> </w:t>
      </w:r>
      <w:r w:rsidR="008C77B9" w:rsidRPr="00CA207C">
        <w:rPr>
          <w:rFonts w:ascii="Times New Roman" w:eastAsia="Times New Roman" w:hAnsi="Times New Roman" w:cs="Times New Roman"/>
          <w:sz w:val="24"/>
          <w:szCs w:val="24"/>
          <w:lang w:val="uk-UA" w:eastAsia="ru-RU"/>
        </w:rPr>
        <w:t>Ічня</w:t>
      </w:r>
      <w:r w:rsidR="000F3BF8" w:rsidRPr="00CA207C">
        <w:rPr>
          <w:rFonts w:ascii="Times New Roman" w:eastAsia="Times New Roman" w:hAnsi="Times New Roman" w:cs="Times New Roman"/>
          <w:sz w:val="24"/>
          <w:szCs w:val="24"/>
          <w:lang w:val="uk-UA" w:eastAsia="ru-RU"/>
        </w:rPr>
        <w:tab/>
      </w:r>
      <w:r w:rsidR="000F3BF8" w:rsidRPr="00CA207C">
        <w:rPr>
          <w:rFonts w:ascii="Times New Roman" w:eastAsia="Times New Roman" w:hAnsi="Times New Roman" w:cs="Times New Roman"/>
          <w:sz w:val="24"/>
          <w:szCs w:val="24"/>
          <w:lang w:val="uk-UA" w:eastAsia="ru-RU"/>
        </w:rPr>
        <w:tab/>
      </w:r>
      <w:r w:rsidR="003C4DBA" w:rsidRPr="00CA207C">
        <w:rPr>
          <w:rFonts w:ascii="Times New Roman" w:eastAsia="Times New Roman" w:hAnsi="Times New Roman" w:cs="Times New Roman"/>
          <w:sz w:val="24"/>
          <w:szCs w:val="24"/>
          <w:lang w:val="uk-UA" w:eastAsia="ru-RU"/>
        </w:rPr>
        <w:t xml:space="preserve">        </w:t>
      </w:r>
      <w:r w:rsidR="000F3BF8" w:rsidRPr="00CA207C">
        <w:rPr>
          <w:rFonts w:ascii="Times New Roman" w:eastAsia="Times New Roman" w:hAnsi="Times New Roman" w:cs="Times New Roman"/>
          <w:sz w:val="24"/>
          <w:szCs w:val="24"/>
          <w:lang w:val="uk-UA" w:eastAsia="ru-RU"/>
        </w:rPr>
        <w:tab/>
      </w:r>
      <w:r w:rsidR="000F3BF8" w:rsidRPr="00CA207C">
        <w:rPr>
          <w:rFonts w:ascii="Times New Roman" w:eastAsia="Times New Roman" w:hAnsi="Times New Roman" w:cs="Times New Roman"/>
          <w:sz w:val="24"/>
          <w:szCs w:val="24"/>
          <w:lang w:val="uk-UA" w:eastAsia="ru-RU"/>
        </w:rPr>
        <w:tab/>
        <w:t>№</w:t>
      </w:r>
      <w:r>
        <w:rPr>
          <w:rFonts w:ascii="Times New Roman" w:eastAsia="Times New Roman" w:hAnsi="Times New Roman" w:cs="Times New Roman"/>
          <w:sz w:val="24"/>
          <w:szCs w:val="24"/>
          <w:lang w:val="uk-UA" w:eastAsia="ru-RU"/>
        </w:rPr>
        <w:t xml:space="preserve"> 171</w:t>
      </w:r>
    </w:p>
    <w:p w14:paraId="3573FCE3" w14:textId="77777777" w:rsidR="008C68FF" w:rsidRPr="00CA207C" w:rsidRDefault="008C68FF" w:rsidP="000A0721">
      <w:pPr>
        <w:spacing w:after="0" w:line="240" w:lineRule="auto"/>
        <w:rPr>
          <w:rFonts w:ascii="Times New Roman" w:eastAsia="Times New Roman" w:hAnsi="Times New Roman" w:cs="Times New Roman"/>
          <w:sz w:val="24"/>
          <w:szCs w:val="24"/>
          <w:lang w:val="uk-UA" w:eastAsia="ru-RU"/>
        </w:rPr>
      </w:pPr>
    </w:p>
    <w:p w14:paraId="76215A6F" w14:textId="77777777" w:rsidR="00CA207C" w:rsidRDefault="0072186C" w:rsidP="000A0721">
      <w:pPr>
        <w:spacing w:after="0" w:line="240" w:lineRule="auto"/>
        <w:rPr>
          <w:rFonts w:ascii="Times New Roman" w:eastAsia="Times New Roman" w:hAnsi="Times New Roman" w:cs="Times New Roman"/>
          <w:b/>
          <w:sz w:val="24"/>
          <w:szCs w:val="24"/>
          <w:lang w:val="uk-UA" w:eastAsia="ru-RU"/>
        </w:rPr>
      </w:pPr>
      <w:r w:rsidRPr="00CA207C">
        <w:rPr>
          <w:rFonts w:ascii="Times New Roman" w:eastAsia="Times New Roman" w:hAnsi="Times New Roman" w:cs="Times New Roman"/>
          <w:b/>
          <w:sz w:val="24"/>
          <w:szCs w:val="24"/>
          <w:lang w:val="uk-UA" w:eastAsia="ru-RU"/>
        </w:rPr>
        <w:t>Про затвердження плану евакуації</w:t>
      </w:r>
      <w:r w:rsidR="00CA207C">
        <w:rPr>
          <w:rFonts w:ascii="Times New Roman" w:eastAsia="Times New Roman" w:hAnsi="Times New Roman" w:cs="Times New Roman"/>
          <w:b/>
          <w:sz w:val="24"/>
          <w:szCs w:val="24"/>
          <w:lang w:val="uk-UA" w:eastAsia="ru-RU"/>
        </w:rPr>
        <w:t xml:space="preserve"> </w:t>
      </w:r>
      <w:r w:rsidR="008F7DA8" w:rsidRPr="00CA207C">
        <w:rPr>
          <w:rFonts w:ascii="Times New Roman" w:eastAsia="Times New Roman" w:hAnsi="Times New Roman" w:cs="Times New Roman"/>
          <w:b/>
          <w:sz w:val="24"/>
          <w:szCs w:val="24"/>
          <w:lang w:val="uk-UA" w:eastAsia="ru-RU"/>
        </w:rPr>
        <w:t>населення</w:t>
      </w:r>
    </w:p>
    <w:p w14:paraId="47DF0E2B" w14:textId="77777777" w:rsidR="00CA207C" w:rsidRDefault="008F7DA8" w:rsidP="000A0721">
      <w:pPr>
        <w:spacing w:after="0" w:line="240" w:lineRule="auto"/>
        <w:rPr>
          <w:rFonts w:ascii="Times New Roman" w:eastAsia="Times New Roman" w:hAnsi="Times New Roman" w:cs="Times New Roman"/>
          <w:b/>
          <w:sz w:val="24"/>
          <w:szCs w:val="24"/>
          <w:lang w:val="uk-UA" w:eastAsia="ru-RU"/>
        </w:rPr>
      </w:pPr>
      <w:r w:rsidRPr="00CA207C">
        <w:rPr>
          <w:rFonts w:ascii="Times New Roman" w:eastAsia="Times New Roman" w:hAnsi="Times New Roman" w:cs="Times New Roman"/>
          <w:b/>
          <w:sz w:val="24"/>
          <w:szCs w:val="24"/>
          <w:lang w:val="uk-UA" w:eastAsia="ru-RU"/>
        </w:rPr>
        <w:t>Ічнянської міської територіальної</w:t>
      </w:r>
      <w:r w:rsidR="00CA207C">
        <w:rPr>
          <w:rFonts w:ascii="Times New Roman" w:eastAsia="Times New Roman" w:hAnsi="Times New Roman" w:cs="Times New Roman"/>
          <w:b/>
          <w:sz w:val="24"/>
          <w:szCs w:val="24"/>
          <w:lang w:val="uk-UA" w:eastAsia="ru-RU"/>
        </w:rPr>
        <w:t xml:space="preserve"> </w:t>
      </w:r>
      <w:r w:rsidRPr="00CA207C">
        <w:rPr>
          <w:rFonts w:ascii="Times New Roman" w:eastAsia="Times New Roman" w:hAnsi="Times New Roman" w:cs="Times New Roman"/>
          <w:b/>
          <w:sz w:val="24"/>
          <w:szCs w:val="24"/>
          <w:lang w:val="uk-UA" w:eastAsia="ru-RU"/>
        </w:rPr>
        <w:t xml:space="preserve">громади у </w:t>
      </w:r>
    </w:p>
    <w:p w14:paraId="087131A4" w14:textId="77777777" w:rsidR="00CA207C" w:rsidRDefault="008F7DA8" w:rsidP="000A0721">
      <w:pPr>
        <w:spacing w:after="0" w:line="240" w:lineRule="auto"/>
        <w:rPr>
          <w:rFonts w:ascii="Times New Roman" w:eastAsia="Times New Roman" w:hAnsi="Times New Roman" w:cs="Times New Roman"/>
          <w:b/>
          <w:sz w:val="24"/>
          <w:szCs w:val="24"/>
          <w:lang w:val="uk-UA" w:eastAsia="ru-RU"/>
        </w:rPr>
      </w:pPr>
      <w:r w:rsidRPr="00CA207C">
        <w:rPr>
          <w:rFonts w:ascii="Times New Roman" w:eastAsia="Times New Roman" w:hAnsi="Times New Roman" w:cs="Times New Roman"/>
          <w:b/>
          <w:sz w:val="24"/>
          <w:szCs w:val="24"/>
          <w:lang w:val="uk-UA" w:eastAsia="ru-RU"/>
        </w:rPr>
        <w:t>разі виникнення надзвичайни</w:t>
      </w:r>
      <w:r w:rsidR="00CA207C">
        <w:rPr>
          <w:rFonts w:ascii="Times New Roman" w:eastAsia="Times New Roman" w:hAnsi="Times New Roman" w:cs="Times New Roman"/>
          <w:b/>
          <w:sz w:val="24"/>
          <w:szCs w:val="24"/>
          <w:lang w:val="uk-UA" w:eastAsia="ru-RU"/>
        </w:rPr>
        <w:t xml:space="preserve">х </w:t>
      </w:r>
      <w:r w:rsidRPr="00CA207C">
        <w:rPr>
          <w:rFonts w:ascii="Times New Roman" w:eastAsia="Times New Roman" w:hAnsi="Times New Roman" w:cs="Times New Roman"/>
          <w:b/>
          <w:sz w:val="24"/>
          <w:szCs w:val="24"/>
          <w:lang w:val="uk-UA" w:eastAsia="ru-RU"/>
        </w:rPr>
        <w:t xml:space="preserve">ситуацій </w:t>
      </w:r>
    </w:p>
    <w:p w14:paraId="381DC135" w14:textId="30E20253" w:rsidR="00FA7C13" w:rsidRPr="00CA207C" w:rsidRDefault="00FA7C13" w:rsidP="000A0721">
      <w:pPr>
        <w:spacing w:after="0" w:line="240" w:lineRule="auto"/>
        <w:rPr>
          <w:rFonts w:ascii="Times New Roman" w:eastAsia="Times New Roman" w:hAnsi="Times New Roman" w:cs="Times New Roman"/>
          <w:b/>
          <w:sz w:val="24"/>
          <w:szCs w:val="24"/>
          <w:lang w:val="uk-UA" w:eastAsia="ru-RU"/>
        </w:rPr>
      </w:pPr>
      <w:r w:rsidRPr="00CA207C">
        <w:rPr>
          <w:rFonts w:ascii="Times New Roman" w:eastAsia="Times New Roman" w:hAnsi="Times New Roman" w:cs="Times New Roman"/>
          <w:b/>
          <w:sz w:val="24"/>
          <w:szCs w:val="24"/>
          <w:lang w:val="uk-UA" w:eastAsia="ru-RU"/>
        </w:rPr>
        <w:t>техногенного та природного</w:t>
      </w:r>
      <w:r w:rsidR="00CA207C">
        <w:rPr>
          <w:rFonts w:ascii="Times New Roman" w:eastAsia="Times New Roman" w:hAnsi="Times New Roman" w:cs="Times New Roman"/>
          <w:b/>
          <w:sz w:val="24"/>
          <w:szCs w:val="24"/>
          <w:lang w:val="uk-UA" w:eastAsia="ru-RU"/>
        </w:rPr>
        <w:t xml:space="preserve"> </w:t>
      </w:r>
      <w:r w:rsidRPr="00CA207C">
        <w:rPr>
          <w:rFonts w:ascii="Times New Roman" w:eastAsia="Times New Roman" w:hAnsi="Times New Roman" w:cs="Times New Roman"/>
          <w:b/>
          <w:sz w:val="24"/>
          <w:szCs w:val="24"/>
          <w:lang w:val="uk-UA" w:eastAsia="ru-RU"/>
        </w:rPr>
        <w:t>характеру</w:t>
      </w:r>
      <w:r w:rsidR="00EF178E">
        <w:rPr>
          <w:rFonts w:ascii="Times New Roman" w:eastAsia="Times New Roman" w:hAnsi="Times New Roman" w:cs="Times New Roman"/>
          <w:b/>
          <w:sz w:val="24"/>
          <w:szCs w:val="24"/>
          <w:lang w:val="uk-UA" w:eastAsia="ru-RU"/>
        </w:rPr>
        <w:t xml:space="preserve">  </w:t>
      </w:r>
    </w:p>
    <w:p w14:paraId="660B106F" w14:textId="77777777" w:rsidR="00597017" w:rsidRDefault="00597017" w:rsidP="00597017">
      <w:pPr>
        <w:spacing w:after="0" w:line="240" w:lineRule="auto"/>
        <w:jc w:val="both"/>
        <w:rPr>
          <w:rFonts w:ascii="Times New Roman" w:eastAsia="Times New Roman" w:hAnsi="Times New Roman" w:cs="Times New Roman"/>
          <w:b/>
          <w:sz w:val="24"/>
          <w:szCs w:val="24"/>
          <w:lang w:val="uk-UA" w:eastAsia="ru-RU"/>
        </w:rPr>
      </w:pPr>
    </w:p>
    <w:p w14:paraId="138E19AA" w14:textId="77777777" w:rsidR="00597017" w:rsidRDefault="0072186C" w:rsidP="00597017">
      <w:pPr>
        <w:spacing w:after="0" w:line="240" w:lineRule="auto"/>
        <w:ind w:firstLine="567"/>
        <w:jc w:val="both"/>
        <w:rPr>
          <w:rFonts w:ascii="Times New Roman" w:eastAsia="Times New Roman" w:hAnsi="Times New Roman" w:cs="Times New Roman"/>
          <w:b/>
          <w:sz w:val="24"/>
          <w:szCs w:val="24"/>
          <w:lang w:val="uk-UA" w:eastAsia="ru-RU"/>
        </w:rPr>
      </w:pPr>
      <w:r w:rsidRPr="00CA207C">
        <w:rPr>
          <w:rFonts w:ascii="Times New Roman" w:eastAsia="Times New Roman" w:hAnsi="Times New Roman" w:cs="Times New Roman"/>
          <w:sz w:val="24"/>
          <w:szCs w:val="24"/>
          <w:lang w:val="uk-UA" w:eastAsia="ru-RU"/>
        </w:rPr>
        <w:t>Відповідно до ст. 33 Кодексу цивільного захисту України, враховуючи вимоги п. 34 Порядку проведення евакуації у разі загрози виникнення або виникнення надзвичайних ситуацій, затвердженого Постановою КМУ від 30.10.2013</w:t>
      </w:r>
      <w:r w:rsidR="001657E5" w:rsidRPr="00CA207C">
        <w:rPr>
          <w:rFonts w:ascii="Times New Roman" w:eastAsia="Times New Roman" w:hAnsi="Times New Roman" w:cs="Times New Roman"/>
          <w:sz w:val="24"/>
          <w:szCs w:val="24"/>
          <w:lang w:val="uk-UA" w:eastAsia="ru-RU"/>
        </w:rPr>
        <w:t xml:space="preserve"> р.</w:t>
      </w:r>
      <w:r w:rsidRPr="00CA207C">
        <w:rPr>
          <w:rFonts w:ascii="Times New Roman" w:eastAsia="Times New Roman" w:hAnsi="Times New Roman" w:cs="Times New Roman"/>
          <w:sz w:val="24"/>
          <w:szCs w:val="24"/>
          <w:lang w:val="uk-UA" w:eastAsia="ru-RU"/>
        </w:rPr>
        <w:t xml:space="preserve"> № 841, Положення про єдину державну систему цивільного захисту</w:t>
      </w:r>
      <w:r w:rsidR="00597017">
        <w:rPr>
          <w:rFonts w:ascii="Times New Roman" w:eastAsia="Times New Roman" w:hAnsi="Times New Roman" w:cs="Times New Roman"/>
          <w:sz w:val="24"/>
          <w:szCs w:val="24"/>
          <w:lang w:val="uk-UA" w:eastAsia="ru-RU"/>
        </w:rPr>
        <w:t>,</w:t>
      </w:r>
      <w:r w:rsidRPr="00CA207C">
        <w:rPr>
          <w:rFonts w:ascii="Times New Roman" w:eastAsia="Times New Roman" w:hAnsi="Times New Roman" w:cs="Times New Roman"/>
          <w:sz w:val="24"/>
          <w:szCs w:val="24"/>
          <w:lang w:val="uk-UA" w:eastAsia="ru-RU"/>
        </w:rPr>
        <w:t xml:space="preserve"> затвердженого Постановою КМУ від 27.01.2014</w:t>
      </w:r>
      <w:r w:rsidR="001657E5" w:rsidRPr="00CA207C">
        <w:rPr>
          <w:rFonts w:ascii="Times New Roman" w:eastAsia="Times New Roman" w:hAnsi="Times New Roman" w:cs="Times New Roman"/>
          <w:sz w:val="24"/>
          <w:szCs w:val="24"/>
          <w:lang w:val="uk-UA" w:eastAsia="ru-RU"/>
        </w:rPr>
        <w:t xml:space="preserve"> р.</w:t>
      </w:r>
      <w:r w:rsidRPr="00CA207C">
        <w:rPr>
          <w:rFonts w:ascii="Times New Roman" w:eastAsia="Times New Roman" w:hAnsi="Times New Roman" w:cs="Times New Roman"/>
          <w:sz w:val="24"/>
          <w:szCs w:val="24"/>
          <w:lang w:val="uk-UA" w:eastAsia="ru-RU"/>
        </w:rPr>
        <w:t xml:space="preserve"> № 11, Методики планування заходів з евакуації</w:t>
      </w:r>
      <w:r w:rsidR="00597017">
        <w:rPr>
          <w:rFonts w:ascii="Times New Roman" w:eastAsia="Times New Roman" w:hAnsi="Times New Roman" w:cs="Times New Roman"/>
          <w:sz w:val="24"/>
          <w:szCs w:val="24"/>
          <w:lang w:val="uk-UA" w:eastAsia="ru-RU"/>
        </w:rPr>
        <w:t>,</w:t>
      </w:r>
      <w:r w:rsidRPr="00CA207C">
        <w:rPr>
          <w:rFonts w:ascii="Times New Roman" w:eastAsia="Times New Roman" w:hAnsi="Times New Roman" w:cs="Times New Roman"/>
          <w:sz w:val="24"/>
          <w:szCs w:val="24"/>
          <w:lang w:val="uk-UA" w:eastAsia="ru-RU"/>
        </w:rPr>
        <w:t xml:space="preserve"> затвердженої наказом Міністерства внутрішніх справ України від 10.07.2017 № 579 та з метою визначення механізму здійснення організованого вивезення (виведення) населення із зон можливого впливу наслідків надзвичайної ситуації, розміщення його поза зонами </w:t>
      </w:r>
      <w:r w:rsidR="00957960" w:rsidRPr="00CA207C">
        <w:rPr>
          <w:rFonts w:ascii="Times New Roman" w:eastAsia="Times New Roman" w:hAnsi="Times New Roman" w:cs="Times New Roman"/>
          <w:sz w:val="24"/>
          <w:szCs w:val="24"/>
          <w:lang w:val="uk-UA" w:eastAsia="ru-RU"/>
        </w:rPr>
        <w:t>дії вражаючих факторів та у разі виникнення безпосередньої загрози життю та заподіяння шкоди здоров’ю населення, а також заходів з евакуації матеріальних і культурних цінностей, якщо виникає загроза їх пошкодження або знищення,</w:t>
      </w:r>
      <w:r w:rsidRPr="00CA207C">
        <w:rPr>
          <w:rFonts w:ascii="Times New Roman" w:eastAsia="Times New Roman" w:hAnsi="Times New Roman" w:cs="Times New Roman"/>
          <w:sz w:val="24"/>
          <w:szCs w:val="24"/>
          <w:lang w:val="uk-UA" w:eastAsia="ru-RU"/>
        </w:rPr>
        <w:t xml:space="preserve"> </w:t>
      </w:r>
      <w:r w:rsidR="001A47BB" w:rsidRPr="00CA207C">
        <w:rPr>
          <w:rFonts w:ascii="Times New Roman" w:eastAsia="Times New Roman" w:hAnsi="Times New Roman" w:cs="Times New Roman"/>
          <w:sz w:val="24"/>
          <w:szCs w:val="24"/>
          <w:lang w:val="uk-UA" w:eastAsia="ru-RU"/>
        </w:rPr>
        <w:t xml:space="preserve">керуючись </w:t>
      </w:r>
      <w:r w:rsidR="001657E5" w:rsidRPr="00CA207C">
        <w:rPr>
          <w:rFonts w:ascii="Times New Roman" w:eastAsia="Times New Roman" w:hAnsi="Times New Roman" w:cs="Times New Roman"/>
          <w:sz w:val="24"/>
          <w:szCs w:val="24"/>
          <w:lang w:val="uk-UA" w:eastAsia="ru-RU"/>
        </w:rPr>
        <w:t>п.</w:t>
      </w:r>
      <w:r w:rsidR="00597017">
        <w:rPr>
          <w:rFonts w:ascii="Times New Roman" w:eastAsia="Times New Roman" w:hAnsi="Times New Roman" w:cs="Times New Roman"/>
          <w:sz w:val="24"/>
          <w:szCs w:val="24"/>
          <w:lang w:val="uk-UA" w:eastAsia="ru-RU"/>
        </w:rPr>
        <w:t xml:space="preserve"> </w:t>
      </w:r>
      <w:r w:rsidR="001657E5" w:rsidRPr="00CA207C">
        <w:rPr>
          <w:rFonts w:ascii="Times New Roman" w:eastAsia="Times New Roman" w:hAnsi="Times New Roman" w:cs="Times New Roman"/>
          <w:sz w:val="24"/>
          <w:szCs w:val="24"/>
          <w:lang w:val="uk-UA" w:eastAsia="ru-RU"/>
        </w:rPr>
        <w:t>3 ст. 36</w:t>
      </w:r>
      <w:r w:rsidR="00957960" w:rsidRPr="00CA207C">
        <w:rPr>
          <w:rFonts w:ascii="Times New Roman" w:eastAsia="Times New Roman" w:hAnsi="Times New Roman" w:cs="Times New Roman"/>
          <w:sz w:val="24"/>
          <w:szCs w:val="24"/>
          <w:lang w:val="uk-UA" w:eastAsia="ru-RU"/>
        </w:rPr>
        <w:t>, ч.</w:t>
      </w:r>
      <w:r w:rsidR="00597017">
        <w:rPr>
          <w:rFonts w:ascii="Times New Roman" w:eastAsia="Times New Roman" w:hAnsi="Times New Roman" w:cs="Times New Roman"/>
          <w:sz w:val="24"/>
          <w:szCs w:val="24"/>
          <w:lang w:val="uk-UA" w:eastAsia="ru-RU"/>
        </w:rPr>
        <w:t xml:space="preserve"> </w:t>
      </w:r>
      <w:r w:rsidR="00957960" w:rsidRPr="00CA207C">
        <w:rPr>
          <w:rFonts w:ascii="Times New Roman" w:eastAsia="Times New Roman" w:hAnsi="Times New Roman" w:cs="Times New Roman"/>
          <w:sz w:val="24"/>
          <w:szCs w:val="24"/>
          <w:lang w:val="uk-UA" w:eastAsia="ru-RU"/>
        </w:rPr>
        <w:t>6 ст.59</w:t>
      </w:r>
      <w:r w:rsidR="001A47BB" w:rsidRPr="00CA207C">
        <w:rPr>
          <w:rFonts w:ascii="Times New Roman" w:eastAsia="Times New Roman" w:hAnsi="Times New Roman" w:cs="Times New Roman"/>
          <w:sz w:val="24"/>
          <w:szCs w:val="24"/>
          <w:lang w:val="uk-UA" w:eastAsia="ru-RU"/>
        </w:rPr>
        <w:t xml:space="preserve"> Закону України </w:t>
      </w:r>
      <w:r w:rsidR="00597017">
        <w:rPr>
          <w:rFonts w:ascii="Times New Roman" w:eastAsia="Times New Roman" w:hAnsi="Times New Roman" w:cs="Times New Roman"/>
          <w:sz w:val="24"/>
          <w:szCs w:val="24"/>
          <w:lang w:val="uk-UA" w:eastAsia="ru-RU"/>
        </w:rPr>
        <w:t>«</w:t>
      </w:r>
      <w:r w:rsidR="001A47BB" w:rsidRPr="00CA207C">
        <w:rPr>
          <w:rFonts w:ascii="Times New Roman" w:eastAsia="Times New Roman" w:hAnsi="Times New Roman" w:cs="Times New Roman"/>
          <w:sz w:val="24"/>
          <w:szCs w:val="24"/>
          <w:lang w:val="uk-UA" w:eastAsia="ru-RU"/>
        </w:rPr>
        <w:t>Про м</w:t>
      </w:r>
      <w:r w:rsidR="00597017">
        <w:rPr>
          <w:rFonts w:ascii="Times New Roman" w:eastAsia="Times New Roman" w:hAnsi="Times New Roman" w:cs="Times New Roman"/>
          <w:sz w:val="24"/>
          <w:szCs w:val="24"/>
          <w:lang w:val="uk-UA" w:eastAsia="ru-RU"/>
        </w:rPr>
        <w:t>ісцеве самоврядування в Україні»</w:t>
      </w:r>
      <w:r w:rsidR="009C57C1" w:rsidRPr="00CA207C">
        <w:rPr>
          <w:rFonts w:ascii="Times New Roman" w:eastAsia="Times New Roman" w:hAnsi="Times New Roman" w:cs="Times New Roman"/>
          <w:sz w:val="24"/>
          <w:szCs w:val="24"/>
          <w:lang w:val="uk-UA" w:eastAsia="ru-RU"/>
        </w:rPr>
        <w:t>,</w:t>
      </w:r>
      <w:r w:rsidR="00645400" w:rsidRPr="00CA207C">
        <w:rPr>
          <w:rFonts w:ascii="Times New Roman" w:eastAsia="Times New Roman" w:hAnsi="Times New Roman" w:cs="Times New Roman"/>
          <w:sz w:val="24"/>
          <w:szCs w:val="24"/>
          <w:lang w:val="uk-UA" w:eastAsia="ru-RU"/>
        </w:rPr>
        <w:t xml:space="preserve"> </w:t>
      </w:r>
      <w:r w:rsidR="00645400" w:rsidRPr="00CA207C">
        <w:rPr>
          <w:rFonts w:ascii="Times New Roman" w:eastAsia="Times New Roman" w:hAnsi="Times New Roman" w:cs="Times New Roman"/>
          <w:b/>
          <w:sz w:val="24"/>
          <w:szCs w:val="24"/>
          <w:lang w:val="uk-UA" w:eastAsia="ru-RU"/>
        </w:rPr>
        <w:t>виконавчий</w:t>
      </w:r>
      <w:r w:rsidR="009C57C1" w:rsidRPr="00CA207C">
        <w:rPr>
          <w:rFonts w:ascii="Times New Roman" w:eastAsia="Times New Roman" w:hAnsi="Times New Roman" w:cs="Times New Roman"/>
          <w:b/>
          <w:sz w:val="24"/>
          <w:szCs w:val="24"/>
          <w:lang w:val="uk-UA" w:eastAsia="ru-RU"/>
        </w:rPr>
        <w:t xml:space="preserve"> комітет </w:t>
      </w:r>
    </w:p>
    <w:p w14:paraId="5031A7F7" w14:textId="77777777" w:rsidR="00597017" w:rsidRDefault="00597017" w:rsidP="00597017">
      <w:pPr>
        <w:spacing w:after="0" w:line="240" w:lineRule="auto"/>
        <w:jc w:val="both"/>
        <w:rPr>
          <w:rFonts w:ascii="Times New Roman" w:eastAsia="Times New Roman" w:hAnsi="Times New Roman" w:cs="Times New Roman"/>
          <w:b/>
          <w:sz w:val="24"/>
          <w:szCs w:val="24"/>
          <w:lang w:val="uk-UA" w:eastAsia="ru-RU"/>
        </w:rPr>
      </w:pPr>
    </w:p>
    <w:p w14:paraId="2334F7C0" w14:textId="4D7B3CC3" w:rsidR="008C68FF" w:rsidRPr="00CA207C" w:rsidRDefault="009C57C1" w:rsidP="00597017">
      <w:pPr>
        <w:spacing w:after="0" w:line="240" w:lineRule="auto"/>
        <w:jc w:val="both"/>
        <w:rPr>
          <w:rFonts w:ascii="Times New Roman" w:eastAsia="Times New Roman" w:hAnsi="Times New Roman" w:cs="Times New Roman"/>
          <w:b/>
          <w:sz w:val="24"/>
          <w:szCs w:val="24"/>
          <w:lang w:val="uk-UA" w:eastAsia="ru-RU"/>
        </w:rPr>
      </w:pPr>
      <w:r w:rsidRPr="00CA207C">
        <w:rPr>
          <w:rFonts w:ascii="Times New Roman" w:eastAsia="Times New Roman" w:hAnsi="Times New Roman" w:cs="Times New Roman"/>
          <w:b/>
          <w:sz w:val="24"/>
          <w:szCs w:val="24"/>
          <w:lang w:val="uk-UA" w:eastAsia="ru-RU"/>
        </w:rPr>
        <w:t>ВИРІШИВ:</w:t>
      </w:r>
    </w:p>
    <w:p w14:paraId="4211587E" w14:textId="77777777" w:rsidR="00545ECA" w:rsidRPr="00CA207C" w:rsidRDefault="00545ECA" w:rsidP="008C68FF">
      <w:pPr>
        <w:spacing w:after="0" w:line="240" w:lineRule="auto"/>
        <w:jc w:val="both"/>
        <w:rPr>
          <w:rFonts w:ascii="Times New Roman" w:eastAsia="Times New Roman" w:hAnsi="Times New Roman" w:cs="Times New Roman"/>
          <w:sz w:val="24"/>
          <w:szCs w:val="24"/>
          <w:lang w:val="uk-UA" w:eastAsia="ru-RU"/>
        </w:rPr>
      </w:pPr>
    </w:p>
    <w:p w14:paraId="2E7CA826" w14:textId="317E804C" w:rsidR="00545ECA" w:rsidRDefault="00957960" w:rsidP="000400D0">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CA207C">
        <w:rPr>
          <w:rFonts w:ascii="Times New Roman" w:eastAsia="Times New Roman" w:hAnsi="Times New Roman" w:cs="Times New Roman"/>
          <w:sz w:val="24"/>
          <w:szCs w:val="24"/>
          <w:lang w:val="uk-UA" w:eastAsia="ru-RU"/>
        </w:rPr>
        <w:t>Затвердити план евакуації населення</w:t>
      </w:r>
      <w:r w:rsidR="001657E5" w:rsidRPr="00CA207C">
        <w:rPr>
          <w:rFonts w:ascii="Times New Roman" w:eastAsia="Times New Roman" w:hAnsi="Times New Roman" w:cs="Times New Roman"/>
          <w:sz w:val="24"/>
          <w:szCs w:val="24"/>
          <w:lang w:val="uk-UA" w:eastAsia="ru-RU"/>
        </w:rPr>
        <w:t xml:space="preserve"> Ічнянської </w:t>
      </w:r>
      <w:r w:rsidR="005F48E5" w:rsidRPr="00CA207C">
        <w:rPr>
          <w:rFonts w:ascii="Times New Roman" w:eastAsia="Times New Roman" w:hAnsi="Times New Roman" w:cs="Times New Roman"/>
          <w:sz w:val="24"/>
          <w:szCs w:val="24"/>
          <w:lang w:val="uk-UA" w:eastAsia="ru-RU"/>
        </w:rPr>
        <w:t xml:space="preserve">міської </w:t>
      </w:r>
      <w:r w:rsidR="001657E5" w:rsidRPr="00CA207C">
        <w:rPr>
          <w:rFonts w:ascii="Times New Roman" w:eastAsia="Times New Roman" w:hAnsi="Times New Roman" w:cs="Times New Roman"/>
          <w:sz w:val="24"/>
          <w:szCs w:val="24"/>
          <w:lang w:val="uk-UA" w:eastAsia="ru-RU"/>
        </w:rPr>
        <w:t>територіальної громади у разі</w:t>
      </w:r>
      <w:r w:rsidRPr="00CA207C">
        <w:rPr>
          <w:rFonts w:ascii="Times New Roman" w:eastAsia="Times New Roman" w:hAnsi="Times New Roman" w:cs="Times New Roman"/>
          <w:sz w:val="24"/>
          <w:szCs w:val="24"/>
          <w:lang w:val="uk-UA" w:eastAsia="ru-RU"/>
        </w:rPr>
        <w:t xml:space="preserve"> </w:t>
      </w:r>
      <w:r w:rsidR="001657E5" w:rsidRPr="00CA207C">
        <w:rPr>
          <w:rFonts w:ascii="Times New Roman" w:eastAsia="Times New Roman" w:hAnsi="Times New Roman" w:cs="Times New Roman"/>
          <w:sz w:val="24"/>
          <w:szCs w:val="24"/>
          <w:lang w:val="uk-UA" w:eastAsia="ru-RU"/>
        </w:rPr>
        <w:t xml:space="preserve">виникнення надзвичайних ситуацій техногенного та природного характеру </w:t>
      </w:r>
      <w:r w:rsidRPr="00CA207C">
        <w:rPr>
          <w:rFonts w:ascii="Times New Roman" w:eastAsia="Times New Roman" w:hAnsi="Times New Roman" w:cs="Times New Roman"/>
          <w:sz w:val="24"/>
          <w:szCs w:val="24"/>
          <w:lang w:val="uk-UA" w:eastAsia="ru-RU"/>
        </w:rPr>
        <w:t>(до</w:t>
      </w:r>
      <w:r w:rsidR="001657E5" w:rsidRPr="00CA207C">
        <w:rPr>
          <w:rFonts w:ascii="Times New Roman" w:eastAsia="Times New Roman" w:hAnsi="Times New Roman" w:cs="Times New Roman"/>
          <w:sz w:val="24"/>
          <w:szCs w:val="24"/>
          <w:lang w:val="uk-UA" w:eastAsia="ru-RU"/>
        </w:rPr>
        <w:t>дається</w:t>
      </w:r>
      <w:r w:rsidRPr="00CA207C">
        <w:rPr>
          <w:rFonts w:ascii="Times New Roman" w:eastAsia="Times New Roman" w:hAnsi="Times New Roman" w:cs="Times New Roman"/>
          <w:sz w:val="24"/>
          <w:szCs w:val="24"/>
          <w:lang w:val="uk-UA" w:eastAsia="ru-RU"/>
        </w:rPr>
        <w:t>)</w:t>
      </w:r>
      <w:r w:rsidR="000400D0">
        <w:rPr>
          <w:rFonts w:ascii="Times New Roman" w:eastAsia="Times New Roman" w:hAnsi="Times New Roman" w:cs="Times New Roman"/>
          <w:sz w:val="24"/>
          <w:szCs w:val="24"/>
          <w:lang w:val="uk-UA" w:eastAsia="ru-RU"/>
        </w:rPr>
        <w:t>.</w:t>
      </w:r>
    </w:p>
    <w:p w14:paraId="6CAEEB0B" w14:textId="77777777" w:rsidR="000400D0" w:rsidRDefault="000400D0" w:rsidP="000400D0">
      <w:pPr>
        <w:pStyle w:val="a5"/>
        <w:tabs>
          <w:tab w:val="left" w:pos="851"/>
        </w:tabs>
        <w:spacing w:after="0" w:line="240" w:lineRule="auto"/>
        <w:ind w:left="567"/>
        <w:jc w:val="both"/>
        <w:rPr>
          <w:rFonts w:ascii="Times New Roman" w:eastAsia="Times New Roman" w:hAnsi="Times New Roman" w:cs="Times New Roman"/>
          <w:sz w:val="24"/>
          <w:szCs w:val="24"/>
          <w:lang w:val="uk-UA" w:eastAsia="ru-RU"/>
        </w:rPr>
      </w:pPr>
    </w:p>
    <w:p w14:paraId="116632E0" w14:textId="692B2F58" w:rsidR="00957960" w:rsidRDefault="00957960" w:rsidP="000400D0">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0400D0">
        <w:rPr>
          <w:rFonts w:ascii="Times New Roman" w:eastAsia="Times New Roman" w:hAnsi="Times New Roman" w:cs="Times New Roman"/>
          <w:sz w:val="24"/>
          <w:szCs w:val="24"/>
          <w:lang w:val="uk-UA" w:eastAsia="ru-RU"/>
        </w:rPr>
        <w:t xml:space="preserve">Затвердити перелік збірних, проміжних та приймальних пунктів на час евакуації на території Ічнянської </w:t>
      </w:r>
      <w:r w:rsidR="00FA7C13" w:rsidRPr="000400D0">
        <w:rPr>
          <w:rFonts w:ascii="Times New Roman" w:eastAsia="Times New Roman" w:hAnsi="Times New Roman" w:cs="Times New Roman"/>
          <w:sz w:val="24"/>
          <w:szCs w:val="24"/>
          <w:lang w:val="uk-UA" w:eastAsia="ru-RU"/>
        </w:rPr>
        <w:t xml:space="preserve">міської територіальної </w:t>
      </w:r>
      <w:r w:rsidRPr="000400D0">
        <w:rPr>
          <w:rFonts w:ascii="Times New Roman" w:eastAsia="Times New Roman" w:hAnsi="Times New Roman" w:cs="Times New Roman"/>
          <w:sz w:val="24"/>
          <w:szCs w:val="24"/>
          <w:lang w:val="uk-UA" w:eastAsia="ru-RU"/>
        </w:rPr>
        <w:t xml:space="preserve">громади </w:t>
      </w:r>
      <w:r w:rsidR="001657E5" w:rsidRPr="000400D0">
        <w:rPr>
          <w:rFonts w:ascii="Times New Roman" w:eastAsia="Times New Roman" w:hAnsi="Times New Roman" w:cs="Times New Roman"/>
          <w:sz w:val="24"/>
          <w:szCs w:val="24"/>
          <w:lang w:val="uk-UA" w:eastAsia="ru-RU"/>
        </w:rPr>
        <w:t xml:space="preserve">згідно з </w:t>
      </w:r>
      <w:r w:rsidRPr="000400D0">
        <w:rPr>
          <w:rFonts w:ascii="Times New Roman" w:eastAsia="Times New Roman" w:hAnsi="Times New Roman" w:cs="Times New Roman"/>
          <w:sz w:val="24"/>
          <w:szCs w:val="24"/>
          <w:lang w:val="uk-UA" w:eastAsia="ru-RU"/>
        </w:rPr>
        <w:t>додат</w:t>
      </w:r>
      <w:r w:rsidR="008F7DA8" w:rsidRPr="000400D0">
        <w:rPr>
          <w:rFonts w:ascii="Times New Roman" w:eastAsia="Times New Roman" w:hAnsi="Times New Roman" w:cs="Times New Roman"/>
          <w:sz w:val="24"/>
          <w:szCs w:val="24"/>
          <w:lang w:val="uk-UA" w:eastAsia="ru-RU"/>
        </w:rPr>
        <w:t>ком 1</w:t>
      </w:r>
      <w:r w:rsidR="000400D0">
        <w:rPr>
          <w:rFonts w:ascii="Times New Roman" w:eastAsia="Times New Roman" w:hAnsi="Times New Roman" w:cs="Times New Roman"/>
          <w:sz w:val="24"/>
          <w:szCs w:val="24"/>
          <w:lang w:val="uk-UA" w:eastAsia="ru-RU"/>
        </w:rPr>
        <w:t>.</w:t>
      </w:r>
    </w:p>
    <w:p w14:paraId="38C439CE" w14:textId="77777777" w:rsidR="000400D0" w:rsidRPr="000400D0" w:rsidRDefault="000400D0" w:rsidP="000400D0">
      <w:pPr>
        <w:pStyle w:val="a5"/>
        <w:rPr>
          <w:rFonts w:ascii="Times New Roman" w:eastAsia="Times New Roman" w:hAnsi="Times New Roman" w:cs="Times New Roman"/>
          <w:sz w:val="24"/>
          <w:szCs w:val="24"/>
          <w:lang w:val="uk-UA" w:eastAsia="ru-RU"/>
        </w:rPr>
      </w:pPr>
    </w:p>
    <w:p w14:paraId="4466656B" w14:textId="3026F177" w:rsidR="001657E5" w:rsidRDefault="008F7DA8" w:rsidP="000400D0">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0400D0">
        <w:rPr>
          <w:rFonts w:ascii="Times New Roman" w:eastAsia="Times New Roman" w:hAnsi="Times New Roman" w:cs="Times New Roman"/>
          <w:sz w:val="24"/>
          <w:szCs w:val="24"/>
          <w:lang w:val="uk-UA" w:eastAsia="ru-RU"/>
        </w:rPr>
        <w:t xml:space="preserve">Створити та </w:t>
      </w:r>
      <w:r w:rsidR="001657E5" w:rsidRPr="000400D0">
        <w:rPr>
          <w:rFonts w:ascii="Times New Roman" w:eastAsia="Times New Roman" w:hAnsi="Times New Roman" w:cs="Times New Roman"/>
          <w:sz w:val="24"/>
          <w:szCs w:val="24"/>
          <w:lang w:val="uk-UA" w:eastAsia="ru-RU"/>
        </w:rPr>
        <w:t>затвердити персональний склад</w:t>
      </w:r>
      <w:r w:rsidRPr="000400D0">
        <w:rPr>
          <w:rFonts w:ascii="Times New Roman" w:eastAsia="Times New Roman" w:hAnsi="Times New Roman" w:cs="Times New Roman"/>
          <w:sz w:val="24"/>
          <w:szCs w:val="24"/>
          <w:lang w:val="uk-UA" w:eastAsia="ru-RU"/>
        </w:rPr>
        <w:t xml:space="preserve"> комісії з питань евакуації населення на території Ічнянської міської</w:t>
      </w:r>
      <w:r w:rsidR="00FA7C13" w:rsidRPr="000400D0">
        <w:rPr>
          <w:rFonts w:ascii="Times New Roman" w:eastAsia="Times New Roman" w:hAnsi="Times New Roman" w:cs="Times New Roman"/>
          <w:sz w:val="24"/>
          <w:szCs w:val="24"/>
          <w:lang w:val="uk-UA" w:eastAsia="ru-RU"/>
        </w:rPr>
        <w:t xml:space="preserve"> те</w:t>
      </w:r>
      <w:r w:rsidR="00172BD9" w:rsidRPr="000400D0">
        <w:rPr>
          <w:rFonts w:ascii="Times New Roman" w:eastAsia="Times New Roman" w:hAnsi="Times New Roman" w:cs="Times New Roman"/>
          <w:sz w:val="24"/>
          <w:szCs w:val="24"/>
          <w:lang w:val="uk-UA" w:eastAsia="ru-RU"/>
        </w:rPr>
        <w:t>риторіальної громади (додаток 2)</w:t>
      </w:r>
      <w:r w:rsidR="00FA7C13" w:rsidRPr="000400D0">
        <w:rPr>
          <w:rFonts w:ascii="Times New Roman" w:eastAsia="Times New Roman" w:hAnsi="Times New Roman" w:cs="Times New Roman"/>
          <w:sz w:val="24"/>
          <w:szCs w:val="24"/>
          <w:lang w:val="uk-UA" w:eastAsia="ru-RU"/>
        </w:rPr>
        <w:t xml:space="preserve">. </w:t>
      </w:r>
    </w:p>
    <w:p w14:paraId="37D2634E" w14:textId="77777777" w:rsidR="000400D0" w:rsidRPr="000400D0" w:rsidRDefault="000400D0" w:rsidP="000400D0">
      <w:pPr>
        <w:pStyle w:val="a5"/>
        <w:rPr>
          <w:rFonts w:ascii="Times New Roman" w:eastAsia="Times New Roman" w:hAnsi="Times New Roman" w:cs="Times New Roman"/>
          <w:sz w:val="24"/>
          <w:szCs w:val="24"/>
          <w:lang w:val="uk-UA" w:eastAsia="ru-RU"/>
        </w:rPr>
      </w:pPr>
    </w:p>
    <w:p w14:paraId="651A4AF2" w14:textId="082556A1" w:rsidR="00545ECA" w:rsidRPr="000400D0" w:rsidRDefault="009C57C1" w:rsidP="000400D0">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0400D0">
        <w:rPr>
          <w:rFonts w:ascii="Times New Roman" w:eastAsia="Times New Roman" w:hAnsi="Times New Roman" w:cs="Times New Roman"/>
          <w:sz w:val="24"/>
          <w:szCs w:val="24"/>
          <w:lang w:val="uk-UA" w:eastAsia="ru-RU"/>
        </w:rPr>
        <w:t>Контроль за</w:t>
      </w:r>
      <w:r w:rsidR="00545ECA" w:rsidRPr="000400D0">
        <w:rPr>
          <w:rFonts w:ascii="Times New Roman" w:eastAsia="Times New Roman" w:hAnsi="Times New Roman" w:cs="Times New Roman"/>
          <w:sz w:val="24"/>
          <w:szCs w:val="24"/>
          <w:lang w:val="uk-UA" w:eastAsia="ru-RU"/>
        </w:rPr>
        <w:t xml:space="preserve"> виконання</w:t>
      </w:r>
      <w:r w:rsidRPr="000400D0">
        <w:rPr>
          <w:rFonts w:ascii="Times New Roman" w:eastAsia="Times New Roman" w:hAnsi="Times New Roman" w:cs="Times New Roman"/>
          <w:sz w:val="24"/>
          <w:szCs w:val="24"/>
          <w:lang w:val="uk-UA" w:eastAsia="ru-RU"/>
        </w:rPr>
        <w:t>м</w:t>
      </w:r>
      <w:r w:rsidR="00545ECA" w:rsidRPr="000400D0">
        <w:rPr>
          <w:rFonts w:ascii="Times New Roman" w:eastAsia="Times New Roman" w:hAnsi="Times New Roman" w:cs="Times New Roman"/>
          <w:sz w:val="24"/>
          <w:szCs w:val="24"/>
          <w:lang w:val="uk-UA" w:eastAsia="ru-RU"/>
        </w:rPr>
        <w:t xml:space="preserve"> даного рішення </w:t>
      </w:r>
      <w:r w:rsidR="001657E5" w:rsidRPr="000400D0">
        <w:rPr>
          <w:rFonts w:ascii="Times New Roman" w:eastAsia="Times New Roman" w:hAnsi="Times New Roman" w:cs="Times New Roman"/>
          <w:sz w:val="24"/>
          <w:szCs w:val="24"/>
          <w:lang w:val="uk-UA" w:eastAsia="ru-RU"/>
        </w:rPr>
        <w:t>покласти на першого заступника міського голови з питань діяльності виконавчих органах ради Ярослава Ж</w:t>
      </w:r>
      <w:r w:rsidR="0008621F" w:rsidRPr="000400D0">
        <w:rPr>
          <w:rFonts w:ascii="Times New Roman" w:eastAsia="Times New Roman" w:hAnsi="Times New Roman" w:cs="Times New Roman"/>
          <w:sz w:val="24"/>
          <w:szCs w:val="24"/>
          <w:lang w:val="uk-UA" w:eastAsia="ru-RU"/>
        </w:rPr>
        <w:t>ИВОТЯГУ</w:t>
      </w:r>
      <w:r w:rsidR="00545ECA" w:rsidRPr="000400D0">
        <w:rPr>
          <w:rFonts w:ascii="Times New Roman" w:eastAsia="Times New Roman" w:hAnsi="Times New Roman" w:cs="Times New Roman"/>
          <w:sz w:val="24"/>
          <w:szCs w:val="24"/>
          <w:lang w:val="uk-UA" w:eastAsia="ru-RU"/>
        </w:rPr>
        <w:t>.</w:t>
      </w:r>
    </w:p>
    <w:p w14:paraId="3CBA030D" w14:textId="77777777" w:rsidR="00545ECA" w:rsidRPr="00CA207C" w:rsidRDefault="00545ECA"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713DB18" w14:textId="77777777" w:rsidR="00545ECA" w:rsidRPr="00CA207C" w:rsidRDefault="00545ECA"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1D832F98" w14:textId="7103D8BC" w:rsidR="004242D5" w:rsidRPr="004242D5" w:rsidRDefault="004242D5" w:rsidP="004242D5">
      <w:pPr>
        <w:spacing w:after="0" w:line="240" w:lineRule="auto"/>
        <w:jc w:val="both"/>
        <w:rPr>
          <w:rFonts w:ascii="Times New Roman" w:eastAsia="Times New Roman" w:hAnsi="Times New Roman" w:cs="Times New Roman"/>
          <w:b/>
          <w:sz w:val="24"/>
          <w:szCs w:val="24"/>
          <w:lang w:val="uk-UA" w:eastAsia="ru-RU"/>
        </w:rPr>
      </w:pPr>
      <w:r w:rsidRPr="004242D5">
        <w:rPr>
          <w:rFonts w:ascii="Times New Roman" w:eastAsia="Times New Roman" w:hAnsi="Times New Roman" w:cs="Times New Roman"/>
          <w:b/>
          <w:sz w:val="24"/>
          <w:szCs w:val="24"/>
          <w:lang w:val="uk-UA" w:eastAsia="ru-RU"/>
        </w:rPr>
        <w:t>Секретар міської ради                                                          Григорій ГЕРАСИМЕНКО</w:t>
      </w:r>
    </w:p>
    <w:p w14:paraId="1E59C681" w14:textId="77777777" w:rsidR="009C57C1" w:rsidRPr="00CA207C" w:rsidRDefault="009C57C1"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7520F690" w14:textId="77777777" w:rsidR="009C57C1" w:rsidRPr="00CA207C" w:rsidRDefault="009C57C1"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3B9E9B5C" w14:textId="77777777" w:rsidR="003D791D" w:rsidRDefault="003D791D" w:rsidP="00D16C04">
      <w:pPr>
        <w:pStyle w:val="a6"/>
        <w:ind w:firstLine="5670"/>
        <w:jc w:val="both"/>
        <w:rPr>
          <w:rFonts w:ascii="Times New Roman" w:hAnsi="Times New Roman" w:cs="Times New Roman"/>
          <w:sz w:val="24"/>
          <w:szCs w:val="24"/>
          <w:lang w:val="uk-UA" w:eastAsia="uk-UA" w:bidi="uk-UA"/>
        </w:rPr>
      </w:pPr>
    </w:p>
    <w:p w14:paraId="4EBAE406" w14:textId="77777777" w:rsidR="003D791D" w:rsidRDefault="003D791D" w:rsidP="00D16C04">
      <w:pPr>
        <w:pStyle w:val="a6"/>
        <w:ind w:firstLine="5670"/>
        <w:jc w:val="both"/>
        <w:rPr>
          <w:rFonts w:ascii="Times New Roman" w:hAnsi="Times New Roman" w:cs="Times New Roman"/>
          <w:sz w:val="24"/>
          <w:szCs w:val="24"/>
          <w:lang w:val="uk-UA" w:eastAsia="uk-UA" w:bidi="uk-UA"/>
        </w:rPr>
      </w:pPr>
    </w:p>
    <w:p w14:paraId="72CA9E95" w14:textId="77777777" w:rsidR="003D791D" w:rsidRDefault="003D791D" w:rsidP="00D16C04">
      <w:pPr>
        <w:pStyle w:val="a6"/>
        <w:ind w:firstLine="5670"/>
        <w:jc w:val="both"/>
        <w:rPr>
          <w:rFonts w:ascii="Times New Roman" w:hAnsi="Times New Roman" w:cs="Times New Roman"/>
          <w:sz w:val="24"/>
          <w:szCs w:val="24"/>
          <w:lang w:val="uk-UA" w:eastAsia="uk-UA" w:bidi="uk-UA"/>
        </w:rPr>
      </w:pPr>
    </w:p>
    <w:p w14:paraId="16427934" w14:textId="77777777" w:rsidR="00D16C04" w:rsidRDefault="00D16C04" w:rsidP="00D16C04">
      <w:pPr>
        <w:pStyle w:val="a6"/>
        <w:ind w:firstLine="5670"/>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lastRenderedPageBreak/>
        <w:t>ЗАТВЕРДЖЕНО</w:t>
      </w:r>
    </w:p>
    <w:p w14:paraId="41845B28" w14:textId="77777777" w:rsidR="00D16C04" w:rsidRDefault="00D16C04" w:rsidP="00D16C04">
      <w:pPr>
        <w:pStyle w:val="a6"/>
        <w:ind w:firstLine="5670"/>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рішення виконавчого комітету</w:t>
      </w:r>
      <w:r>
        <w:rPr>
          <w:rFonts w:ascii="Times New Roman" w:hAnsi="Times New Roman" w:cs="Times New Roman"/>
          <w:sz w:val="24"/>
          <w:szCs w:val="24"/>
          <w:lang w:val="uk-UA" w:eastAsia="uk-UA" w:bidi="uk-UA"/>
        </w:rPr>
        <w:t xml:space="preserve"> </w:t>
      </w:r>
    </w:p>
    <w:p w14:paraId="226240E7" w14:textId="0DA9E6C6" w:rsidR="00D16C04" w:rsidRPr="00D16C04" w:rsidRDefault="00D16C04" w:rsidP="00D16C04">
      <w:pPr>
        <w:pStyle w:val="a6"/>
        <w:ind w:firstLine="5670"/>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t>Ічнянської міської ради</w:t>
      </w:r>
    </w:p>
    <w:p w14:paraId="2E60B283" w14:textId="7F1FAD6A" w:rsidR="00D16C04" w:rsidRPr="00D16C04" w:rsidRDefault="00D16C04" w:rsidP="00D16C04">
      <w:pPr>
        <w:pStyle w:val="a6"/>
        <w:ind w:firstLine="5670"/>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t>02 листопада 2022 року № 171</w:t>
      </w:r>
    </w:p>
    <w:p w14:paraId="4EAD2833" w14:textId="77777777" w:rsidR="00D16C04" w:rsidRPr="00D16C04" w:rsidRDefault="00D16C04" w:rsidP="00D16C04">
      <w:pPr>
        <w:pStyle w:val="a6"/>
        <w:jc w:val="both"/>
        <w:rPr>
          <w:rFonts w:ascii="Times New Roman" w:hAnsi="Times New Roman" w:cs="Times New Roman"/>
          <w:sz w:val="24"/>
          <w:szCs w:val="24"/>
          <w:lang w:val="uk-UA" w:eastAsia="uk-UA" w:bidi="uk-UA"/>
        </w:rPr>
      </w:pPr>
    </w:p>
    <w:p w14:paraId="63EC19D9" w14:textId="77777777" w:rsidR="00D16C04" w:rsidRPr="00D16C04" w:rsidRDefault="00D16C04" w:rsidP="00D16C04">
      <w:pPr>
        <w:pStyle w:val="a6"/>
        <w:jc w:val="both"/>
        <w:rPr>
          <w:rFonts w:ascii="Times New Roman" w:hAnsi="Times New Roman" w:cs="Times New Roman"/>
          <w:sz w:val="24"/>
          <w:szCs w:val="24"/>
          <w:lang w:val="uk-UA" w:eastAsia="uk-UA" w:bidi="uk-UA"/>
        </w:rPr>
      </w:pPr>
    </w:p>
    <w:p w14:paraId="73A87431"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30B2EF40"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5B913F98"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6E417FC9"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61D02C7E"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0A47BBF6"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7D028C34"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65C99DCD"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02B7A582"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5A550C25" w14:textId="7D4CC18D" w:rsidR="00D16C04" w:rsidRPr="00D16C04" w:rsidRDefault="00D16C04" w:rsidP="00D16C04">
      <w:pPr>
        <w:pStyle w:val="a6"/>
        <w:jc w:val="center"/>
        <w:rPr>
          <w:rFonts w:ascii="Times New Roman" w:hAnsi="Times New Roman" w:cs="Times New Roman"/>
          <w:b/>
          <w:sz w:val="28"/>
          <w:szCs w:val="28"/>
          <w:lang w:val="uk-UA" w:eastAsia="uk-UA" w:bidi="uk-UA"/>
        </w:rPr>
      </w:pPr>
      <w:r w:rsidRPr="00D16C04">
        <w:rPr>
          <w:rFonts w:ascii="Times New Roman" w:hAnsi="Times New Roman" w:cs="Times New Roman"/>
          <w:b/>
          <w:sz w:val="28"/>
          <w:szCs w:val="28"/>
          <w:lang w:val="uk-UA" w:eastAsia="uk-UA" w:bidi="uk-UA"/>
        </w:rPr>
        <w:t>ПЛАН</w:t>
      </w:r>
    </w:p>
    <w:p w14:paraId="0BBFCFD3" w14:textId="77777777" w:rsidR="00D16C04" w:rsidRPr="00D16C04" w:rsidRDefault="00D16C04" w:rsidP="00D16C04">
      <w:pPr>
        <w:pStyle w:val="a6"/>
        <w:jc w:val="center"/>
        <w:rPr>
          <w:rFonts w:ascii="Times New Roman" w:hAnsi="Times New Roman" w:cs="Times New Roman"/>
          <w:b/>
          <w:sz w:val="28"/>
          <w:szCs w:val="28"/>
          <w:lang w:val="uk-UA" w:eastAsia="uk-UA" w:bidi="uk-UA"/>
        </w:rPr>
      </w:pPr>
    </w:p>
    <w:p w14:paraId="589476BE" w14:textId="77777777" w:rsidR="00D16C04" w:rsidRPr="00D16C04" w:rsidRDefault="00D16C04" w:rsidP="00D16C04">
      <w:pPr>
        <w:pStyle w:val="a6"/>
        <w:jc w:val="center"/>
        <w:rPr>
          <w:rFonts w:ascii="Times New Roman" w:hAnsi="Times New Roman" w:cs="Times New Roman"/>
          <w:b/>
          <w:sz w:val="28"/>
          <w:szCs w:val="28"/>
          <w:lang w:val="uk-UA" w:eastAsia="uk-UA" w:bidi="uk-UA"/>
        </w:rPr>
      </w:pPr>
      <w:r w:rsidRPr="00D16C04">
        <w:rPr>
          <w:rFonts w:ascii="Times New Roman" w:hAnsi="Times New Roman" w:cs="Times New Roman"/>
          <w:b/>
          <w:sz w:val="28"/>
          <w:szCs w:val="28"/>
          <w:lang w:val="uk-UA" w:eastAsia="uk-UA" w:bidi="uk-UA"/>
        </w:rPr>
        <w:t>евакуації населення Ічнянської міської територіальної громади</w:t>
      </w:r>
    </w:p>
    <w:p w14:paraId="529C2D7D" w14:textId="11EA7031" w:rsidR="00D16C04" w:rsidRPr="00D16C04" w:rsidRDefault="00D16C04" w:rsidP="00D16C04">
      <w:pPr>
        <w:pStyle w:val="a6"/>
        <w:jc w:val="center"/>
        <w:rPr>
          <w:rFonts w:ascii="Times New Roman" w:hAnsi="Times New Roman" w:cs="Times New Roman"/>
          <w:b/>
          <w:sz w:val="28"/>
          <w:szCs w:val="28"/>
          <w:lang w:val="uk-UA" w:eastAsia="uk-UA" w:bidi="uk-UA"/>
        </w:rPr>
      </w:pPr>
      <w:r w:rsidRPr="00D16C04">
        <w:rPr>
          <w:rFonts w:ascii="Times New Roman" w:hAnsi="Times New Roman" w:cs="Times New Roman"/>
          <w:b/>
          <w:sz w:val="28"/>
          <w:szCs w:val="28"/>
          <w:lang w:val="uk-UA" w:eastAsia="uk-UA" w:bidi="uk-UA"/>
        </w:rPr>
        <w:t>у разі виникнення надзвичайних ситуацій</w:t>
      </w:r>
    </w:p>
    <w:p w14:paraId="4C8A05C7" w14:textId="77777777" w:rsidR="00D16C04" w:rsidRPr="00D16C04" w:rsidRDefault="00D16C04" w:rsidP="00D16C04">
      <w:pPr>
        <w:pStyle w:val="a6"/>
        <w:jc w:val="center"/>
        <w:rPr>
          <w:rFonts w:ascii="Times New Roman" w:hAnsi="Times New Roman" w:cs="Times New Roman"/>
          <w:b/>
          <w:sz w:val="28"/>
          <w:szCs w:val="28"/>
          <w:lang w:val="uk-UA" w:eastAsia="uk-UA" w:bidi="uk-UA"/>
        </w:rPr>
      </w:pPr>
      <w:r w:rsidRPr="00D16C04">
        <w:rPr>
          <w:rFonts w:ascii="Times New Roman" w:hAnsi="Times New Roman" w:cs="Times New Roman"/>
          <w:b/>
          <w:sz w:val="28"/>
          <w:szCs w:val="28"/>
          <w:lang w:val="uk-UA" w:eastAsia="uk-UA" w:bidi="uk-UA"/>
        </w:rPr>
        <w:t>техногенного та природного характеру</w:t>
      </w:r>
    </w:p>
    <w:p w14:paraId="660C7650" w14:textId="77777777" w:rsidR="00D16C04" w:rsidRPr="00D16C04" w:rsidRDefault="00D16C04" w:rsidP="00D16C04">
      <w:pPr>
        <w:pStyle w:val="a6"/>
        <w:jc w:val="center"/>
        <w:rPr>
          <w:rFonts w:ascii="Times New Roman" w:hAnsi="Times New Roman" w:cs="Times New Roman"/>
          <w:b/>
          <w:sz w:val="28"/>
          <w:szCs w:val="28"/>
          <w:lang w:val="uk-UA" w:eastAsia="uk-UA" w:bidi="uk-UA"/>
        </w:rPr>
      </w:pPr>
    </w:p>
    <w:p w14:paraId="0723BECC"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015B4286"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2513BAD0"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00F296E2"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7593087E"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24B9CEA9"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073A00FD"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5744AA59"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0047FA44"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6458C5B0"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3CA4D99D"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1B3D3ABF"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17037BA5"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7BAB1CA3"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6E76A627"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58D119A2"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68D1323E"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3C815EEC"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4A235AE0"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496226BB"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5574A83A" w14:textId="77777777" w:rsidR="00D16C04" w:rsidRPr="00D16C04" w:rsidRDefault="00D16C04" w:rsidP="00D16C04">
      <w:pPr>
        <w:pStyle w:val="a6"/>
        <w:jc w:val="both"/>
        <w:rPr>
          <w:rFonts w:ascii="Times New Roman" w:hAnsi="Times New Roman" w:cs="Times New Roman"/>
          <w:b/>
          <w:sz w:val="24"/>
          <w:szCs w:val="24"/>
          <w:lang w:val="uk-UA" w:eastAsia="uk-UA" w:bidi="uk-UA"/>
        </w:rPr>
      </w:pPr>
    </w:p>
    <w:p w14:paraId="7766A02B" w14:textId="77777777" w:rsidR="00D16C04" w:rsidRDefault="00D16C04" w:rsidP="00D16C04">
      <w:pPr>
        <w:pStyle w:val="a6"/>
        <w:jc w:val="both"/>
        <w:rPr>
          <w:rFonts w:ascii="Times New Roman" w:hAnsi="Times New Roman" w:cs="Times New Roman"/>
          <w:b/>
          <w:sz w:val="24"/>
          <w:szCs w:val="24"/>
          <w:lang w:val="uk-UA" w:eastAsia="uk-UA" w:bidi="uk-UA"/>
        </w:rPr>
      </w:pPr>
    </w:p>
    <w:p w14:paraId="1E56B63A" w14:textId="77777777" w:rsidR="00D16C04" w:rsidRDefault="00D16C04" w:rsidP="00D16C04">
      <w:pPr>
        <w:pStyle w:val="a6"/>
        <w:jc w:val="both"/>
        <w:rPr>
          <w:rFonts w:ascii="Times New Roman" w:hAnsi="Times New Roman" w:cs="Times New Roman"/>
          <w:b/>
          <w:sz w:val="24"/>
          <w:szCs w:val="24"/>
          <w:lang w:val="uk-UA" w:eastAsia="uk-UA" w:bidi="uk-UA"/>
        </w:rPr>
      </w:pPr>
    </w:p>
    <w:p w14:paraId="7F999234" w14:textId="77777777" w:rsidR="00D16C04" w:rsidRDefault="00D16C04" w:rsidP="00D16C04">
      <w:pPr>
        <w:pStyle w:val="a6"/>
        <w:jc w:val="both"/>
        <w:rPr>
          <w:rFonts w:ascii="Times New Roman" w:hAnsi="Times New Roman" w:cs="Times New Roman"/>
          <w:b/>
          <w:sz w:val="24"/>
          <w:szCs w:val="24"/>
          <w:lang w:val="uk-UA" w:eastAsia="uk-UA" w:bidi="uk-UA"/>
        </w:rPr>
      </w:pPr>
    </w:p>
    <w:p w14:paraId="418ACB81" w14:textId="77777777" w:rsidR="00D16C04" w:rsidRDefault="00D16C04" w:rsidP="00D16C04">
      <w:pPr>
        <w:pStyle w:val="a6"/>
        <w:jc w:val="both"/>
        <w:rPr>
          <w:rFonts w:ascii="Times New Roman" w:hAnsi="Times New Roman" w:cs="Times New Roman"/>
          <w:b/>
          <w:sz w:val="24"/>
          <w:szCs w:val="24"/>
          <w:lang w:val="uk-UA" w:eastAsia="uk-UA" w:bidi="uk-UA"/>
        </w:rPr>
      </w:pPr>
    </w:p>
    <w:p w14:paraId="04ADDC06" w14:textId="77777777" w:rsidR="00D16C04" w:rsidRDefault="00D16C04" w:rsidP="00D16C04">
      <w:pPr>
        <w:pStyle w:val="a6"/>
        <w:jc w:val="both"/>
        <w:rPr>
          <w:rFonts w:ascii="Times New Roman" w:hAnsi="Times New Roman" w:cs="Times New Roman"/>
          <w:b/>
          <w:sz w:val="24"/>
          <w:szCs w:val="24"/>
          <w:lang w:val="uk-UA" w:eastAsia="uk-UA" w:bidi="uk-UA"/>
        </w:rPr>
      </w:pPr>
    </w:p>
    <w:p w14:paraId="1CDE8296" w14:textId="77777777" w:rsidR="00D16C04" w:rsidRDefault="00D16C04" w:rsidP="00D16C04">
      <w:pPr>
        <w:pStyle w:val="a6"/>
        <w:jc w:val="both"/>
        <w:rPr>
          <w:rFonts w:ascii="Times New Roman" w:hAnsi="Times New Roman" w:cs="Times New Roman"/>
          <w:b/>
          <w:sz w:val="24"/>
          <w:szCs w:val="24"/>
          <w:lang w:val="uk-UA" w:eastAsia="uk-UA" w:bidi="uk-UA"/>
        </w:rPr>
      </w:pPr>
    </w:p>
    <w:p w14:paraId="20499044" w14:textId="77777777" w:rsidR="00D16C04" w:rsidRDefault="00D16C04" w:rsidP="00D16C04">
      <w:pPr>
        <w:pStyle w:val="a6"/>
        <w:jc w:val="center"/>
        <w:rPr>
          <w:rFonts w:ascii="Times New Roman" w:hAnsi="Times New Roman" w:cs="Times New Roman"/>
          <w:sz w:val="24"/>
          <w:szCs w:val="24"/>
          <w:lang w:val="uk-UA" w:eastAsia="uk-UA" w:bidi="uk-UA"/>
        </w:rPr>
      </w:pPr>
    </w:p>
    <w:p w14:paraId="2D902F43" w14:textId="77777777" w:rsidR="00D16C04" w:rsidRPr="00D16C04" w:rsidRDefault="00D16C04" w:rsidP="00D16C04">
      <w:pPr>
        <w:pStyle w:val="a6"/>
        <w:jc w:val="center"/>
        <w:rPr>
          <w:rFonts w:ascii="Times New Roman" w:hAnsi="Times New Roman" w:cs="Times New Roman"/>
          <w:sz w:val="24"/>
          <w:szCs w:val="24"/>
          <w:lang w:val="uk-UA" w:eastAsia="uk-UA" w:bidi="uk-UA"/>
        </w:rPr>
      </w:pPr>
    </w:p>
    <w:p w14:paraId="375A218A" w14:textId="641BCF64" w:rsidR="00D16C04" w:rsidRPr="00D16C04" w:rsidRDefault="00D16C04" w:rsidP="00D16C04">
      <w:pPr>
        <w:pStyle w:val="a6"/>
        <w:jc w:val="center"/>
        <w:rPr>
          <w:rFonts w:ascii="Times New Roman" w:hAnsi="Times New Roman" w:cs="Times New Roman"/>
          <w:sz w:val="24"/>
          <w:szCs w:val="24"/>
          <w:lang w:eastAsia="uk-UA" w:bidi="uk-UA"/>
        </w:rPr>
      </w:pPr>
      <w:r w:rsidRPr="00D16C04">
        <w:rPr>
          <w:rFonts w:ascii="Times New Roman" w:hAnsi="Times New Roman" w:cs="Times New Roman"/>
          <w:sz w:val="24"/>
          <w:szCs w:val="24"/>
          <w:lang w:val="uk-UA" w:eastAsia="uk-UA" w:bidi="uk-UA"/>
        </w:rPr>
        <w:t>м. Ічня</w:t>
      </w:r>
      <w:r>
        <w:rPr>
          <w:rFonts w:ascii="Times New Roman" w:hAnsi="Times New Roman" w:cs="Times New Roman"/>
          <w:sz w:val="24"/>
          <w:szCs w:val="24"/>
          <w:lang w:val="uk-UA" w:eastAsia="uk-UA" w:bidi="uk-UA"/>
        </w:rPr>
        <w:t xml:space="preserve"> - </w:t>
      </w:r>
      <w:r w:rsidRPr="00D16C04">
        <w:rPr>
          <w:rFonts w:ascii="Times New Roman" w:hAnsi="Times New Roman" w:cs="Times New Roman"/>
          <w:sz w:val="24"/>
          <w:szCs w:val="24"/>
          <w:lang w:val="uk-UA" w:eastAsia="uk-UA" w:bidi="uk-UA"/>
        </w:rPr>
        <w:t>2022 р.</w:t>
      </w:r>
    </w:p>
    <w:p w14:paraId="17C575EA" w14:textId="77777777" w:rsidR="00D16C04" w:rsidRPr="00D16C04" w:rsidRDefault="00D16C04" w:rsidP="00CC53F5">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lastRenderedPageBreak/>
        <w:t>РОЗДІЛ І.</w:t>
      </w:r>
    </w:p>
    <w:p w14:paraId="0D495020" w14:textId="77777777" w:rsidR="00D16C04" w:rsidRPr="00D16C04" w:rsidRDefault="00D16C04" w:rsidP="00CC53F5">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Планування заходів з організації та проведення евакуації</w:t>
      </w:r>
    </w:p>
    <w:p w14:paraId="7B809453" w14:textId="77777777" w:rsidR="00CC53F5" w:rsidRDefault="00CC53F5" w:rsidP="00CC53F5">
      <w:pPr>
        <w:pStyle w:val="a6"/>
        <w:ind w:firstLine="567"/>
        <w:jc w:val="both"/>
        <w:rPr>
          <w:rFonts w:ascii="Times New Roman" w:hAnsi="Times New Roman" w:cs="Times New Roman"/>
          <w:sz w:val="24"/>
          <w:szCs w:val="24"/>
          <w:lang w:val="uk-UA" w:eastAsia="uk-UA" w:bidi="uk-UA"/>
        </w:rPr>
      </w:pPr>
    </w:p>
    <w:p w14:paraId="5093A55B"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План евакуації у разі загрози або виникнення надзвичайних ситуацій техногенного, природного та воєнного характеру на території Ічнянської міської ради розроблено відповідно до вимог Кодексу цивільного захисту України та Постанови Кабінету Міністрів України від 30.10.2013 №841 “Про затвердження Порядку проведення евакуації у разі загрози виникнення або виникнення надзвичайних ситуацій техногенного та природного характеру”. Підставами для введення Плану в дію є загроза або виникнення на території громади надзвичайних ситуацій техногенного, природного та воєнного характеру, які потребують здійснення евакуації.</w:t>
      </w:r>
    </w:p>
    <w:p w14:paraId="4B3B63B5"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Основним завданням плану евакуації є координація діяльності місцевої комісії та районної комісії з питань техногенно-екологічної безпеки та надзвичайних ситуацій (ТЕБ та НС) та відповідальних осіб підприємств, установ та організацій, що залучаються до планування та практичного проведення евакуаційних заходів у разі загрози або виникнення надзвичайних ситуацій техногенного, природного та воєнного характеру на території.</w:t>
      </w:r>
    </w:p>
    <w:p w14:paraId="406CF3D1"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В плані визначено порядок роботи евакуаційних органів, виконання евакуаційних заходів при виникненні надзвичайних ситуацій, основні види забезпечення евакуаційних заходів, організація оповіщення, зв’язку і управління.</w:t>
      </w:r>
    </w:p>
    <w:p w14:paraId="2ED26355"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Поняття, що вживаються у цьому плані, мають таке значення:</w:t>
      </w:r>
    </w:p>
    <w:p w14:paraId="58397584"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sz w:val="24"/>
          <w:szCs w:val="24"/>
          <w:lang w:val="uk-UA" w:eastAsia="uk-UA" w:bidi="uk-UA"/>
        </w:rPr>
        <w:t xml:space="preserve">евакуація - </w:t>
      </w:r>
      <w:r w:rsidRPr="00D16C04">
        <w:rPr>
          <w:rFonts w:ascii="Times New Roman" w:hAnsi="Times New Roman" w:cs="Times New Roman"/>
          <w:sz w:val="24"/>
          <w:szCs w:val="24"/>
          <w:lang w:val="uk-UA" w:eastAsia="uk-UA" w:bidi="uk-UA"/>
        </w:rPr>
        <w:t>комплекс заходів щодо організованого вивезення (виведення) населення з районів (місць), зон можливого впливу наслідків надзвичайних ситуацій і розміщення його у безпечних районах (місцях) у разі виникнення безпосередньої загрози життю та заподіяння шкоди здоров’ю людей;</w:t>
      </w:r>
    </w:p>
    <w:p w14:paraId="2F5E274A"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sz w:val="24"/>
          <w:szCs w:val="24"/>
          <w:lang w:val="uk-UA" w:eastAsia="uk-UA" w:bidi="uk-UA"/>
        </w:rPr>
        <w:t xml:space="preserve">загальна евакуація - </w:t>
      </w:r>
      <w:r w:rsidRPr="00D16C04">
        <w:rPr>
          <w:rFonts w:ascii="Times New Roman" w:hAnsi="Times New Roman" w:cs="Times New Roman"/>
          <w:sz w:val="24"/>
          <w:szCs w:val="24"/>
          <w:lang w:val="uk-UA" w:eastAsia="uk-UA" w:bidi="uk-UA"/>
        </w:rPr>
        <w:t>комплекс заходів, що здійснюються для всіх категорій населення в окремих регіонах держави у разі виникнення надзвичайної ситуації техногенного чи природного характеру. Загальна евакуація проводиться шляхом вивезення основної частини населення з міст і небезпечних районів усіма видами наявних транспортних засобів на відповідній адміністративній території та виведення найбільш витривалої його частини пішки;</w:t>
      </w:r>
    </w:p>
    <w:p w14:paraId="4A160FA8" w14:textId="5E46E4B2" w:rsidR="00D16C04" w:rsidRPr="00D16C04" w:rsidRDefault="00D16C04" w:rsidP="00CC53F5">
      <w:pPr>
        <w:pStyle w:val="a6"/>
        <w:tabs>
          <w:tab w:val="left" w:pos="567"/>
        </w:tabs>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sz w:val="24"/>
          <w:szCs w:val="24"/>
          <w:lang w:val="uk-UA" w:eastAsia="uk-UA" w:bidi="uk-UA"/>
        </w:rPr>
        <w:t xml:space="preserve">часткова евакуація - </w:t>
      </w:r>
      <w:r w:rsidRPr="00D16C04">
        <w:rPr>
          <w:rFonts w:ascii="Times New Roman" w:hAnsi="Times New Roman" w:cs="Times New Roman"/>
          <w:sz w:val="24"/>
          <w:szCs w:val="24"/>
          <w:lang w:val="uk-UA" w:eastAsia="uk-UA" w:bidi="uk-UA"/>
        </w:rPr>
        <w:t>комплекс заходів, що здійснюється для захисту окремих категорій населення у разі виникнення надзвичайних ситуацій техногенного чи природного характеру. Часткова евакуація проводиться завчасно для визначених категорій населення: студентів, учнів інтернатів, вихованців дитячих будинків, пенсіонерів та інвалідів, які утримуються в будинках для осіб похилого віку, разом з викладачами та вихователями, обслуговуючим персоналом і членами їх сімей, а також хворих разом з лікувальними закладами і їх персоналом.</w:t>
      </w:r>
    </w:p>
    <w:p w14:paraId="4B638EB3"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Часткова евакуація проводиться з використанням транспортних засобів, що експлуатуються за діючим графіком. Для прискорення евакуації за рішенням керівника відповідного органу виконавчої влади залучаються додаткові транспортні засоби;</w:t>
      </w:r>
    </w:p>
    <w:p w14:paraId="45664DBB"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sz w:val="24"/>
          <w:szCs w:val="24"/>
          <w:lang w:val="uk-UA" w:eastAsia="uk-UA" w:bidi="uk-UA"/>
        </w:rPr>
        <w:t xml:space="preserve">безпечний район - </w:t>
      </w:r>
      <w:r w:rsidRPr="00D16C04">
        <w:rPr>
          <w:rFonts w:ascii="Times New Roman" w:hAnsi="Times New Roman" w:cs="Times New Roman"/>
          <w:sz w:val="24"/>
          <w:szCs w:val="24"/>
          <w:lang w:val="uk-UA" w:eastAsia="uk-UA" w:bidi="uk-UA"/>
        </w:rPr>
        <w:t>придатний для життєдіяльності район розміщення евакуйованого населення, який визначається рішенням відповідного органу виконавчої влади за межами зон можливого зруйнування, хімічного зараження, катастрофічного затоплення, масових лісових і торф’яних пожеж, а також небезпечного радіоактивного забруднення.</w:t>
      </w:r>
    </w:p>
    <w:p w14:paraId="00C0DD92"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 кожним підприємством, установою, організацією, об’єктом закріплюється район або пункт розміщення.</w:t>
      </w:r>
    </w:p>
    <w:p w14:paraId="0200ED54"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Безпечні для розміщення евакуйованого населення райони та порядок його доставки від пунктів висадки до місць розміщення визначаються рішенням відповідного органу виконавчої влади, на території якого планується розміщувати евакуйоване населення, за заявками органу виконавчої влади і об’єкта, що проводить евакуацію.</w:t>
      </w:r>
    </w:p>
    <w:p w14:paraId="789D6756"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Залежно від масштабів і особливостей надзвичайної ситуації рішення про проведення евакуації населення приймають: на загальнодержавному рівні - Кабінет Міністрів України; </w:t>
      </w:r>
      <w:r w:rsidRPr="00D16C04">
        <w:rPr>
          <w:rFonts w:ascii="Times New Roman" w:hAnsi="Times New Roman" w:cs="Times New Roman"/>
          <w:sz w:val="24"/>
          <w:szCs w:val="24"/>
          <w:lang w:val="uk-UA" w:eastAsia="uk-UA" w:bidi="uk-UA"/>
        </w:rPr>
        <w:lastRenderedPageBreak/>
        <w:t>на регіональному рівні - голова обласної державної адміністрації; на місцевому рівні - голова міської ради; на об’єктовому рівні - керівник об’єкта.</w:t>
      </w:r>
    </w:p>
    <w:p w14:paraId="49923FF1" w14:textId="77777777" w:rsidR="00D16C04" w:rsidRPr="00D16C04" w:rsidRDefault="00D16C04" w:rsidP="00CC53F5">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sz w:val="24"/>
          <w:szCs w:val="24"/>
          <w:lang w:val="uk-UA" w:eastAsia="uk-UA" w:bidi="uk-UA"/>
        </w:rPr>
        <w:t xml:space="preserve"> </w:t>
      </w:r>
      <w:r w:rsidRPr="00D16C04">
        <w:rPr>
          <w:rFonts w:ascii="Times New Roman" w:hAnsi="Times New Roman" w:cs="Times New Roman"/>
          <w:b/>
          <w:sz w:val="24"/>
          <w:szCs w:val="24"/>
          <w:lang w:val="uk-UA" w:eastAsia="uk-UA" w:bidi="uk-UA"/>
        </w:rPr>
        <w:t>Склад органів з евакуації, порядку та строки приведення їх у готовність до виконання завдань за призначенням</w:t>
      </w:r>
    </w:p>
    <w:p w14:paraId="0AABEF39"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Евакуаційні органи - підрозділи управління процесом евакуації, які призначаються рішенням виконавчого комітету Ічнянської міської ради для планування, підготовки, організації, проведення евакуації населення, а також для приймання і розміщення евакуйованого населення та підпорядковується голові адміністрації - голові евакуаційної комісії району.</w:t>
      </w:r>
    </w:p>
    <w:p w14:paraId="01051C0D"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Евакуаційна комісія здійснює планування евакуації, підготовку населення до евакуаційних заходів, підготовку підпорядкованих евакуаційних органів до виконання завдань, контроль за підготовкою та розподілом усіх видів транспортних засобів для забезпечення евакуаційних перевезень, визначення станцій, пунктів для посадки (висадки) населення, визначення маршрутів руху населення пішки, практичне проведення евакуації, приймання евакуйованого населення та ведення його обліку за об’єктами, а також контроль за розміщенням та життєзабезпеченням.</w:t>
      </w:r>
    </w:p>
    <w:p w14:paraId="3C11D6FF"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У разі виникнення потреби в негайному проведенні евакуації у наслідок терористичного акту, катастрофічного затоплення, хімічного зараження тощо, у складі евакуаційних комісій створюються оперативні групи, які розпочинають роботу з моменту прийняття рішення про проведення евакуації.</w:t>
      </w:r>
    </w:p>
    <w:p w14:paraId="1371B7ED"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Комісії з питань евакуації здійснюють: планування евакуації; підготовку підпорядкованих евакуаційних органів до виконання завдань; контроль за підготовкою та розподілом усіх видів транспортних засобів та забезпечення евакуаційних перевезень; визначення місць для посадки населення і маршрутів руху населення пішки; підготовку населення до евакуаційних заходів; практичне проведення евакуації.</w:t>
      </w:r>
    </w:p>
    <w:p w14:paraId="0CA9C263"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Час розгортання і підготовки комісій до роботи - «Ч»+1 год. з моменту отримання повідомлення про проведення евакуації.</w:t>
      </w:r>
    </w:p>
    <w:p w14:paraId="679307C9"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Збір членів комісії з питань евакуації здійснюється в приміщені Ічнянської міської ради за адресою: місто Ічня, площа Т.Г.Шевченка, 1</w:t>
      </w:r>
    </w:p>
    <w:p w14:paraId="0E9E903A"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Збірні пункти евакуації, призначені для збору населення, яке підлягає евакуації, формування піших і транспортних колон, а також забезпечення відправлення їх на пункти посадки на транспортні засоби та вихідні пункти руху пішки.</w:t>
      </w:r>
    </w:p>
    <w:p w14:paraId="740FAB41"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Час на розгортання і підготовку збірних пунктів евакуації - до 2 годин із моменту отримання рішення про проведення евакуації.</w:t>
      </w:r>
    </w:p>
    <w:p w14:paraId="0B8ABD0D" w14:textId="77777777" w:rsidR="00CC53F5"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При виникненні надзвичайних ситуацій, що потребують тимчасової евакуації, розміщення евакуйованого населення планується на найближчих від місця події пунктах розміщення і проводиться в термін «Ч» + 3-4 год.</w:t>
      </w:r>
    </w:p>
    <w:p w14:paraId="14CD6082" w14:textId="64835770"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До складу комісії з питань евакуації входять:</w:t>
      </w:r>
    </w:p>
    <w:p w14:paraId="25FC08EF"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i/>
          <w:sz w:val="24"/>
          <w:szCs w:val="24"/>
          <w:u w:val="single"/>
          <w:lang w:val="uk-UA" w:eastAsia="uk-UA" w:bidi="uk-UA"/>
        </w:rPr>
        <w:t>Керівництво комісією</w:t>
      </w:r>
      <w:r w:rsidRPr="00D16C04">
        <w:rPr>
          <w:rFonts w:ascii="Times New Roman" w:hAnsi="Times New Roman" w:cs="Times New Roman"/>
          <w:sz w:val="24"/>
          <w:szCs w:val="24"/>
          <w:u w:val="single"/>
          <w:lang w:val="uk-UA" w:eastAsia="uk-UA" w:bidi="uk-UA"/>
        </w:rPr>
        <w:t>:</w:t>
      </w:r>
    </w:p>
    <w:p w14:paraId="50EF8B05"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Голова комісії з питань евакуації</w:t>
      </w:r>
    </w:p>
    <w:p w14:paraId="10B522A0"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Заступник голови комісії з питань евакуації</w:t>
      </w:r>
    </w:p>
    <w:p w14:paraId="0FFE0582"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Секретар комісії з питань евакуації.</w:t>
      </w:r>
    </w:p>
    <w:p w14:paraId="1F25F43E"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i/>
          <w:sz w:val="24"/>
          <w:szCs w:val="24"/>
          <w:u w:val="single"/>
          <w:lang w:val="uk-UA" w:eastAsia="uk-UA" w:bidi="uk-UA"/>
        </w:rPr>
        <w:t>Група транспортного забезпечення</w:t>
      </w:r>
      <w:r w:rsidRPr="00D16C04">
        <w:rPr>
          <w:rFonts w:ascii="Times New Roman" w:hAnsi="Times New Roman" w:cs="Times New Roman"/>
          <w:sz w:val="24"/>
          <w:szCs w:val="24"/>
          <w:u w:val="single"/>
          <w:lang w:val="uk-UA" w:eastAsia="uk-UA" w:bidi="uk-UA"/>
        </w:rPr>
        <w:t>:</w:t>
      </w:r>
    </w:p>
    <w:p w14:paraId="0E17A1DA"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групи</w:t>
      </w:r>
    </w:p>
    <w:p w14:paraId="3BA8EBEE"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Заступник начальника групи</w:t>
      </w:r>
    </w:p>
    <w:p w14:paraId="5A6FEB17"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Члени групи.</w:t>
      </w:r>
    </w:p>
    <w:p w14:paraId="129AC533"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i/>
          <w:sz w:val="24"/>
          <w:szCs w:val="24"/>
          <w:u w:val="single"/>
          <w:lang w:val="uk-UA" w:eastAsia="uk-UA" w:bidi="uk-UA"/>
        </w:rPr>
        <w:t>Група оповіщення та зв’язку</w:t>
      </w:r>
      <w:r w:rsidRPr="00D16C04">
        <w:rPr>
          <w:rFonts w:ascii="Times New Roman" w:hAnsi="Times New Roman" w:cs="Times New Roman"/>
          <w:sz w:val="24"/>
          <w:szCs w:val="24"/>
          <w:u w:val="single"/>
          <w:lang w:val="uk-UA" w:eastAsia="uk-UA" w:bidi="uk-UA"/>
        </w:rPr>
        <w:t>:</w:t>
      </w:r>
    </w:p>
    <w:p w14:paraId="568BE1F5"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групи</w:t>
      </w:r>
    </w:p>
    <w:p w14:paraId="4F686931"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Члени групи.</w:t>
      </w:r>
    </w:p>
    <w:p w14:paraId="739859EF"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i/>
          <w:sz w:val="24"/>
          <w:szCs w:val="24"/>
          <w:u w:val="single"/>
          <w:lang w:val="uk-UA" w:eastAsia="uk-UA" w:bidi="uk-UA"/>
        </w:rPr>
        <w:t>Група організації і контролю за ходом евакуації</w:t>
      </w:r>
      <w:r w:rsidRPr="00D16C04">
        <w:rPr>
          <w:rFonts w:ascii="Times New Roman" w:hAnsi="Times New Roman" w:cs="Times New Roman"/>
          <w:sz w:val="24"/>
          <w:szCs w:val="24"/>
          <w:u w:val="single"/>
          <w:lang w:val="uk-UA" w:eastAsia="uk-UA" w:bidi="uk-UA"/>
        </w:rPr>
        <w:t>:</w:t>
      </w:r>
    </w:p>
    <w:p w14:paraId="36BF1D8F"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групи</w:t>
      </w:r>
    </w:p>
    <w:p w14:paraId="5CDDDAFA"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Заступник начальника групи</w:t>
      </w:r>
    </w:p>
    <w:p w14:paraId="46269577"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lastRenderedPageBreak/>
        <w:t>Члени групи.</w:t>
      </w:r>
    </w:p>
    <w:p w14:paraId="5140DE9B"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i/>
          <w:sz w:val="24"/>
          <w:szCs w:val="24"/>
          <w:u w:val="single"/>
          <w:lang w:val="uk-UA" w:eastAsia="uk-UA" w:bidi="uk-UA"/>
        </w:rPr>
        <w:t>Група обліку евакуйованого населення та інформації</w:t>
      </w:r>
      <w:r w:rsidRPr="00D16C04">
        <w:rPr>
          <w:rFonts w:ascii="Times New Roman" w:hAnsi="Times New Roman" w:cs="Times New Roman"/>
          <w:sz w:val="24"/>
          <w:szCs w:val="24"/>
          <w:u w:val="single"/>
          <w:lang w:val="uk-UA" w:eastAsia="uk-UA" w:bidi="uk-UA"/>
        </w:rPr>
        <w:t>:</w:t>
      </w:r>
    </w:p>
    <w:p w14:paraId="40A8BB1F"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групи</w:t>
      </w:r>
    </w:p>
    <w:p w14:paraId="241F73CC"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Заступник начальника групи</w:t>
      </w:r>
    </w:p>
    <w:p w14:paraId="65AA2349"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Члени групи.</w:t>
      </w:r>
    </w:p>
    <w:p w14:paraId="4B18A0FA"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i/>
          <w:sz w:val="24"/>
          <w:szCs w:val="24"/>
          <w:u w:val="single"/>
          <w:lang w:val="uk-UA" w:eastAsia="uk-UA" w:bidi="uk-UA"/>
        </w:rPr>
        <w:t>Група організації розміщення населення в зоні безпечного проживання</w:t>
      </w:r>
      <w:r w:rsidRPr="00D16C04">
        <w:rPr>
          <w:rFonts w:ascii="Times New Roman" w:hAnsi="Times New Roman" w:cs="Times New Roman"/>
          <w:sz w:val="24"/>
          <w:szCs w:val="24"/>
          <w:u w:val="single"/>
          <w:lang w:val="uk-UA" w:eastAsia="uk-UA" w:bidi="uk-UA"/>
        </w:rPr>
        <w:t>:</w:t>
      </w:r>
    </w:p>
    <w:p w14:paraId="0AE48186"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групи</w:t>
      </w:r>
    </w:p>
    <w:p w14:paraId="7B4997F7"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Відповідальні за адміністративну територію (населений пункт).</w:t>
      </w:r>
    </w:p>
    <w:p w14:paraId="5157D7F7"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i/>
          <w:sz w:val="24"/>
          <w:szCs w:val="24"/>
          <w:u w:val="single"/>
          <w:lang w:val="uk-UA" w:eastAsia="uk-UA" w:bidi="uk-UA"/>
        </w:rPr>
        <w:t>Група життєзабезпечення евакуйованого населення</w:t>
      </w:r>
      <w:r w:rsidRPr="00D16C04">
        <w:rPr>
          <w:rFonts w:ascii="Times New Roman" w:hAnsi="Times New Roman" w:cs="Times New Roman"/>
          <w:sz w:val="24"/>
          <w:szCs w:val="24"/>
          <w:u w:val="single"/>
          <w:lang w:val="uk-UA" w:eastAsia="uk-UA" w:bidi="uk-UA"/>
        </w:rPr>
        <w:t>:</w:t>
      </w:r>
    </w:p>
    <w:p w14:paraId="3204F4AD"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групи</w:t>
      </w:r>
    </w:p>
    <w:p w14:paraId="032B5171"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Заступник начальника групи</w:t>
      </w:r>
    </w:p>
    <w:p w14:paraId="2FDFFF32"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Члени групи.</w:t>
      </w:r>
    </w:p>
    <w:p w14:paraId="3F4DDBE9"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Оповіщення органів з евакуації про початок евакуації населення здійснюється за рішенням виконавчого комітету Ічнянської міської ради або голови комісії з ліквідації наслідків надзвичайної ситуації.</w:t>
      </w:r>
    </w:p>
    <w:p w14:paraId="28FA53B6" w14:textId="77777777" w:rsidR="00D16C04" w:rsidRPr="00D16C04" w:rsidRDefault="00D16C04" w:rsidP="00CC53F5">
      <w:pPr>
        <w:pStyle w:val="a6"/>
        <w:ind w:firstLine="567"/>
        <w:jc w:val="both"/>
        <w:rPr>
          <w:rFonts w:ascii="Times New Roman" w:hAnsi="Times New Roman" w:cs="Times New Roman"/>
          <w:sz w:val="24"/>
          <w:szCs w:val="24"/>
          <w:lang w:val="uk-UA"/>
        </w:rPr>
      </w:pPr>
      <w:r w:rsidRPr="00D16C04">
        <w:rPr>
          <w:rFonts w:ascii="Times New Roman" w:eastAsia="Courier New" w:hAnsi="Times New Roman" w:cs="Times New Roman"/>
          <w:sz w:val="24"/>
          <w:szCs w:val="24"/>
          <w:lang w:val="uk-UA" w:eastAsia="uk-UA" w:bidi="uk-UA"/>
        </w:rPr>
        <w:t>Контроль за виконанням рішень комісії покладається на секретаря комісії.</w:t>
      </w:r>
      <w:r w:rsidRPr="00D16C04">
        <w:rPr>
          <w:rFonts w:ascii="Times New Roman" w:hAnsi="Times New Roman" w:cs="Times New Roman"/>
          <w:sz w:val="24"/>
          <w:szCs w:val="24"/>
          <w:lang w:val="uk-UA"/>
        </w:rPr>
        <w:t xml:space="preserve"> Комісія здійснює планування заходів щодо евакуації населення та вивезення матеріальних і культурних цінностей і доводить їх до суб’єктів господарювання.</w:t>
      </w:r>
    </w:p>
    <w:p w14:paraId="266A2D55" w14:textId="77777777" w:rsidR="00D16C04" w:rsidRPr="00D16C04" w:rsidRDefault="00D16C04" w:rsidP="00CC53F5">
      <w:pPr>
        <w:pStyle w:val="a6"/>
        <w:ind w:firstLine="567"/>
        <w:jc w:val="both"/>
        <w:rPr>
          <w:rFonts w:ascii="Times New Roman" w:hAnsi="Times New Roman" w:cs="Times New Roman"/>
          <w:sz w:val="24"/>
          <w:szCs w:val="24"/>
          <w:lang w:val="uk-UA"/>
        </w:rPr>
      </w:pPr>
      <w:r w:rsidRPr="00D16C04">
        <w:rPr>
          <w:rFonts w:ascii="Times New Roman" w:hAnsi="Times New Roman" w:cs="Times New Roman"/>
          <w:sz w:val="24"/>
          <w:szCs w:val="24"/>
          <w:lang w:val="uk-UA"/>
        </w:rPr>
        <w:t>Після отримання рішення на проведення евакуації комісія уточнює завдання керівникам органів з евакуації щодо порядку проведення заходів з евакуації. У безпечні райони, в яких планується розміщення евакуйованого населення, направляються представники комісії для вирішення питань приймання, розміщення та життєзабезпечення евакуйованого населення.</w:t>
      </w:r>
    </w:p>
    <w:p w14:paraId="5259E2E8" w14:textId="77777777" w:rsidR="00D16C04" w:rsidRPr="00D16C04" w:rsidRDefault="00D16C04" w:rsidP="00CC53F5">
      <w:pPr>
        <w:pStyle w:val="a6"/>
        <w:ind w:firstLine="567"/>
        <w:jc w:val="both"/>
        <w:rPr>
          <w:rFonts w:ascii="Times New Roman" w:hAnsi="Times New Roman" w:cs="Times New Roman"/>
          <w:sz w:val="24"/>
          <w:szCs w:val="24"/>
          <w:lang w:val="uk-UA"/>
        </w:rPr>
      </w:pPr>
      <w:r w:rsidRPr="00D16C04">
        <w:rPr>
          <w:rFonts w:ascii="Times New Roman" w:hAnsi="Times New Roman" w:cs="Times New Roman"/>
          <w:sz w:val="24"/>
          <w:szCs w:val="24"/>
          <w:lang w:val="uk-UA"/>
        </w:rPr>
        <w:t>Організація транспортного та побутового забезпечення членів комісії під час роботи в умовах надзвичайної ситуації покладається на виконавчі органи місцевого самоврядування. На період проведення заходів з евакуації члени комісії забезпечуються спеціальним одягом та іншими засобами індивідуального захисту. За членами комісії на час виконання завдань зберігається заробітна плата за основним місцем роботи.</w:t>
      </w:r>
    </w:p>
    <w:p w14:paraId="5D62ADA1" w14:textId="77777777" w:rsidR="00D16C04" w:rsidRPr="00D16C04" w:rsidRDefault="00D16C04" w:rsidP="00CC53F5">
      <w:pPr>
        <w:pStyle w:val="a6"/>
        <w:ind w:firstLine="567"/>
        <w:jc w:val="both"/>
        <w:rPr>
          <w:rFonts w:ascii="Times New Roman" w:hAnsi="Times New Roman" w:cs="Times New Roman"/>
          <w:sz w:val="24"/>
          <w:szCs w:val="24"/>
          <w:lang w:val="uk-UA"/>
        </w:rPr>
      </w:pPr>
      <w:r w:rsidRPr="00D16C04">
        <w:rPr>
          <w:rFonts w:ascii="Times New Roman" w:hAnsi="Times New Roman" w:cs="Times New Roman"/>
          <w:sz w:val="24"/>
          <w:szCs w:val="24"/>
          <w:lang w:val="uk-UA"/>
        </w:rPr>
        <w:t>Час на розгортання і підготовку до роботи тимчасових органів з евакуації усіх рівнів не повинен перевищувати чотирьох годин з моменту отримання рішення про проведення евакуації.</w:t>
      </w:r>
      <w:bookmarkStart w:id="0" w:name="bookmark21"/>
      <w:bookmarkStart w:id="1" w:name="bookmark20"/>
      <w:bookmarkStart w:id="2" w:name="bookmark19"/>
    </w:p>
    <w:p w14:paraId="2DABE10A" w14:textId="77777777" w:rsidR="00D16C04" w:rsidRPr="00D16C04" w:rsidRDefault="00D16C04" w:rsidP="00CC53F5">
      <w:pPr>
        <w:pStyle w:val="a6"/>
        <w:ind w:firstLine="567"/>
        <w:jc w:val="both"/>
        <w:rPr>
          <w:rFonts w:ascii="Times New Roman" w:hAnsi="Times New Roman" w:cs="Times New Roman"/>
          <w:b/>
          <w:sz w:val="24"/>
          <w:szCs w:val="24"/>
          <w:lang w:val="uk-UA"/>
        </w:rPr>
      </w:pPr>
      <w:r w:rsidRPr="00D16C04">
        <w:rPr>
          <w:rFonts w:ascii="Times New Roman" w:hAnsi="Times New Roman" w:cs="Times New Roman"/>
          <w:b/>
          <w:sz w:val="24"/>
          <w:szCs w:val="24"/>
          <w:lang w:val="uk-UA"/>
        </w:rPr>
        <w:t>Функціональні обов’язки членів комісії з питань евакуації</w:t>
      </w:r>
      <w:bookmarkEnd w:id="0"/>
      <w:bookmarkEnd w:id="1"/>
      <w:bookmarkEnd w:id="2"/>
    </w:p>
    <w:p w14:paraId="35E51786" w14:textId="77777777" w:rsidR="00D16C04" w:rsidRPr="00D16C04" w:rsidRDefault="00D16C04" w:rsidP="00CC53F5">
      <w:pPr>
        <w:pStyle w:val="a6"/>
        <w:ind w:firstLine="567"/>
        <w:jc w:val="both"/>
        <w:rPr>
          <w:rFonts w:ascii="Times New Roman" w:hAnsi="Times New Roman" w:cs="Times New Roman"/>
          <w:b/>
          <w:sz w:val="24"/>
          <w:szCs w:val="24"/>
          <w:lang w:val="uk-UA"/>
        </w:rPr>
      </w:pPr>
      <w:r w:rsidRPr="00D16C04">
        <w:rPr>
          <w:rFonts w:ascii="Times New Roman" w:hAnsi="Times New Roman" w:cs="Times New Roman"/>
          <w:b/>
          <w:sz w:val="24"/>
          <w:szCs w:val="24"/>
          <w:lang w:val="uk-UA"/>
        </w:rPr>
        <w:t>Голова комісії з питань евакуації</w:t>
      </w:r>
    </w:p>
    <w:p w14:paraId="30C42FD2" w14:textId="77777777" w:rsidR="00D16C04" w:rsidRPr="00D16C04" w:rsidRDefault="00D16C04" w:rsidP="00CC53F5">
      <w:pPr>
        <w:pStyle w:val="a6"/>
        <w:ind w:firstLine="567"/>
        <w:jc w:val="both"/>
        <w:rPr>
          <w:rFonts w:ascii="Times New Roman" w:hAnsi="Times New Roman" w:cs="Times New Roman"/>
          <w:sz w:val="24"/>
          <w:szCs w:val="24"/>
          <w:lang w:val="uk-UA"/>
        </w:rPr>
      </w:pPr>
      <w:r w:rsidRPr="00D16C04">
        <w:rPr>
          <w:rFonts w:ascii="Times New Roman" w:hAnsi="Times New Roman" w:cs="Times New Roman"/>
          <w:sz w:val="24"/>
          <w:szCs w:val="24"/>
          <w:lang w:val="uk-UA"/>
        </w:rPr>
        <w:t>Голова комісії особисто керує роботою комісії і відповідає за планування, організацію, підготовку керівного складу органів з евакуації та проведення заходів з евакуації. Голова комісії у своїй діяльності керується Конституцією України, Кодексом цивільного захисту України, законодавчими актами України з питань цивільного захисту, наказами Державної служби України з надзвичайних ситуацій, розпорядженнями міського голови.</w:t>
      </w:r>
    </w:p>
    <w:p w14:paraId="716B5158"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rPr>
        <w:t xml:space="preserve">Голова комісії: здійснює керівництво діяльністю та організовує роботу комісії; організовує та забезпечує виконання основних завдань комісії з питань евакуації; несе персональну відповідальність за виконання покладених на комісію завдань та прийняті ним рішення; визначає ступінь відповідальності осіб, які входять до складу комісії; розподіляє обов’язки осіб, які входять до складу комісії; організовує роботу щодо розроблення Плану евакуації населення, матеріальних і культурних цінностей при надзвичайних ситуаціях мирного часу та на особливий період, здійснює підготовку комісії до виконання заходів з евакуації у надзвичайних ситуаціях; організовує та забезпечує роботу органів з евакуації; організовує роботу щодо розроблення документів органів з евакуації; забезпечує організацію взаємодії з спеціалізованими службами цивільного захисту з питань всебічного </w:t>
      </w:r>
      <w:r w:rsidRPr="00D16C04">
        <w:rPr>
          <w:rFonts w:ascii="Times New Roman" w:hAnsi="Times New Roman" w:cs="Times New Roman"/>
          <w:sz w:val="24"/>
          <w:szCs w:val="24"/>
          <w:lang w:val="uk-UA" w:eastAsia="uk-UA" w:bidi="uk-UA"/>
        </w:rPr>
        <w:t>забезпечення евакуйованого населення; організовує підготовку та навчання осіб, які входять до складу органів з евакуації.</w:t>
      </w:r>
    </w:p>
    <w:p w14:paraId="3D1C96CD"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Голова комісії зобов’язаний:</w:t>
      </w:r>
    </w:p>
    <w:p w14:paraId="0CD21DCD" w14:textId="2AB4E2E4" w:rsidR="00D16C04" w:rsidRPr="00D16C04" w:rsidRDefault="00CC53F5" w:rsidP="00CC53F5">
      <w:pPr>
        <w:pStyle w:val="a6"/>
        <w:ind w:firstLine="567"/>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lastRenderedPageBreak/>
        <w:t>1</w:t>
      </w:r>
      <w:r w:rsidR="00D16C04" w:rsidRPr="00D16C04">
        <w:rPr>
          <w:rFonts w:ascii="Times New Roman" w:hAnsi="Times New Roman" w:cs="Times New Roman"/>
          <w:sz w:val="24"/>
          <w:szCs w:val="24"/>
          <w:lang w:val="uk-UA" w:eastAsia="uk-UA" w:bidi="uk-UA"/>
        </w:rPr>
        <w:t>) у повсякденній діяльності: знати керівні документи з питань евакуації вселення, свої функціональні обов’язки та функціональні обов’язки посадових осіб комісії; керувати діяльністю комісії щодо виконання покладених на неї завдань, контролювати готовність органів з евакуації органу місцевого самоврядування до проведення евакуаційних заходів; під час командно-штабних навчань практично відпрацьовувати з особовим складом комісії заходи з евакуації населення; організувати розроблення і коригування Плану евакуації населення, матеріальних і культурних цінностей та Плану приймання і розміщення населення, матеріальних і культурних цінностей (у разі планування розміщення евакуйованого населення);</w:t>
      </w:r>
    </w:p>
    <w:p w14:paraId="73CE0774"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2) з отриманням розпорядження про евакуацію: прибути до місця роботи комісії, зібрати склад комісії та організувати її роботу; довести розпорядження про евакуацію населення до посадових осіб органу місцевого самоврядування селищ, сіл та керівників суб’єктів господарювання; контролювати здійснення оповіщення населення про початок евакуації, розгортання збірних пунктів евакуації, проміжних пунктів евакуації, приймальних пунктів евакуації, уточнення чисельності населення, що евакуюється та ведення його обліку, здійснення транспортного забезпечення евакуаційних заходів, вивозу евакуйованого населення в місця розселення; контролювати хід евакуації населення згідно з планом; контролювати роботу органів з евакуації по організації прийому і розміщення евакуйованого населення; контролювати роботу по забезпеченню евакуйованого населення продуктами харчування, водою, предметами першої необхідності, наданню медичної допомоги, тощо; контролювати ведення обліку кількості евакуйованого населення із зон небезпечного ураження; доповідати голові комісії з питань евакуації області про хід виконання заходів з евакуації.</w:t>
      </w:r>
    </w:p>
    <w:p w14:paraId="4200E002" w14:textId="77777777" w:rsidR="00D16C04" w:rsidRPr="00D16C04" w:rsidRDefault="00D16C04" w:rsidP="00D16C04">
      <w:pPr>
        <w:pStyle w:val="a6"/>
        <w:jc w:val="both"/>
        <w:rPr>
          <w:rFonts w:ascii="Times New Roman" w:hAnsi="Times New Roman" w:cs="Times New Roman"/>
          <w:sz w:val="24"/>
          <w:szCs w:val="24"/>
          <w:lang w:val="uk-UA" w:eastAsia="uk-UA" w:bidi="uk-UA"/>
        </w:rPr>
      </w:pPr>
    </w:p>
    <w:p w14:paraId="369E71BD" w14:textId="77777777" w:rsidR="00D16C04" w:rsidRPr="00D16C04" w:rsidRDefault="00D16C04" w:rsidP="00CC53F5">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Заступник голови комісії</w:t>
      </w:r>
    </w:p>
    <w:p w14:paraId="777E1E4C"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Заступник голови комісії підпорядковується голові комісії, відповідає за організацію роботи посадових осіб комісії, за розташування населення, що евакуюється у безпечних районах, очолює оперативну групу, яка вирушає в небезпечні райони. У разі відсутності голови комісії заступник голови комісії за його дорученням виконує обов’язки голови комісії.</w:t>
      </w:r>
    </w:p>
    <w:p w14:paraId="3C5D441E"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Заступник голови комісії зобов’язаний:</w:t>
      </w:r>
    </w:p>
    <w:p w14:paraId="610B0C23" w14:textId="77777777" w:rsidR="00D16C04" w:rsidRPr="00D16C04" w:rsidRDefault="00D16C04" w:rsidP="00CC53F5">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функціональні обов’язки посадових осіб комісії, облікову та звітну документацію; брати участь у розробці Плану евакуації населення, матеріальних і культурних цінностей та Плану приймання і розміщення населення, матеріальних і культурних цінностей (у разі планування розміщення евакуйованого населення); постійно підтримувати зв’язок з іншим місцевими органами виконавчої влади, органами місцевого самоврядування, спеціалізованими службами цивільного захисту; розробляти заходи по підготовці і удосконаленню місць розташування евакуйованого населення в безпечних районах; організувати розроблення календарного Плану роботи комісії з питань евакуації; організовувати навчання з складом комісії та оперативної групи, особисто брати в них участь.</w:t>
      </w:r>
    </w:p>
    <w:p w14:paraId="7FDD815D"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2) з отриманням розпорядження про евакуацію: прибути до місця роботи комісії, уточнити обстановку, організувати оповіщення складу комісії, отримати завдання в голови комісії та організувати роботу за його вказівкою; перевіряти виконання розпоряджень голови комісії посадовими особами; уточнити питання всебічного життєзабезпечення евакуйованого населення, організацію взаємодії комісії із спеціалізованими службами цивільної захисту району; по прибутті евакуйованого населення в безпечний район організувати його зустріч, розміщення та всебічне життєзабезпечення; діяти за вказівками голови комісії з питань виконання основних завдань комісії.</w:t>
      </w:r>
    </w:p>
    <w:p w14:paraId="11A92106" w14:textId="77777777" w:rsidR="00B0596A" w:rsidRDefault="00B0596A" w:rsidP="00D16C04">
      <w:pPr>
        <w:pStyle w:val="a6"/>
        <w:jc w:val="both"/>
        <w:rPr>
          <w:rFonts w:ascii="Times New Roman" w:hAnsi="Times New Roman" w:cs="Times New Roman"/>
          <w:b/>
          <w:sz w:val="24"/>
          <w:szCs w:val="24"/>
          <w:lang w:val="uk-UA" w:eastAsia="uk-UA" w:bidi="uk-UA"/>
        </w:rPr>
      </w:pPr>
    </w:p>
    <w:p w14:paraId="2064A977" w14:textId="77777777" w:rsidR="00B0596A" w:rsidRDefault="00B0596A" w:rsidP="00B0596A">
      <w:pPr>
        <w:pStyle w:val="a6"/>
        <w:ind w:firstLine="567"/>
        <w:jc w:val="both"/>
        <w:rPr>
          <w:rFonts w:ascii="Times New Roman" w:hAnsi="Times New Roman" w:cs="Times New Roman"/>
          <w:b/>
          <w:sz w:val="24"/>
          <w:szCs w:val="24"/>
          <w:lang w:val="uk-UA" w:eastAsia="uk-UA" w:bidi="uk-UA"/>
        </w:rPr>
      </w:pPr>
    </w:p>
    <w:p w14:paraId="6FB8C724"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lastRenderedPageBreak/>
        <w:t>Секретар комісії</w:t>
      </w:r>
    </w:p>
    <w:p w14:paraId="1EBCA1BF"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Секретар комісії відповідає за організацію роботи членів комісії, збір і узагальнення інформації, яка надходить, своєчасне доведення до виконавців розпоряджень голови комісії та контроль їх виконання. секретар комісії обов’язаний:</w:t>
      </w:r>
    </w:p>
    <w:p w14:paraId="4595E4FE" w14:textId="43B5703D" w:rsidR="00D16C04" w:rsidRPr="00D16C04" w:rsidRDefault="00D16C04" w:rsidP="00B0596A">
      <w:pPr>
        <w:pStyle w:val="a6"/>
        <w:ind w:firstLine="567"/>
        <w:jc w:val="both"/>
        <w:rPr>
          <w:rFonts w:ascii="Times New Roman" w:hAnsi="Times New Roman" w:cs="Times New Roman"/>
          <w:sz w:val="24"/>
          <w:szCs w:val="24"/>
          <w:lang w:val="uk-UA" w:eastAsia="uk-UA" w:bidi="uk-UA"/>
        </w:rPr>
      </w:pPr>
      <w:bookmarkStart w:id="3" w:name="bookmark22"/>
      <w:bookmarkEnd w:id="3"/>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свої функціональні обов’язки та обов’язки посадових осіб комісії, облікову та звітну документацію; брати участь у розробці документації з питань планування заходів з евакуації в районі (населеному пункті); уточнювати контактні телефони управлінського складу комісій з питань евакуації нижчого рівня, підтримувати постійний зв’язок з ними;</w:t>
      </w:r>
      <w:bookmarkStart w:id="4" w:name="bookmark23"/>
      <w:bookmarkEnd w:id="4"/>
    </w:p>
    <w:p w14:paraId="227EBE7D" w14:textId="6342914B"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2) з отриманням розпорядження про евакуацію: прибути до місця роботи комісії, організувати оповіщення і збір членів комісії, отримати завдання голови комісії, видати членам комісії необхідні документи; організувати перевірку стану зв'язку з підлеглими евакуаційними органами, скласти графік цілодобового чергування, перевірити готовність посадових осіб комісії до роботи; оформити протокольні рішення за результатами засідань комісії з питань евакуації.</w:t>
      </w:r>
    </w:p>
    <w:p w14:paraId="0BCCE282" w14:textId="77777777" w:rsidR="00B0596A" w:rsidRDefault="00B0596A" w:rsidP="00D16C04">
      <w:pPr>
        <w:pStyle w:val="a6"/>
        <w:jc w:val="both"/>
        <w:rPr>
          <w:rFonts w:ascii="Times New Roman" w:hAnsi="Times New Roman" w:cs="Times New Roman"/>
          <w:b/>
          <w:sz w:val="24"/>
          <w:szCs w:val="24"/>
          <w:lang w:val="uk-UA" w:eastAsia="uk-UA" w:bidi="uk-UA"/>
        </w:rPr>
      </w:pPr>
    </w:p>
    <w:p w14:paraId="735E8F8F"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Начальник (заступник начальника) групи транспортного забезпечення</w:t>
      </w:r>
    </w:p>
    <w:p w14:paraId="0DB64C1A"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(заступник начальника) групи транспортного забезпечення зобов’язаний:</w:t>
      </w:r>
    </w:p>
    <w:p w14:paraId="25922B55"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свої функціональні обов’язки та обов’язки членів групи, облікову та звітну документацію; вивчати планову документацію з питань проведення заходів з евакуації в районі (населеному пункті); вносити пропозиції щодо коригування плануючої документації стосовно транспортного забезпечення евакуаційних заходів; уточняти розрахункові дані про використання автомобільного транспорту, запланованого для евакуації; в ході навчань та тренувань контролювати питання транспортного забезпечення заходів з евакуації, перевіряти наявність та стан транспортних засобів, які планується залучати для евакуації населення.</w:t>
      </w:r>
    </w:p>
    <w:p w14:paraId="739523F5"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2) з отриманням розпорядження на евакуацію: прибути до місця роботи комісії, уточнити завдання у голови комісії; організувати подачу автомобільних колон на пункти посадки, проміжні пункти евакуації і пункти вивозу матеріальних цінностей; підтримувати зв’язок з районом, що поставляють автоколони для евакуації населення і вивозу матеріальних цінностей; контролювати стан здійснення заходів з евакуації населення, підприємств і закладів автомобільним транспортом; слідкувати за своєчасною зміною водіїв та обслуговуванням автомобільної техніки; доповідати голові комісії про хід евакуації населення автомобільним транспортом за часом.</w:t>
      </w:r>
    </w:p>
    <w:p w14:paraId="4E1A5D28" w14:textId="77777777" w:rsidR="00B0596A" w:rsidRDefault="00B0596A" w:rsidP="00D16C04">
      <w:pPr>
        <w:pStyle w:val="a6"/>
        <w:jc w:val="both"/>
        <w:rPr>
          <w:rFonts w:ascii="Times New Roman" w:hAnsi="Times New Roman" w:cs="Times New Roman"/>
          <w:b/>
          <w:sz w:val="24"/>
          <w:szCs w:val="24"/>
          <w:lang w:val="uk-UA" w:eastAsia="uk-UA" w:bidi="uk-UA"/>
        </w:rPr>
      </w:pPr>
    </w:p>
    <w:p w14:paraId="3B91642B"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Член групи транспортного забезпечення</w:t>
      </w:r>
    </w:p>
    <w:p w14:paraId="53BC8A54"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Член групи транспортного забезпечення зобов’язаний:</w:t>
      </w:r>
    </w:p>
    <w:p w14:paraId="0313A803" w14:textId="4C7DACF9" w:rsidR="00D16C04" w:rsidRPr="00D16C04" w:rsidRDefault="00D16C04" w:rsidP="00B0596A">
      <w:pPr>
        <w:pStyle w:val="a6"/>
        <w:ind w:firstLine="567"/>
        <w:jc w:val="both"/>
        <w:rPr>
          <w:rFonts w:ascii="Times New Roman" w:hAnsi="Times New Roman" w:cs="Times New Roman"/>
          <w:sz w:val="24"/>
          <w:szCs w:val="24"/>
          <w:lang w:val="uk-UA" w:eastAsia="uk-UA" w:bidi="uk-UA"/>
        </w:rPr>
      </w:pPr>
      <w:bookmarkStart w:id="5" w:name="bookmark24"/>
      <w:bookmarkEnd w:id="5"/>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свої функціональні обов’язки та документацію комісії; вивчати плануючу документацію з питань проведення заходів з евакуації в районі (населеному пункті); вносити пропозиції щодо коригування плануючої документації стосовно транспортного забезпечення заходів з евакуації; уточняти розрахункові дані про використання автомобільного і залізничного транспорту, запланованого для евакуації;</w:t>
      </w:r>
    </w:p>
    <w:p w14:paraId="2421395B" w14:textId="30A115E8" w:rsidR="00D16C04" w:rsidRPr="00D16C04" w:rsidRDefault="00D16C04" w:rsidP="00B0596A">
      <w:pPr>
        <w:pStyle w:val="a6"/>
        <w:ind w:firstLine="567"/>
        <w:jc w:val="both"/>
        <w:rPr>
          <w:rFonts w:ascii="Times New Roman" w:hAnsi="Times New Roman" w:cs="Times New Roman"/>
          <w:sz w:val="24"/>
          <w:szCs w:val="24"/>
          <w:lang w:val="uk-UA" w:eastAsia="uk-UA" w:bidi="uk-UA"/>
        </w:rPr>
      </w:pPr>
      <w:bookmarkStart w:id="6" w:name="bookmark25"/>
      <w:bookmarkEnd w:id="6"/>
      <w:r w:rsidRPr="00D16C04">
        <w:rPr>
          <w:rFonts w:ascii="Times New Roman" w:hAnsi="Times New Roman" w:cs="Times New Roman"/>
          <w:sz w:val="24"/>
          <w:szCs w:val="24"/>
          <w:lang w:val="uk-UA" w:eastAsia="uk-UA" w:bidi="uk-UA"/>
        </w:rPr>
        <w:t>2) з отриманням розпорядження на евакуацію: прибути до місця роботи комісії, уточнити завдання у начальника (заступника начальника) групи; організувати своєчасну подачу автомобільних колон на пункти посадки (завантаження) та проміжні пункти евакуації населення; слідкувати за цільовим використанням транспорту для евакуаційних заходів і своєчасною зміною водіїв для забезпечення безперебійної його роботи; знати радіаційний стан у місцях роботи автотранспорту та заходи по проведенню його дезактивації; доповідати начальнику (заступнику начальника) групи про хід евакуації населення автомобільним і залізничним транспортом за часом.</w:t>
      </w:r>
    </w:p>
    <w:p w14:paraId="2ED225F2" w14:textId="77777777" w:rsidR="00B0596A" w:rsidRDefault="00B0596A" w:rsidP="00D16C04">
      <w:pPr>
        <w:pStyle w:val="a6"/>
        <w:jc w:val="both"/>
        <w:rPr>
          <w:rFonts w:ascii="Times New Roman" w:hAnsi="Times New Roman" w:cs="Times New Roman"/>
          <w:b/>
          <w:color w:val="000000" w:themeColor="text1"/>
          <w:sz w:val="24"/>
          <w:szCs w:val="24"/>
          <w:lang w:val="uk-UA" w:eastAsia="uk-UA" w:bidi="uk-UA"/>
        </w:rPr>
      </w:pPr>
    </w:p>
    <w:p w14:paraId="29A22FBB" w14:textId="77777777" w:rsidR="00D16C04" w:rsidRPr="00D16C04" w:rsidRDefault="00D16C04" w:rsidP="00B0596A">
      <w:pPr>
        <w:pStyle w:val="a6"/>
        <w:ind w:firstLine="567"/>
        <w:jc w:val="both"/>
        <w:rPr>
          <w:rFonts w:ascii="Times New Roman" w:hAnsi="Times New Roman" w:cs="Times New Roman"/>
          <w:b/>
          <w:color w:val="FF0000"/>
          <w:sz w:val="24"/>
          <w:szCs w:val="24"/>
          <w:lang w:val="uk-UA" w:eastAsia="uk-UA" w:bidi="uk-UA"/>
        </w:rPr>
      </w:pPr>
      <w:r w:rsidRPr="00D16C04">
        <w:rPr>
          <w:rFonts w:ascii="Times New Roman" w:hAnsi="Times New Roman" w:cs="Times New Roman"/>
          <w:b/>
          <w:color w:val="000000" w:themeColor="text1"/>
          <w:sz w:val="24"/>
          <w:szCs w:val="24"/>
          <w:lang w:val="uk-UA" w:eastAsia="uk-UA" w:bidi="uk-UA"/>
        </w:rPr>
        <w:lastRenderedPageBreak/>
        <w:t>Начальник групи оповіщення та зв’язку</w:t>
      </w:r>
    </w:p>
    <w:p w14:paraId="4E0DD0FB"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групи оповіщення та зв’язку зобов’язаний:</w:t>
      </w:r>
    </w:p>
    <w:p w14:paraId="031701EE" w14:textId="5C355823" w:rsidR="00D16C04" w:rsidRPr="00D16C04" w:rsidRDefault="00D16C04" w:rsidP="00B0596A">
      <w:pPr>
        <w:pStyle w:val="a6"/>
        <w:ind w:firstLine="567"/>
        <w:jc w:val="both"/>
        <w:rPr>
          <w:rFonts w:ascii="Times New Roman" w:hAnsi="Times New Roman" w:cs="Times New Roman"/>
          <w:sz w:val="24"/>
          <w:szCs w:val="24"/>
          <w:lang w:val="uk-UA" w:eastAsia="uk-UA" w:bidi="uk-UA"/>
        </w:rPr>
      </w:pPr>
      <w:bookmarkStart w:id="7" w:name="bookmark26"/>
      <w:bookmarkEnd w:id="7"/>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свої функціональні обов’язки та обов’язки членів групи, облікову та звітну документацію; вивчати плануючу документацію з питань проведення заходів з евакуації в районі (населеному пункті); вносити пропозиції щодо коригування плануючої документації стосовно організації оповіщення та зв’язку в ході евакуації населення; контролювати готовність системи оповіщення; постійно удосконалювати схему оповіщення; в ході навчань та тренувань контролювати питання здійснення оповіщення про початок евакуації, перевіряти наявність та стан засобів зв’язку, які планується залучати.</w:t>
      </w:r>
    </w:p>
    <w:p w14:paraId="24B1CBA6" w14:textId="466C9FB4" w:rsidR="00D16C04" w:rsidRPr="00D16C04" w:rsidRDefault="00D16C04" w:rsidP="00B0596A">
      <w:pPr>
        <w:pStyle w:val="a6"/>
        <w:ind w:firstLine="567"/>
        <w:jc w:val="both"/>
        <w:rPr>
          <w:rFonts w:ascii="Times New Roman" w:hAnsi="Times New Roman" w:cs="Times New Roman"/>
          <w:sz w:val="24"/>
          <w:szCs w:val="24"/>
          <w:lang w:val="uk-UA" w:eastAsia="uk-UA" w:bidi="uk-UA"/>
        </w:rPr>
      </w:pPr>
      <w:bookmarkStart w:id="8" w:name="bookmark27"/>
      <w:bookmarkEnd w:id="8"/>
      <w:r w:rsidRPr="00D16C04">
        <w:rPr>
          <w:rFonts w:ascii="Times New Roman" w:hAnsi="Times New Roman" w:cs="Times New Roman"/>
          <w:sz w:val="24"/>
          <w:szCs w:val="24"/>
          <w:lang w:val="uk-UA" w:eastAsia="uk-UA" w:bidi="uk-UA"/>
        </w:rPr>
        <w:t>2) з отриманням розпорядження на евакуацію забезпечити своєчасне оповіщення складу комісії; контролювати доведення до населення сигналів і повідомлень, розпоряджень на проведення евакуації населення; своєчасно отримувати інформацію про хід евакуації і доповідати голові комісії; вести журнал обліку вхідних (вихідних) сигналів та розпоряджень.</w:t>
      </w:r>
    </w:p>
    <w:p w14:paraId="503791E2" w14:textId="77777777" w:rsidR="00B0596A" w:rsidRDefault="00B0596A" w:rsidP="00D16C04">
      <w:pPr>
        <w:pStyle w:val="a6"/>
        <w:jc w:val="both"/>
        <w:rPr>
          <w:rFonts w:ascii="Times New Roman" w:hAnsi="Times New Roman" w:cs="Times New Roman"/>
          <w:b/>
          <w:sz w:val="24"/>
          <w:szCs w:val="24"/>
          <w:lang w:val="uk-UA" w:eastAsia="uk-UA" w:bidi="uk-UA"/>
        </w:rPr>
      </w:pPr>
    </w:p>
    <w:p w14:paraId="53DE5E05"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Член групи оповіщення та зв’язку</w:t>
      </w:r>
    </w:p>
    <w:p w14:paraId="14C9D7EF"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Член групи оповіщення і зв’язку зобов’язаний:</w:t>
      </w:r>
    </w:p>
    <w:p w14:paraId="1E6DB7CE" w14:textId="72EDA961" w:rsidR="00D16C04" w:rsidRPr="00D16C04" w:rsidRDefault="00D16C04" w:rsidP="00B0596A">
      <w:pPr>
        <w:pStyle w:val="a6"/>
        <w:ind w:firstLine="567"/>
        <w:jc w:val="both"/>
        <w:rPr>
          <w:rFonts w:ascii="Times New Roman" w:hAnsi="Times New Roman" w:cs="Times New Roman"/>
          <w:sz w:val="24"/>
          <w:szCs w:val="24"/>
          <w:lang w:val="uk-UA" w:eastAsia="uk-UA" w:bidi="uk-UA"/>
        </w:rPr>
      </w:pPr>
      <w:bookmarkStart w:id="9" w:name="bookmark28"/>
      <w:bookmarkEnd w:id="9"/>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свої функціональні обов’язки та документацію комісії; вивчати плануючу документацію з питань проведення заходів з евакуації в районі (населеному пункті); вносити пропозиції щодо коригування плануючої документації стосовно організації оповіщення та зв’язку в ході евакуації населення; коригувати (не рідше одного разу в квартал) номери домашніх, мобільних та службових телефонів осіб, що входять до складу комісії; в ході навчань та тренувань організовувати здійснення оповіщення про початок евакуації, перевіряти наявність та стан засобів зв’язку, які планується залучати.</w:t>
      </w:r>
    </w:p>
    <w:p w14:paraId="7231145A" w14:textId="4736E674" w:rsidR="00D16C04" w:rsidRDefault="00D16C04" w:rsidP="00B0596A">
      <w:pPr>
        <w:pStyle w:val="a6"/>
        <w:ind w:firstLine="567"/>
        <w:jc w:val="both"/>
        <w:rPr>
          <w:rFonts w:ascii="Times New Roman" w:hAnsi="Times New Roman" w:cs="Times New Roman"/>
          <w:sz w:val="24"/>
          <w:szCs w:val="24"/>
          <w:lang w:val="uk-UA" w:eastAsia="uk-UA" w:bidi="uk-UA"/>
        </w:rPr>
      </w:pPr>
      <w:bookmarkStart w:id="10" w:name="bookmark29"/>
      <w:bookmarkEnd w:id="10"/>
      <w:r w:rsidRPr="00D16C04">
        <w:rPr>
          <w:rFonts w:ascii="Times New Roman" w:hAnsi="Times New Roman" w:cs="Times New Roman"/>
          <w:sz w:val="24"/>
          <w:szCs w:val="24"/>
          <w:lang w:val="uk-UA" w:eastAsia="uk-UA" w:bidi="uk-UA"/>
        </w:rPr>
        <w:t>2) з отриманням розпорядження на евакуацію: забезпечити своєчасне оповіщення складу комісії; контролювати доведення до населення сигналів і повідомлень, розпоряджень на проведення евакуації населення; встановити в’язок з органами з евакуації селищ, сіл та суб’єктів господарювання, що поставляють транспортні засоби для евакуації населення та вивозу матеріальних і культурних цінностей; вести облік установ зв’язку та визначити місця їх розташування в безпечних зонах; вести журнал обліку вхідних (вихідних) сигналів та розпоряджень.</w:t>
      </w:r>
    </w:p>
    <w:p w14:paraId="2033C603" w14:textId="77777777" w:rsidR="00B0596A" w:rsidRPr="00D16C04" w:rsidRDefault="00B0596A" w:rsidP="00B0596A">
      <w:pPr>
        <w:pStyle w:val="a6"/>
        <w:ind w:firstLine="567"/>
        <w:jc w:val="both"/>
        <w:rPr>
          <w:rFonts w:ascii="Times New Roman" w:hAnsi="Times New Roman" w:cs="Times New Roman"/>
          <w:sz w:val="24"/>
          <w:szCs w:val="24"/>
          <w:lang w:val="uk-UA" w:eastAsia="uk-UA" w:bidi="uk-UA"/>
        </w:rPr>
      </w:pPr>
    </w:p>
    <w:p w14:paraId="5FE6BB93"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Начальник (заступник начальника) групи організації і контролю за ходом евакуації</w:t>
      </w:r>
    </w:p>
    <w:p w14:paraId="7AAC5BD4"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(заступник начальника) групи організації і контролю за ходом евакуації зобов’язаний:</w:t>
      </w:r>
      <w:bookmarkStart w:id="11" w:name="bookmark30"/>
      <w:bookmarkEnd w:id="11"/>
    </w:p>
    <w:p w14:paraId="0559A141"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свої функціональні обов’язки та обов’язки членів групи, облікову та звітну документацію; вивчати плануючу документацію з питань проведення заходів з евакуації в районі (населеному пункті); знати організаційну структуру та порядок роботи органів з евакуації, їх склад, функціональні обов’язки та розташування, маршрути евакуації; вносити пропозиції щодо коригування плануючої документації стосовно визначення місць розгортання збірних пунктів евакуації, проміжних пунктів евакуації, приймальних пунктів евакуації та безпечних районів.</w:t>
      </w:r>
    </w:p>
    <w:p w14:paraId="57CA71B2" w14:textId="5A8BE998"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2) з отриманням розпорядження на евакуацію: прибути до місця роботи комісії, поставити завдання групі; надати допомогу в розгортанні органів з евакуації, організації подачі автоколон та залізничних потягів; контролювати і надавати необхідну допомогу при розгортанні роботи збірних пунктів евакуації, проміжних пунктів евакуації, приймальних пунктів евакуації; контролювати і надавати необхідну практичну допомогу органам з евакуації під час прийому та розміщення населення у безпечних районах; готувати </w:t>
      </w:r>
      <w:r w:rsidRPr="00D16C04">
        <w:rPr>
          <w:rFonts w:ascii="Times New Roman" w:hAnsi="Times New Roman" w:cs="Times New Roman"/>
          <w:sz w:val="24"/>
          <w:szCs w:val="24"/>
          <w:lang w:val="uk-UA" w:eastAsia="uk-UA" w:bidi="uk-UA"/>
        </w:rPr>
        <w:lastRenderedPageBreak/>
        <w:t>узагальнені дані для голови комісії про хід евакуації населення його розміщення у безпечних районах та життєзабезпечення.</w:t>
      </w:r>
    </w:p>
    <w:p w14:paraId="448D41C9" w14:textId="77777777" w:rsidR="00B0596A" w:rsidRDefault="00B0596A" w:rsidP="00D16C04">
      <w:pPr>
        <w:pStyle w:val="a6"/>
        <w:jc w:val="both"/>
        <w:rPr>
          <w:rFonts w:ascii="Times New Roman" w:hAnsi="Times New Roman" w:cs="Times New Roman"/>
          <w:b/>
          <w:sz w:val="24"/>
          <w:szCs w:val="24"/>
          <w:lang w:val="uk-UA" w:eastAsia="uk-UA" w:bidi="uk-UA"/>
        </w:rPr>
      </w:pPr>
    </w:p>
    <w:p w14:paraId="0C789947"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Член групи організації і контролю за ходом евакуації</w:t>
      </w:r>
    </w:p>
    <w:p w14:paraId="01FA38C2"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Член групи організації і контролю за ходом евакуації зобов’язаний:</w:t>
      </w:r>
      <w:bookmarkStart w:id="12" w:name="bookmark32"/>
      <w:bookmarkEnd w:id="12"/>
    </w:p>
    <w:p w14:paraId="17404EDA"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свої функціональні обов’язки, облікову та звітну документацію; вивчати плануючу документацію з питань проведення заходів з евакуації; знати організаційну структуру та порядок роботи органів з евакуації, їх склад, функціональні обов’язки та розташування, маршрути евакуації; вносити пропозиції щодо коригування плануючої документації стосовно визначення місць розгортання збірних евакуаційних пунктів, проміжних евакуаційних пунктів, приймальних евакуаційних пунктів та безпечних районів;</w:t>
      </w:r>
      <w:bookmarkStart w:id="13" w:name="bookmark33"/>
      <w:bookmarkEnd w:id="13"/>
    </w:p>
    <w:p w14:paraId="650C04BB" w14:textId="191DAEFB"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2) з отриманням розпорядження на евакуацію: прибути до місця роботи комісії, отримати завдання від начальника групи; надати допомогу в розгортанні органів з евакуації, організації подачі автоколон; контролювати і надавати необхідну допомогу при розгортанні роботи збірних пунктів евакуації, проміжних пунктів евакуації, приймальних пунктів евакуації; контролювати і надавати необхідну практичну допомогу органам з евакуації під час прийому та розміщення населення у безпечних районах.</w:t>
      </w:r>
    </w:p>
    <w:p w14:paraId="22CE85FD" w14:textId="77777777" w:rsidR="00B0596A" w:rsidRDefault="00B0596A" w:rsidP="00D16C04">
      <w:pPr>
        <w:pStyle w:val="a6"/>
        <w:jc w:val="both"/>
        <w:rPr>
          <w:rFonts w:ascii="Times New Roman" w:hAnsi="Times New Roman" w:cs="Times New Roman"/>
          <w:b/>
          <w:sz w:val="24"/>
          <w:szCs w:val="24"/>
          <w:lang w:val="uk-UA" w:eastAsia="uk-UA" w:bidi="uk-UA"/>
        </w:rPr>
      </w:pPr>
    </w:p>
    <w:p w14:paraId="191E696E"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 xml:space="preserve">Член групи організації і контролю за ходом евакуації (представник </w:t>
      </w:r>
      <w:r w:rsidRPr="00D16C04">
        <w:rPr>
          <w:rFonts w:ascii="Times New Roman" w:hAnsi="Times New Roman" w:cs="Times New Roman"/>
          <w:b/>
          <w:sz w:val="24"/>
          <w:szCs w:val="24"/>
          <w:lang w:val="uk-UA" w:eastAsia="ru-RU"/>
        </w:rPr>
        <w:t>Ічнянського відділення поліцейської діяльності № 1 Прилуцького РВП ГУНП в Чернігівській області</w:t>
      </w:r>
      <w:r w:rsidRPr="00D16C04">
        <w:rPr>
          <w:rFonts w:ascii="Times New Roman" w:hAnsi="Times New Roman" w:cs="Times New Roman"/>
          <w:sz w:val="24"/>
          <w:szCs w:val="24"/>
          <w:lang w:val="uk-UA" w:eastAsia="ru-RU"/>
        </w:rPr>
        <w:t>.</w:t>
      </w:r>
      <w:r w:rsidRPr="00D16C04">
        <w:rPr>
          <w:rFonts w:ascii="Times New Roman" w:hAnsi="Times New Roman" w:cs="Times New Roman"/>
          <w:b/>
          <w:sz w:val="24"/>
          <w:szCs w:val="24"/>
          <w:lang w:val="uk-UA" w:eastAsia="uk-UA" w:bidi="uk-UA"/>
        </w:rPr>
        <w:t>)</w:t>
      </w:r>
    </w:p>
    <w:p w14:paraId="3EBF5F3A"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Представник територіального підрозділу національної поліції МВС України у складі групи організації і контролю за ходом евакуації крім вищевказаних обов’язків члена групи організації і контролю за ходом евакуації він зобов’язаний: знати маршрути евакуації; своєчасно виставити пости регулювання руху на небезпечних ділянках маршрутів евакуації; контролювати дії особового складу постів регулювання під час евакуації.</w:t>
      </w:r>
    </w:p>
    <w:p w14:paraId="29061314" w14:textId="77777777" w:rsidR="00B0596A" w:rsidRDefault="00B0596A" w:rsidP="00B0596A">
      <w:pPr>
        <w:pStyle w:val="a6"/>
        <w:ind w:firstLine="567"/>
        <w:jc w:val="both"/>
        <w:rPr>
          <w:rFonts w:ascii="Times New Roman" w:hAnsi="Times New Roman" w:cs="Times New Roman"/>
          <w:b/>
          <w:sz w:val="24"/>
          <w:szCs w:val="24"/>
          <w:lang w:val="uk-UA" w:eastAsia="uk-UA" w:bidi="uk-UA"/>
        </w:rPr>
      </w:pPr>
    </w:p>
    <w:p w14:paraId="4EB50BBC"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Член групи організації, контролю за ходом евакуації (представник відділу освіти)</w:t>
      </w:r>
    </w:p>
    <w:p w14:paraId="12901912"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Представник структурного підрозділу місцевого органу виконавчої влади (органу місцевого самоврядування) з питань освіти та науки у складі групи організації, контролю за ходом евакуації відповідає за евакуацію та розміщення навчальних закладів в районах безпечного розміщення. Крім вищевказаних обов’язків члена групи організації і контролю за ходом евакуації він зобов’язаний: знати кількість навчальних закладів у районах можливого виникнення надзвичайних ситуацій їх розміщення; організувати вивіз майна та матеріальної бази навчальних закладів; організувати навчання учнів у місцях розселення.</w:t>
      </w:r>
    </w:p>
    <w:p w14:paraId="0804538E" w14:textId="77777777" w:rsidR="00B0596A" w:rsidRDefault="00B0596A" w:rsidP="00D16C04">
      <w:pPr>
        <w:pStyle w:val="a6"/>
        <w:jc w:val="both"/>
        <w:rPr>
          <w:rFonts w:ascii="Times New Roman" w:hAnsi="Times New Roman" w:cs="Times New Roman"/>
          <w:b/>
          <w:sz w:val="24"/>
          <w:szCs w:val="24"/>
          <w:lang w:val="uk-UA" w:eastAsia="uk-UA" w:bidi="uk-UA"/>
        </w:rPr>
      </w:pPr>
    </w:p>
    <w:p w14:paraId="3D1E7EFD"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Начальник (заступник начальника) групи обліку евакуйованого населення та інформації</w:t>
      </w:r>
    </w:p>
    <w:p w14:paraId="39DC5E2B"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(заступник начальника) групи обліку евакуйованого населення та інформації зобов’язаний:</w:t>
      </w:r>
      <w:bookmarkStart w:id="14" w:name="bookmark34"/>
      <w:bookmarkEnd w:id="14"/>
    </w:p>
    <w:p w14:paraId="47430345"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iCs/>
          <w:sz w:val="24"/>
          <w:szCs w:val="24"/>
          <w:lang w:val="uk-UA" w:eastAsia="uk-UA" w:bidi="uk-UA"/>
        </w:rPr>
        <w:t>1) у</w:t>
      </w:r>
      <w:r w:rsidRPr="00D16C04">
        <w:rPr>
          <w:rFonts w:ascii="Times New Roman" w:hAnsi="Times New Roman" w:cs="Times New Roman"/>
          <w:sz w:val="24"/>
          <w:szCs w:val="24"/>
          <w:lang w:val="uk-UA" w:eastAsia="uk-UA" w:bidi="uk-UA"/>
        </w:rPr>
        <w:t xml:space="preserve"> повсякденній діяльності: вивчати і знати керівні документи з питань евакуації населення, свої функціональні обов’язки та обов’язки членів групи, облікову та звітну документацію; вивчати плануючу документацію з питань проведення заходів з евакуації в районі (населеному пункті); знати організаційну структуру та порядок роботи органів з евакуації, їх склад, функціональні обов’язки та розташування, маршрути евакуації; вносити пропозиції щодо коригування плануючої документації стосовно кількості населення, яке підлягає евакуації.</w:t>
      </w:r>
      <w:bookmarkStart w:id="15" w:name="bookmark35"/>
      <w:bookmarkEnd w:id="15"/>
    </w:p>
    <w:p w14:paraId="1AF95D6D" w14:textId="70E13C83"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2) з отриманням розпорядження на евакуацію: прибути до місця роботи комісії, поставити завдання групі; контролювати своєчасність надання інформації голові комісії з евакуації; готувати узагальнені дані для голови комісії про кількість населення що підлягає евакуації.</w:t>
      </w:r>
    </w:p>
    <w:p w14:paraId="6B81EF85"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lastRenderedPageBreak/>
        <w:t>Член групи обліку евакуйованого населення та інформації</w:t>
      </w:r>
    </w:p>
    <w:p w14:paraId="76A283BA"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Член групи обліку евакуйованого населення і інформації зобов’язаний:</w:t>
      </w:r>
      <w:bookmarkStart w:id="16" w:name="bookmark36"/>
      <w:bookmarkEnd w:id="16"/>
    </w:p>
    <w:p w14:paraId="154440CC"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свої функціональні обов’язки, облікову та звітну документацію; вивчати плануючу документацію з питань проведення заходів з евакуації в районі (населеному пункті); знати організаційну структуру та порядок роботи органів з евакуації, їх склад, функціональні обов’язки та розташування, маршрути евакуації; вносити пропозиції щодо коригування плануючої документації стосовно кількості населення, яке підлягає евакуації.</w:t>
      </w:r>
      <w:bookmarkStart w:id="17" w:name="bookmark37"/>
      <w:bookmarkEnd w:id="17"/>
    </w:p>
    <w:p w14:paraId="75A82D9A" w14:textId="76768283"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2) з отриманням розпорядження на евакуацію: контролювати своєчасність надання інформації голові комісії з евакуації; вести облік евакуйованого населення; готувати узагальнені дані про кількість населення що підлягає евакуації.</w:t>
      </w:r>
    </w:p>
    <w:p w14:paraId="3B79C278" w14:textId="77777777" w:rsidR="00B0596A" w:rsidRDefault="00B0596A" w:rsidP="00D16C04">
      <w:pPr>
        <w:pStyle w:val="a6"/>
        <w:jc w:val="both"/>
        <w:rPr>
          <w:rFonts w:ascii="Times New Roman" w:hAnsi="Times New Roman" w:cs="Times New Roman"/>
          <w:b/>
          <w:sz w:val="24"/>
          <w:szCs w:val="24"/>
          <w:lang w:val="uk-UA" w:eastAsia="uk-UA" w:bidi="uk-UA"/>
        </w:rPr>
      </w:pPr>
    </w:p>
    <w:p w14:paraId="4FEA5F0F"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Начальник групи організації розміщення населення в зоні безпечного проживання</w:t>
      </w:r>
    </w:p>
    <w:p w14:paraId="7F31D5B2"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групи організації розміщення населення в зоні безпечного проживання зобов’язаний:</w:t>
      </w:r>
      <w:bookmarkStart w:id="18" w:name="bookmark38"/>
      <w:bookmarkEnd w:id="18"/>
    </w:p>
    <w:p w14:paraId="5300236B"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свої функціональні обов’язки та обов’язки членів групи, облікову та звітну документацію; вивчати плануючу документацію проведення евакуаційних заходів; знати склад та розміщення адміністрації органів з евакуації; забезпечити організацію постійного зв’язку з органами з евакуації; вносити пропозиції щодо коригування плануючої документації стосовно розміщення евакуйованого населення.</w:t>
      </w:r>
      <w:bookmarkStart w:id="19" w:name="bookmark39"/>
      <w:bookmarkEnd w:id="19"/>
    </w:p>
    <w:p w14:paraId="4B949143" w14:textId="475BB236"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2) з отриманням розпорядження на евакуацію: контролювати розгортання приймальних пунктів евакуації, розміщення евакуйованого населення; підтримувати безперервний зв’язок з приймальними пунктами евакуації у безпечних районах; забезпечити своєчасну передачу всіх розпоряджень приймальними пунктами евакуації та організувати прийом донесень від них; здійснювати контроль за ходом прийому і розміщенням евакуйованого населення; вести облік кількості розміщеного населення; доповідати голові комісії про кількість розміщеного населення у безпечному районі.</w:t>
      </w:r>
    </w:p>
    <w:p w14:paraId="23D0A280" w14:textId="77777777" w:rsidR="00B0596A" w:rsidRDefault="00B0596A" w:rsidP="00D16C04">
      <w:pPr>
        <w:pStyle w:val="a6"/>
        <w:jc w:val="both"/>
        <w:rPr>
          <w:rFonts w:ascii="Times New Roman" w:hAnsi="Times New Roman" w:cs="Times New Roman"/>
          <w:b/>
          <w:sz w:val="24"/>
          <w:szCs w:val="24"/>
          <w:lang w:val="uk-UA" w:eastAsia="uk-UA" w:bidi="uk-UA"/>
        </w:rPr>
      </w:pPr>
    </w:p>
    <w:p w14:paraId="1D959B4C"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Начальник (заступник начальника) групи життєзабезпечення евакуйованого населення</w:t>
      </w:r>
    </w:p>
    <w:p w14:paraId="0F7371ED"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(заступник начальника) групи життєзабезпечення евакуйованого населення відповідає за організацію продовольчого і речового постачання, медичного забезпечення, охорони громадського порядку (публічної безпеки), комунально-технічних заходів, зв’язку та організацію автошляхової служби при проведенні евакуації і розміщенні населення в безпечному районі.</w:t>
      </w:r>
    </w:p>
    <w:p w14:paraId="49515DF3"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Начальник (заступник начальника) групи життєзабезпечення евакуйованого населення зобов’язаний:</w:t>
      </w:r>
      <w:bookmarkStart w:id="20" w:name="bookmark40"/>
      <w:bookmarkEnd w:id="20"/>
    </w:p>
    <w:p w14:paraId="299A9F6C"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свої функціональні обов’язки та обов’язки членів групи, облікову та звітну документацію; вивчати плануючу документацію з питань проведення заходів з евакуації; вносити пропозиції щодо коригування плануючої документації стосовно життєзабезпечення евакуйованого населення, здійснювати планування всебічного життєзабезпечення евакуйованого населення;</w:t>
      </w:r>
      <w:bookmarkStart w:id="21" w:name="bookmark41"/>
      <w:bookmarkEnd w:id="21"/>
    </w:p>
    <w:p w14:paraId="006AEA12" w14:textId="2BE2B620"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2) з отриманням розпорядження на евакуацію: організувати здійснення заходів по забезпеченню предметами першої необхідності і харчуванням евакуйованого населення в безпечному районі; контролювати організацію медичного забезпечення на маршрутах евакуації і в районах розміщення евакуйованого населення; організувати охорону громадського порядку (публічної безпеки) на маршрутах евакуації і в місцях розселення; здійснювати заходи по водопостачанню і забезпеченню побутового обслуговування евакуйованого населення в районах розміщення.</w:t>
      </w:r>
    </w:p>
    <w:p w14:paraId="3371A379" w14:textId="77777777" w:rsidR="00B0596A" w:rsidRDefault="00B0596A" w:rsidP="00D16C04">
      <w:pPr>
        <w:pStyle w:val="a6"/>
        <w:jc w:val="both"/>
        <w:rPr>
          <w:rFonts w:ascii="Times New Roman" w:hAnsi="Times New Roman" w:cs="Times New Roman"/>
          <w:b/>
          <w:sz w:val="24"/>
          <w:szCs w:val="24"/>
          <w:lang w:val="uk-UA" w:eastAsia="uk-UA" w:bidi="uk-UA"/>
        </w:rPr>
      </w:pPr>
    </w:p>
    <w:p w14:paraId="20A26CF6" w14:textId="3E406305"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lastRenderedPageBreak/>
        <w:t>Член групи життєзабезпечення евакуйованого населення</w:t>
      </w:r>
    </w:p>
    <w:p w14:paraId="18898334" w14:textId="47238F9B"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Член групи життєзабезпечення евакуйованого населення зобов’язаний:</w:t>
      </w:r>
      <w:bookmarkStart w:id="22" w:name="bookmark42"/>
      <w:bookmarkEnd w:id="22"/>
    </w:p>
    <w:p w14:paraId="6C5FE5A1" w14:textId="77777777" w:rsidR="00B0596A"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1) у повсякденній діяльності: вивчати і знати керівні документи з питань евакуації населення, свої функціональні обов’язки, облікову та звітну документацію; вивчати плануючу документацію з питань проведення заходів з евакуації; вносити пропозиції щодо коригування плануючої документації стосовно життєзабезпечення евакуйованого населення.</w:t>
      </w:r>
      <w:bookmarkStart w:id="23" w:name="bookmark43"/>
      <w:bookmarkEnd w:id="23"/>
    </w:p>
    <w:p w14:paraId="214E4D36" w14:textId="35F93D9C"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2) з отриманням розпорядження на евакуацію: організувати здійснення заходів з життєзабезпечення евакуйованого населення в безпечному районі.</w:t>
      </w:r>
    </w:p>
    <w:p w14:paraId="35BD67B5" w14:textId="77777777" w:rsidR="00B0596A" w:rsidRDefault="00B0596A" w:rsidP="00D16C04">
      <w:pPr>
        <w:pStyle w:val="a6"/>
        <w:jc w:val="both"/>
        <w:rPr>
          <w:rFonts w:ascii="Times New Roman" w:hAnsi="Times New Roman" w:cs="Times New Roman"/>
          <w:b/>
          <w:sz w:val="24"/>
          <w:szCs w:val="24"/>
          <w:lang w:val="uk-UA" w:eastAsia="uk-UA" w:bidi="uk-UA"/>
        </w:rPr>
      </w:pPr>
    </w:p>
    <w:p w14:paraId="53F4DA92"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sz w:val="24"/>
          <w:szCs w:val="24"/>
          <w:lang w:val="uk-UA" w:eastAsia="uk-UA" w:bidi="uk-UA"/>
        </w:rPr>
        <w:t>Член групи життєзабезпечення евакуйованого населення</w:t>
      </w:r>
      <w:r w:rsidRPr="00D16C04">
        <w:rPr>
          <w:rFonts w:ascii="Times New Roman" w:hAnsi="Times New Roman" w:cs="Times New Roman"/>
          <w:sz w:val="24"/>
          <w:szCs w:val="24"/>
          <w:lang w:val="uk-UA" w:eastAsia="uk-UA" w:bidi="uk-UA"/>
        </w:rPr>
        <w:t xml:space="preserve"> </w:t>
      </w:r>
    </w:p>
    <w:p w14:paraId="7371F797" w14:textId="3A491084"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eastAsia="Calibri" w:hAnsi="Times New Roman" w:cs="Times New Roman"/>
          <w:sz w:val="24"/>
          <w:szCs w:val="24"/>
          <w:lang w:val="uk-UA"/>
        </w:rPr>
        <w:t>Головний спеціаліст з питань цивільного захисту, надзвичайних ситуацій та оборонно-мобілізаційної роботи Ічнянської міської ради</w:t>
      </w:r>
      <w:r w:rsidR="00B0596A">
        <w:rPr>
          <w:rFonts w:ascii="Times New Roman" w:eastAsia="Calibri" w:hAnsi="Times New Roman" w:cs="Times New Roman"/>
          <w:sz w:val="24"/>
          <w:szCs w:val="24"/>
          <w:lang w:val="uk-UA"/>
        </w:rPr>
        <w:t>.</w:t>
      </w:r>
    </w:p>
    <w:p w14:paraId="763452EA" w14:textId="77777777" w:rsidR="00D16C04" w:rsidRPr="00D16C04" w:rsidRDefault="00D16C04" w:rsidP="00B0596A">
      <w:pPr>
        <w:pStyle w:val="a6"/>
        <w:ind w:firstLine="567"/>
        <w:jc w:val="both"/>
        <w:rPr>
          <w:rFonts w:ascii="Times New Roman" w:eastAsia="Courier New"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Представник структурного підрозділу виконавчого органу місцевого самоврядування з питань житлово-комунального господарства у складі групи</w:t>
      </w:r>
      <w:r w:rsidRPr="00D16C04">
        <w:rPr>
          <w:rFonts w:ascii="Times New Roman" w:hAnsi="Times New Roman" w:cs="Times New Roman"/>
          <w:sz w:val="24"/>
          <w:szCs w:val="24"/>
          <w:lang w:val="uk-UA" w:eastAsia="uk-UA" w:bidi="uk-UA"/>
        </w:rPr>
        <w:t xml:space="preserve"> життєзабезпечення евакуйованого населення відповідає за організацію комунально-технічних заходів при розміщенні населення в безпечних районах. Крім вищевказаних обов’язків члена групи життєзабезпечення евакуйованого населення він зобов’язаний:</w:t>
      </w:r>
    </w:p>
    <w:p w14:paraId="505DCCF9"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w:t>
      </w:r>
      <w:r w:rsidRPr="00D16C04">
        <w:rPr>
          <w:rFonts w:ascii="Times New Roman" w:hAnsi="Times New Roman" w:cs="Times New Roman"/>
          <w:sz w:val="24"/>
          <w:szCs w:val="24"/>
          <w:lang w:val="uk-UA" w:eastAsia="uk-UA" w:bidi="uk-UA"/>
        </w:rPr>
        <w:t xml:space="preserve"> забезпечувати розселення евакуйованого населення в громадських будинках комунального господарства; вживати заходи щодо </w:t>
      </w:r>
      <w:proofErr w:type="spellStart"/>
      <w:r w:rsidRPr="00D16C04">
        <w:rPr>
          <w:rFonts w:ascii="Times New Roman" w:hAnsi="Times New Roman" w:cs="Times New Roman"/>
          <w:sz w:val="24"/>
          <w:szCs w:val="24"/>
          <w:lang w:val="uk-UA" w:eastAsia="uk-UA" w:bidi="uk-UA"/>
        </w:rPr>
        <w:t>водозабезпечення</w:t>
      </w:r>
      <w:proofErr w:type="spellEnd"/>
      <w:r w:rsidRPr="00D16C04">
        <w:rPr>
          <w:rFonts w:ascii="Times New Roman" w:hAnsi="Times New Roman" w:cs="Times New Roman"/>
          <w:sz w:val="24"/>
          <w:szCs w:val="24"/>
          <w:lang w:val="uk-UA" w:eastAsia="uk-UA" w:bidi="uk-UA"/>
        </w:rPr>
        <w:t xml:space="preserve"> і забезпечення побутового обслуговування евакуйованого населення в безпечному районі.</w:t>
      </w:r>
    </w:p>
    <w:p w14:paraId="200B5E50" w14:textId="77777777" w:rsidR="00B0596A" w:rsidRDefault="00B0596A" w:rsidP="00D16C04">
      <w:pPr>
        <w:pStyle w:val="a6"/>
        <w:jc w:val="both"/>
        <w:rPr>
          <w:rFonts w:ascii="Times New Roman" w:hAnsi="Times New Roman" w:cs="Times New Roman"/>
          <w:b/>
          <w:sz w:val="24"/>
          <w:szCs w:val="24"/>
          <w:lang w:val="uk-UA" w:eastAsia="uk-UA" w:bidi="uk-UA"/>
        </w:rPr>
      </w:pPr>
    </w:p>
    <w:p w14:paraId="398D50F0" w14:textId="2E8EA8C3"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sz w:val="24"/>
          <w:szCs w:val="24"/>
          <w:lang w:val="uk-UA" w:eastAsia="uk-UA" w:bidi="uk-UA"/>
        </w:rPr>
        <w:t xml:space="preserve">Член групи життєзабезпечення евакуйованого населення (КНП </w:t>
      </w:r>
      <w:r w:rsidR="00B0596A">
        <w:rPr>
          <w:rFonts w:ascii="Times New Roman" w:hAnsi="Times New Roman" w:cs="Times New Roman"/>
          <w:b/>
          <w:sz w:val="24"/>
          <w:szCs w:val="24"/>
          <w:lang w:val="uk-UA" w:eastAsia="uk-UA" w:bidi="uk-UA"/>
        </w:rPr>
        <w:t>«</w:t>
      </w:r>
      <w:r w:rsidRPr="00D16C04">
        <w:rPr>
          <w:rFonts w:ascii="Times New Roman" w:hAnsi="Times New Roman" w:cs="Times New Roman"/>
          <w:b/>
          <w:sz w:val="24"/>
          <w:szCs w:val="24"/>
          <w:lang w:val="uk-UA" w:eastAsia="uk-UA" w:bidi="uk-UA"/>
        </w:rPr>
        <w:t>Ічнянський центр первинної медико-санітарної допомоги</w:t>
      </w:r>
      <w:r w:rsidR="00B0596A">
        <w:rPr>
          <w:rFonts w:ascii="Times New Roman" w:hAnsi="Times New Roman" w:cs="Times New Roman"/>
          <w:b/>
          <w:sz w:val="24"/>
          <w:szCs w:val="24"/>
          <w:lang w:val="uk-UA" w:eastAsia="uk-UA" w:bidi="uk-UA"/>
        </w:rPr>
        <w:t>»</w:t>
      </w:r>
      <w:r w:rsidRPr="00D16C04">
        <w:rPr>
          <w:rFonts w:ascii="Times New Roman" w:hAnsi="Times New Roman" w:cs="Times New Roman"/>
          <w:b/>
          <w:sz w:val="24"/>
          <w:szCs w:val="24"/>
          <w:lang w:val="uk-UA" w:eastAsia="uk-UA" w:bidi="uk-UA"/>
        </w:rPr>
        <w:t>)</w:t>
      </w:r>
      <w:r w:rsidRPr="00D16C04">
        <w:rPr>
          <w:rFonts w:ascii="Times New Roman" w:hAnsi="Times New Roman" w:cs="Times New Roman"/>
          <w:b/>
          <w:i/>
          <w:sz w:val="24"/>
          <w:szCs w:val="24"/>
          <w:lang w:val="uk-UA" w:eastAsia="uk-UA" w:bidi="uk-UA"/>
        </w:rPr>
        <w:t xml:space="preserve"> </w:t>
      </w:r>
      <w:r w:rsidRPr="00D16C04">
        <w:rPr>
          <w:rFonts w:ascii="Times New Roman" w:hAnsi="Times New Roman" w:cs="Times New Roman"/>
          <w:sz w:val="24"/>
          <w:szCs w:val="24"/>
          <w:lang w:val="uk-UA" w:eastAsia="uk-UA" w:bidi="uk-UA"/>
        </w:rPr>
        <w:t xml:space="preserve">Представник КНП </w:t>
      </w:r>
      <w:r w:rsidR="00B0596A">
        <w:rPr>
          <w:rFonts w:ascii="Times New Roman" w:hAnsi="Times New Roman" w:cs="Times New Roman"/>
          <w:sz w:val="24"/>
          <w:szCs w:val="24"/>
          <w:lang w:val="uk-UA" w:eastAsia="uk-UA" w:bidi="uk-UA"/>
        </w:rPr>
        <w:t>«</w:t>
      </w:r>
      <w:r w:rsidRPr="00D16C04">
        <w:rPr>
          <w:rFonts w:ascii="Times New Roman" w:hAnsi="Times New Roman" w:cs="Times New Roman"/>
          <w:sz w:val="24"/>
          <w:szCs w:val="24"/>
          <w:lang w:val="uk-UA" w:eastAsia="uk-UA" w:bidi="uk-UA"/>
        </w:rPr>
        <w:t>Ічнянський ЦПМСД</w:t>
      </w:r>
      <w:r w:rsidR="00B0596A">
        <w:rPr>
          <w:rFonts w:ascii="Times New Roman" w:hAnsi="Times New Roman" w:cs="Times New Roman"/>
          <w:sz w:val="24"/>
          <w:szCs w:val="24"/>
          <w:lang w:val="uk-UA" w:eastAsia="uk-UA" w:bidi="uk-UA"/>
        </w:rPr>
        <w:t>»</w:t>
      </w:r>
      <w:r w:rsidRPr="00D16C04">
        <w:rPr>
          <w:rFonts w:ascii="Times New Roman" w:hAnsi="Times New Roman" w:cs="Times New Roman"/>
          <w:sz w:val="24"/>
          <w:szCs w:val="24"/>
          <w:lang w:val="uk-UA" w:eastAsia="uk-UA" w:bidi="uk-UA"/>
        </w:rPr>
        <w:t xml:space="preserve"> у складі групи життєзабезпечення евакуйованого населення відповідає за організацію </w:t>
      </w:r>
      <w:r w:rsidRPr="00D16C04">
        <w:rPr>
          <w:rFonts w:ascii="Times New Roman" w:eastAsia="Arial" w:hAnsi="Times New Roman" w:cs="Times New Roman"/>
          <w:smallCaps/>
          <w:sz w:val="24"/>
          <w:szCs w:val="24"/>
          <w:lang w:val="uk-UA" w:eastAsia="uk-UA" w:bidi="uk-UA"/>
        </w:rPr>
        <w:t>м</w:t>
      </w:r>
      <w:r w:rsidRPr="00D16C04">
        <w:rPr>
          <w:rFonts w:ascii="Times New Roman" w:hAnsi="Times New Roman" w:cs="Times New Roman"/>
          <w:sz w:val="24"/>
          <w:szCs w:val="24"/>
          <w:lang w:val="uk-UA" w:eastAsia="uk-UA" w:bidi="uk-UA"/>
        </w:rPr>
        <w:t>едичного забезпечення евакуаційних заходів. Крім вищевказаних обов’язків члена групи життєзабезпечення евакуйованого населення він зобов’язаний: контролювати організацію медичного забезпечення на маршрутах евакуації в безпечному районі; здійснювати контроль і облік за евакуацією медичних закладів, хворих та госпіталізацією їх у безпечні райони; доповідати начальнику групи про медичне забезпечення евакуаційних заходів; мати розрахункові дані по медичному забезпеченню заходів з евакуації.</w:t>
      </w:r>
    </w:p>
    <w:p w14:paraId="31ECFDD5" w14:textId="77777777" w:rsidR="00B0596A" w:rsidRDefault="00B0596A" w:rsidP="00D16C04">
      <w:pPr>
        <w:pStyle w:val="a6"/>
        <w:jc w:val="both"/>
        <w:rPr>
          <w:rFonts w:ascii="Times New Roman" w:hAnsi="Times New Roman" w:cs="Times New Roman"/>
          <w:b/>
          <w:sz w:val="24"/>
          <w:szCs w:val="24"/>
          <w:lang w:val="uk-UA" w:eastAsia="uk-UA" w:bidi="uk-UA"/>
        </w:rPr>
      </w:pPr>
    </w:p>
    <w:p w14:paraId="7D66D0EA" w14:textId="77777777" w:rsidR="00D16C04" w:rsidRPr="00D16C04" w:rsidRDefault="00D16C04" w:rsidP="00B0596A">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Порядок оповіщення населення про початок евакуації</w:t>
      </w:r>
    </w:p>
    <w:p w14:paraId="6C699704" w14:textId="77777777" w:rsidR="00D16C04" w:rsidRPr="00D16C04" w:rsidRDefault="00D16C04" w:rsidP="00B0596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Оповіщенню про початок проведення евакуації у першу чергу підлягають:</w:t>
      </w:r>
    </w:p>
    <w:p w14:paraId="29D377F4" w14:textId="77777777" w:rsidR="00D16C04" w:rsidRPr="00D16C04" w:rsidRDefault="00D16C04" w:rsidP="00B0596A">
      <w:pPr>
        <w:pStyle w:val="a6"/>
        <w:jc w:val="both"/>
        <w:rPr>
          <w:rFonts w:ascii="Times New Roman" w:hAnsi="Times New Roman" w:cs="Times New Roman"/>
          <w:sz w:val="24"/>
          <w:szCs w:val="24"/>
          <w:lang w:val="uk-UA" w:eastAsia="uk-UA" w:bidi="uk-UA"/>
        </w:rPr>
      </w:pPr>
      <w:bookmarkStart w:id="24" w:name="bookmark48"/>
      <w:bookmarkEnd w:id="24"/>
      <w:r w:rsidRPr="00D16C04">
        <w:rPr>
          <w:rFonts w:ascii="Times New Roman" w:hAnsi="Times New Roman" w:cs="Times New Roman"/>
          <w:sz w:val="24"/>
          <w:szCs w:val="24"/>
          <w:lang w:val="uk-UA" w:eastAsia="uk-UA" w:bidi="uk-UA"/>
        </w:rPr>
        <w:t>- мешканці населених пунктів, що проживають в районах можливого ураження;</w:t>
      </w:r>
    </w:p>
    <w:p w14:paraId="30AD9D17" w14:textId="6BD2A8AC" w:rsidR="00D16C04" w:rsidRPr="00D16C04" w:rsidRDefault="00D16C04" w:rsidP="00B0596A">
      <w:pPr>
        <w:pStyle w:val="a6"/>
        <w:jc w:val="both"/>
        <w:rPr>
          <w:rFonts w:ascii="Times New Roman" w:hAnsi="Times New Roman" w:cs="Times New Roman"/>
          <w:sz w:val="24"/>
          <w:szCs w:val="24"/>
          <w:lang w:val="uk-UA" w:eastAsia="uk-UA" w:bidi="uk-UA"/>
        </w:rPr>
      </w:pPr>
      <w:bookmarkStart w:id="25" w:name="bookmark49"/>
      <w:bookmarkEnd w:id="25"/>
      <w:r w:rsidRPr="00D16C04">
        <w:rPr>
          <w:rFonts w:ascii="Times New Roman" w:hAnsi="Times New Roman" w:cs="Times New Roman"/>
          <w:sz w:val="24"/>
          <w:szCs w:val="24"/>
          <w:lang w:val="uk-UA" w:eastAsia="uk-UA" w:bidi="uk-UA"/>
        </w:rPr>
        <w:t>- органи управління евакуаційними заходами.</w:t>
      </w:r>
    </w:p>
    <w:p w14:paraId="1FF0334C" w14:textId="77777777" w:rsidR="00B0596A" w:rsidRDefault="00D16C04" w:rsidP="00B0596A">
      <w:pPr>
        <w:pStyle w:val="a6"/>
        <w:ind w:firstLine="567"/>
        <w:jc w:val="both"/>
        <w:rPr>
          <w:rFonts w:ascii="Times New Roman" w:hAnsi="Times New Roman" w:cs="Times New Roman"/>
          <w:sz w:val="24"/>
          <w:szCs w:val="24"/>
          <w:lang w:val="uk-UA" w:eastAsia="ru-RU"/>
        </w:rPr>
      </w:pPr>
      <w:r w:rsidRPr="00D16C04">
        <w:rPr>
          <w:rFonts w:ascii="Times New Roman" w:hAnsi="Times New Roman" w:cs="Times New Roman"/>
          <w:sz w:val="24"/>
          <w:szCs w:val="24"/>
          <w:lang w:val="uk-UA" w:eastAsia="uk-UA" w:bidi="uk-UA"/>
        </w:rPr>
        <w:t xml:space="preserve">Оповіщення здійснюється силами: посадових осіб селищної ради, міської ради, ПАТ </w:t>
      </w:r>
      <w:r w:rsidR="00B0596A">
        <w:rPr>
          <w:rFonts w:ascii="Times New Roman" w:hAnsi="Times New Roman" w:cs="Times New Roman"/>
          <w:sz w:val="24"/>
          <w:szCs w:val="24"/>
          <w:lang w:val="uk-UA" w:eastAsia="uk-UA" w:bidi="uk-UA"/>
        </w:rPr>
        <w:t>«</w:t>
      </w:r>
      <w:r w:rsidRPr="00D16C04">
        <w:rPr>
          <w:rFonts w:ascii="Times New Roman" w:hAnsi="Times New Roman" w:cs="Times New Roman"/>
          <w:sz w:val="24"/>
          <w:szCs w:val="24"/>
          <w:lang w:val="uk-UA" w:eastAsia="uk-UA" w:bidi="uk-UA"/>
        </w:rPr>
        <w:t>Укртелеком</w:t>
      </w:r>
      <w:r w:rsidR="00B0596A">
        <w:rPr>
          <w:rFonts w:ascii="Times New Roman" w:hAnsi="Times New Roman" w:cs="Times New Roman"/>
          <w:sz w:val="24"/>
          <w:szCs w:val="24"/>
          <w:lang w:val="uk-UA" w:eastAsia="uk-UA" w:bidi="uk-UA"/>
        </w:rPr>
        <w:t>»</w:t>
      </w:r>
      <w:r w:rsidRPr="00D16C04">
        <w:rPr>
          <w:rFonts w:ascii="Times New Roman" w:hAnsi="Times New Roman" w:cs="Times New Roman"/>
          <w:sz w:val="24"/>
          <w:szCs w:val="24"/>
          <w:lang w:val="uk-UA" w:eastAsia="uk-UA" w:bidi="uk-UA"/>
        </w:rPr>
        <w:t xml:space="preserve">, 23 ДПРЧ (м. Ічня) 3 ДПРЗ (м. Прилуки) ГУ ДСНС у Чернігівській області, </w:t>
      </w:r>
      <w:r w:rsidRPr="00D16C04">
        <w:rPr>
          <w:rFonts w:ascii="Times New Roman" w:hAnsi="Times New Roman" w:cs="Times New Roman"/>
          <w:sz w:val="24"/>
          <w:szCs w:val="24"/>
          <w:lang w:val="uk-UA" w:eastAsia="ru-RU"/>
        </w:rPr>
        <w:t>Ічнянське відділення поліцейської діяльності № 1 Прилуцького РВП ГУНП в Чернігівській області.</w:t>
      </w:r>
    </w:p>
    <w:p w14:paraId="604DF5B1" w14:textId="5CECA4AD" w:rsidR="00D16C04" w:rsidRPr="00D16C04" w:rsidRDefault="00D16C04" w:rsidP="00B0596A">
      <w:pPr>
        <w:pStyle w:val="a6"/>
        <w:ind w:firstLine="567"/>
        <w:jc w:val="both"/>
        <w:rPr>
          <w:rFonts w:ascii="Times New Roman" w:hAnsi="Times New Roman" w:cs="Times New Roman"/>
          <w:sz w:val="24"/>
          <w:szCs w:val="24"/>
          <w:lang w:val="uk-UA" w:eastAsia="ru-RU"/>
        </w:rPr>
      </w:pPr>
      <w:r w:rsidRPr="00D16C04">
        <w:rPr>
          <w:rFonts w:ascii="Times New Roman" w:hAnsi="Times New Roman" w:cs="Times New Roman"/>
          <w:sz w:val="24"/>
          <w:szCs w:val="24"/>
          <w:lang w:val="uk-UA" w:eastAsia="uk-UA" w:bidi="uk-UA"/>
        </w:rPr>
        <w:t xml:space="preserve">Для доведення сигналів і розпоряджень про початок та порядок проведення евакуації населення із зон ураження використовується: системи локального оповіщення об'єктів, районна система централізованого оповіщення з використанням </w:t>
      </w:r>
      <w:proofErr w:type="spellStart"/>
      <w:r w:rsidRPr="00D16C04">
        <w:rPr>
          <w:rFonts w:ascii="Times New Roman" w:hAnsi="Times New Roman" w:cs="Times New Roman"/>
          <w:sz w:val="24"/>
          <w:szCs w:val="24"/>
          <w:lang w:val="uk-UA" w:eastAsia="uk-UA" w:bidi="uk-UA"/>
        </w:rPr>
        <w:t>електросирен</w:t>
      </w:r>
      <w:proofErr w:type="spellEnd"/>
      <w:r w:rsidRPr="00D16C04">
        <w:rPr>
          <w:rFonts w:ascii="Times New Roman" w:hAnsi="Times New Roman" w:cs="Times New Roman"/>
          <w:sz w:val="24"/>
          <w:szCs w:val="24"/>
          <w:lang w:val="uk-UA" w:eastAsia="uk-UA" w:bidi="uk-UA"/>
        </w:rPr>
        <w:t xml:space="preserve">, спеціальний автотранспорт </w:t>
      </w:r>
      <w:r w:rsidRPr="00D16C04">
        <w:rPr>
          <w:rFonts w:ascii="Times New Roman" w:hAnsi="Times New Roman" w:cs="Times New Roman"/>
          <w:sz w:val="24"/>
          <w:szCs w:val="24"/>
          <w:lang w:val="uk-UA" w:eastAsia="ru-RU"/>
        </w:rPr>
        <w:t>Ічнянського відділення поліцейської діяльності № 1 Прилуцького РВП ГУНП в Чернігівській області.</w:t>
      </w:r>
      <w:r w:rsidRPr="00D16C04">
        <w:rPr>
          <w:rFonts w:ascii="Times New Roman" w:hAnsi="Times New Roman" w:cs="Times New Roman"/>
          <w:sz w:val="24"/>
          <w:szCs w:val="24"/>
          <w:lang w:val="uk-UA" w:eastAsia="uk-UA" w:bidi="uk-UA"/>
        </w:rPr>
        <w:t xml:space="preserve"> </w:t>
      </w:r>
    </w:p>
    <w:p w14:paraId="29D7784B" w14:textId="13A349DF"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Оповіщення населення проводиться шляхом передачі населенню сигналу </w:t>
      </w:r>
      <w:r w:rsidR="00AA5628">
        <w:rPr>
          <w:rFonts w:ascii="Times New Roman" w:hAnsi="Times New Roman" w:cs="Times New Roman"/>
          <w:sz w:val="24"/>
          <w:szCs w:val="24"/>
          <w:lang w:val="uk-UA" w:eastAsia="uk-UA" w:bidi="uk-UA"/>
        </w:rPr>
        <w:t>«</w:t>
      </w:r>
      <w:r w:rsidRPr="00D16C04">
        <w:rPr>
          <w:rFonts w:ascii="Times New Roman" w:hAnsi="Times New Roman" w:cs="Times New Roman"/>
          <w:sz w:val="24"/>
          <w:szCs w:val="24"/>
          <w:lang w:val="uk-UA" w:eastAsia="uk-UA" w:bidi="uk-UA"/>
        </w:rPr>
        <w:t>Увага всім</w:t>
      </w:r>
      <w:r w:rsidR="00AA5628">
        <w:rPr>
          <w:rFonts w:ascii="Times New Roman" w:hAnsi="Times New Roman" w:cs="Times New Roman"/>
          <w:sz w:val="24"/>
          <w:szCs w:val="24"/>
          <w:lang w:val="uk-UA" w:eastAsia="uk-UA" w:bidi="uk-UA"/>
        </w:rPr>
        <w:t>»</w:t>
      </w:r>
      <w:r w:rsidRPr="00D16C04">
        <w:rPr>
          <w:rFonts w:ascii="Times New Roman" w:hAnsi="Times New Roman" w:cs="Times New Roman"/>
          <w:sz w:val="24"/>
          <w:szCs w:val="24"/>
          <w:lang w:val="uk-UA" w:eastAsia="uk-UA" w:bidi="uk-UA"/>
        </w:rPr>
        <w:t xml:space="preserve"> і доведення розпорядження про початок евакуації.</w:t>
      </w:r>
    </w:p>
    <w:p w14:paraId="7A559A6B" w14:textId="77777777" w:rsidR="00AA5628" w:rsidRDefault="00D16C04" w:rsidP="00D16C04">
      <w:pPr>
        <w:pStyle w:val="a6"/>
        <w:jc w:val="both"/>
        <w:rPr>
          <w:rFonts w:ascii="Times New Roman" w:hAnsi="Times New Roman" w:cs="Times New Roman"/>
          <w:sz w:val="24"/>
          <w:szCs w:val="24"/>
          <w:lang w:val="uk-UA" w:eastAsia="uk-UA" w:bidi="uk-UA"/>
        </w:rPr>
      </w:pPr>
      <w:bookmarkStart w:id="26" w:name="bookmark50"/>
      <w:bookmarkEnd w:id="26"/>
      <w:r w:rsidRPr="00D16C04">
        <w:rPr>
          <w:rFonts w:ascii="Times New Roman" w:hAnsi="Times New Roman" w:cs="Times New Roman"/>
          <w:sz w:val="24"/>
          <w:szCs w:val="24"/>
          <w:lang w:val="uk-UA" w:eastAsia="uk-UA" w:bidi="uk-UA"/>
        </w:rPr>
        <w:t xml:space="preserve"> </w:t>
      </w:r>
      <w:bookmarkStart w:id="27" w:name="bookmark51"/>
      <w:bookmarkEnd w:id="27"/>
    </w:p>
    <w:p w14:paraId="4A2EABCA" w14:textId="4111F3BB"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eastAsia="Courier New" w:hAnsi="Times New Roman" w:cs="Times New Roman"/>
          <w:b/>
          <w:sz w:val="24"/>
          <w:szCs w:val="24"/>
          <w:lang w:val="uk-UA" w:eastAsia="uk-UA" w:bidi="uk-UA"/>
        </w:rPr>
        <w:t>Порядок вивезення населення транспортними засобами та виведення пішки та розподіл об’єктів за збірними пунктами евакуації, пунктами посадки</w:t>
      </w:r>
    </w:p>
    <w:p w14:paraId="7B81365A"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У разі оголошення евакуації громадяни самостійно пішки або з використанням автомобільного транспорту прибувають на збірні пункти евакуації.</w:t>
      </w:r>
    </w:p>
    <w:p w14:paraId="270F0FF6"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lastRenderedPageBreak/>
        <w:t>Працівники цих пунктів розподіляють громадян за транспортними засобами, інструктують їх і забезпечують посадку на транспортні засоби, а також формують піші колони і відправляють їх за межі зони надзвичайної ситуації або до приймальних пунктів евакуації.</w:t>
      </w:r>
    </w:p>
    <w:p w14:paraId="07E40E30" w14:textId="77777777" w:rsidR="00D16C04" w:rsidRPr="00D16C04" w:rsidRDefault="00D16C04" w:rsidP="00AA5628">
      <w:pPr>
        <w:pStyle w:val="a6"/>
        <w:ind w:firstLine="567"/>
        <w:jc w:val="both"/>
        <w:rPr>
          <w:rFonts w:ascii="Times New Roman" w:eastAsia="Courier New"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Усі автомобільні засоби, що залучаються для вивезення евакуйованого населення, формуються у колони на спеціальних пунктах базових автогосподарств з урахуванням близького розгортання ЗПЕ або пунктів</w:t>
      </w:r>
      <w:r w:rsidRPr="00D16C04">
        <w:rPr>
          <w:rFonts w:ascii="Times New Roman" w:eastAsia="Calibri" w:hAnsi="Times New Roman" w:cs="Times New Roman"/>
          <w:sz w:val="24"/>
          <w:szCs w:val="24"/>
          <w:lang w:val="uk-UA"/>
        </w:rPr>
        <w:t xml:space="preserve"> </w:t>
      </w:r>
      <w:r w:rsidRPr="00D16C04">
        <w:rPr>
          <w:rFonts w:ascii="Times New Roman" w:eastAsia="Courier New" w:hAnsi="Times New Roman" w:cs="Times New Roman"/>
          <w:sz w:val="24"/>
          <w:szCs w:val="24"/>
          <w:lang w:val="uk-UA" w:eastAsia="uk-UA" w:bidi="uk-UA"/>
        </w:rPr>
        <w:t>посадки. Кожна колона, по можливості, здійснює перевезення населення за одним маршрутом.</w:t>
      </w:r>
    </w:p>
    <w:p w14:paraId="5300F54B" w14:textId="77777777" w:rsidR="00D16C04" w:rsidRPr="00D16C04" w:rsidRDefault="00D16C04" w:rsidP="00AA5628">
      <w:pPr>
        <w:pStyle w:val="a6"/>
        <w:ind w:firstLine="567"/>
        <w:jc w:val="both"/>
        <w:rPr>
          <w:rFonts w:ascii="Times New Roman" w:eastAsia="Courier New"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Для вивезення населення з Ічнянської територіальної громади використовується автомобільний транспорт, який належить автопідприємствам, установам, організаціям. За необхідності додаткового забезпечення евакуаційних перевезень відповідним рішенням голови евакуаційної комісії залучається додаткові автотранспортні засоби.</w:t>
      </w:r>
    </w:p>
    <w:p w14:paraId="66CF1E61" w14:textId="77777777" w:rsidR="00D16C04" w:rsidRPr="00D16C04" w:rsidRDefault="00D16C04" w:rsidP="00AA5628">
      <w:pPr>
        <w:pStyle w:val="a6"/>
        <w:ind w:firstLine="567"/>
        <w:jc w:val="both"/>
        <w:rPr>
          <w:rFonts w:ascii="Times New Roman" w:eastAsia="Courier New"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Евакуйовані громадяни повинні мати при собі паспорт, військовий квиток, документ про освіту, трудову книжку або пенсійне посвідчення, свідоцтво про народження, гроші, цінності та бути забезпеченими продуктами харчування, питною водою на 3 доби, постільною білизною, необхідним одягом та взуттям загальною вагою не більше 50 кг на кожного члена сім’ї.</w:t>
      </w:r>
    </w:p>
    <w:p w14:paraId="32CD4ACD" w14:textId="77777777" w:rsidR="00D16C04" w:rsidRPr="00D16C04" w:rsidRDefault="00D16C04" w:rsidP="00AA5628">
      <w:pPr>
        <w:pStyle w:val="a6"/>
        <w:tabs>
          <w:tab w:val="left" w:pos="284"/>
        </w:tabs>
        <w:ind w:firstLine="567"/>
        <w:jc w:val="both"/>
        <w:rPr>
          <w:rFonts w:ascii="Times New Roman" w:eastAsia="Courier New"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У разі проведення часткової евакуації евакуйоване населення розмішують у найближчих безпечних місцях (пунктах тимчасового розміщення) за межами зони виникнення надзвичайної ситуації.</w:t>
      </w:r>
    </w:p>
    <w:p w14:paraId="08BB72F7" w14:textId="77777777" w:rsidR="00D16C04" w:rsidRPr="00D16C04" w:rsidRDefault="00D16C04" w:rsidP="00AA5628">
      <w:pPr>
        <w:pStyle w:val="a6"/>
        <w:tabs>
          <w:tab w:val="left" w:pos="284"/>
        </w:tabs>
        <w:ind w:firstLine="567"/>
        <w:jc w:val="both"/>
        <w:rPr>
          <w:rFonts w:ascii="Times New Roman" w:eastAsia="Courier New"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Приймальні пункти евакуації організовують вивезення (виведення пішки) прибуваючого евакуйованого населення з пунктів висадки до місць розміщення його в безпечних районах.</w:t>
      </w:r>
    </w:p>
    <w:p w14:paraId="1A363511" w14:textId="77777777" w:rsidR="00D16C04" w:rsidRPr="00D16C04" w:rsidRDefault="00D16C04" w:rsidP="00AA5628">
      <w:pPr>
        <w:pStyle w:val="a6"/>
        <w:tabs>
          <w:tab w:val="left" w:pos="284"/>
        </w:tabs>
        <w:ind w:firstLine="567"/>
        <w:jc w:val="both"/>
        <w:rPr>
          <w:rFonts w:ascii="Times New Roman" w:eastAsia="Courier New"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Населення, яке підлягає евакуації пішим порядком, формується у колони та виводиться на вихідні пункти маршрутів.</w:t>
      </w:r>
    </w:p>
    <w:p w14:paraId="2C9E7DA8" w14:textId="77777777" w:rsidR="00D16C04" w:rsidRPr="00D16C04" w:rsidRDefault="00D16C04" w:rsidP="00AA5628">
      <w:pPr>
        <w:pStyle w:val="a6"/>
        <w:tabs>
          <w:tab w:val="left" w:pos="284"/>
        </w:tabs>
        <w:ind w:firstLine="567"/>
        <w:jc w:val="both"/>
        <w:rPr>
          <w:rFonts w:ascii="Times New Roman" w:eastAsia="Courier New"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Піші колони формуються за територіально-виробничим принципом, чисельність колони не повинна перевищувати 1000 осіб. Швидкість руху колони планується 2-3 км/год., дистанція між колонами до 500 м. Величина добового переходу може складати 20-30 км., тривалість привалів складає: малих - 10-15 хв., великих - 1-2 год.</w:t>
      </w:r>
    </w:p>
    <w:p w14:paraId="57475D83" w14:textId="77777777" w:rsidR="00D16C04" w:rsidRPr="00D16C04" w:rsidRDefault="00D16C04" w:rsidP="00AA5628">
      <w:pPr>
        <w:pStyle w:val="a6"/>
        <w:tabs>
          <w:tab w:val="left" w:pos="284"/>
        </w:tabs>
        <w:ind w:firstLine="567"/>
        <w:jc w:val="both"/>
        <w:rPr>
          <w:rFonts w:ascii="Times New Roman" w:eastAsia="Courier New"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Малі привали призначаються через 1-1,5 год. руху, великі - на початку другої половини добового переходу, як правило, за межами зон (районів) можливих негативних факторів надзвичайної ситуації.</w:t>
      </w:r>
    </w:p>
    <w:p w14:paraId="67DB4F5E" w14:textId="77777777" w:rsidR="00D16C04" w:rsidRPr="00D16C04" w:rsidRDefault="00D16C04" w:rsidP="00AA5628">
      <w:pPr>
        <w:pStyle w:val="a6"/>
        <w:ind w:firstLine="567"/>
        <w:jc w:val="both"/>
        <w:rPr>
          <w:rFonts w:ascii="Times New Roman" w:eastAsia="Courier New"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Частина автотранспортних засобів залучається для забезпечення евакуації пішим порядком.</w:t>
      </w:r>
      <w:r w:rsidRPr="00D16C04">
        <w:rPr>
          <w:rFonts w:ascii="Times New Roman" w:eastAsia="Calibri" w:hAnsi="Times New Roman" w:cs="Times New Roman"/>
          <w:sz w:val="24"/>
          <w:szCs w:val="24"/>
          <w:lang w:val="uk-UA"/>
        </w:rPr>
        <w:t xml:space="preserve"> </w:t>
      </w:r>
      <w:r w:rsidRPr="00D16C04">
        <w:rPr>
          <w:rFonts w:ascii="Times New Roman" w:eastAsia="Courier New" w:hAnsi="Times New Roman" w:cs="Times New Roman"/>
          <w:sz w:val="24"/>
          <w:szCs w:val="24"/>
          <w:lang w:val="uk-UA" w:eastAsia="uk-UA" w:bidi="uk-UA"/>
        </w:rPr>
        <w:t>При нестачі автобусів дозволяється використовувати вантажні бортові автомобілі, які обладнуються тентами, сидіннями та іншими додатковими засобами залежно від пори року.</w:t>
      </w:r>
    </w:p>
    <w:p w14:paraId="6380AEC0" w14:textId="77777777" w:rsidR="00D16C04" w:rsidRPr="00D16C04" w:rsidRDefault="00D16C04" w:rsidP="00AA5628">
      <w:pPr>
        <w:pStyle w:val="a6"/>
        <w:ind w:firstLine="567"/>
        <w:jc w:val="both"/>
        <w:rPr>
          <w:rFonts w:ascii="Times New Roman" w:eastAsia="Courier New" w:hAnsi="Times New Roman" w:cs="Times New Roman"/>
          <w:sz w:val="24"/>
          <w:szCs w:val="24"/>
          <w:lang w:val="uk-UA" w:eastAsia="uk-UA" w:bidi="uk-UA"/>
        </w:rPr>
      </w:pPr>
      <w:r w:rsidRPr="00D16C04">
        <w:rPr>
          <w:rFonts w:ascii="Times New Roman" w:eastAsia="Courier New" w:hAnsi="Times New Roman" w:cs="Times New Roman"/>
          <w:sz w:val="24"/>
          <w:szCs w:val="24"/>
          <w:lang w:val="uk-UA" w:eastAsia="uk-UA" w:bidi="uk-UA"/>
        </w:rPr>
        <w:t>Транспортне забезпечення евакуації пішим порядком включає та передбачає: перевезення особистих речей евакуйованого населення транспортними засобами суб’єктів господарювання району; підвезення осіб, які відстали чи потребують додаткової допомоги.</w:t>
      </w:r>
    </w:p>
    <w:p w14:paraId="5ABCE147"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Комісія з питань евакуації розробляє план приймання і розміщення населення у безпечному районі, який затверджується керівником органу, що утворив відповідну комісію.</w:t>
      </w:r>
    </w:p>
    <w:p w14:paraId="1B1B3F5B"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Списки громадян, які підлягають евакуації, складаються у трьох примірниках, один з яких залишається в особи, яка здійснює управління об’єктом господарювання, будинком, другий - після уточнення списків надсилається на збірний пункт евакуації (у разі одержання рішення про проведення евакуації), третій - на приймальний пункт евакуації. Такі списки коригуються що року особами, які здійснюють управління об’єктами господарювання та будинками.</w:t>
      </w:r>
    </w:p>
    <w:p w14:paraId="7F5A425F"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Порядок здійснення запланованих заходів з евакуації населення з урахуванням обстановки, що склалася, уточнюється органом з евакуації.</w:t>
      </w:r>
    </w:p>
    <w:p w14:paraId="44B13F2E"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Комісія з питань евакуації, організовує оповіщення, евакуацію та прибуття на збірні пункти евакуації непрацюючого населення, зокрема інвалідів ураженням органів зору, слуху, </w:t>
      </w:r>
      <w:r w:rsidRPr="00D16C04">
        <w:rPr>
          <w:rFonts w:ascii="Times New Roman" w:hAnsi="Times New Roman" w:cs="Times New Roman"/>
          <w:sz w:val="24"/>
          <w:szCs w:val="24"/>
          <w:lang w:val="uk-UA" w:eastAsia="uk-UA" w:bidi="uk-UA"/>
        </w:rPr>
        <w:lastRenderedPageBreak/>
        <w:t>опорно-рухового апарату, розумовою відсталістю, психічними розладами за місцем проживання.</w:t>
      </w:r>
    </w:p>
    <w:p w14:paraId="5ED1AD89"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Збірні пункти евакуації уточнюють чисельність евакуйованого населення, порядок його відправлення, організовують їх збір та ведення обліку, здійснюють посадку населення на транспортні засоби, формують піші і транспортні колони, інформують комісії з питань евакуації про відправлення населення, організовують надання медичної допомоги евакуйованому населенню та охорону громадського порядку.</w:t>
      </w:r>
    </w:p>
    <w:p w14:paraId="2CFB5B34"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Евакуація особового складу збірних пунктів евакуації організовується після завершення евакуації населення на підставі рішення органу, що утворив такі органи.</w:t>
      </w:r>
    </w:p>
    <w:p w14:paraId="41E6AC16"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Евакуація мешканців населених пунктів пішки здійснюється з урахуванням місць малих привалів через кожні 1,5-2 години руху і великих - на початку другої половини добового переходу.</w:t>
      </w:r>
    </w:p>
    <w:p w14:paraId="4964ABCC"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Евакуація матеріальних і культурних цінностей проводиться у разі загрози або виникнення надзвичайних ситуацій, які можуть заподіяти їм шкоду, за наявності часу на її проведення.</w:t>
      </w:r>
    </w:p>
    <w:p w14:paraId="361F88DA"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Регулювання руху та супровід піших колон і автотранспортних колон здійснюють відповідні територіальні підрозділи </w:t>
      </w:r>
      <w:r w:rsidRPr="00D16C04">
        <w:rPr>
          <w:rFonts w:ascii="Times New Roman" w:hAnsi="Times New Roman" w:cs="Times New Roman"/>
          <w:sz w:val="24"/>
          <w:szCs w:val="24"/>
          <w:lang w:val="uk-UA" w:eastAsia="ru-RU"/>
        </w:rPr>
        <w:t>Ічнянського відділення поліцейської діяльності № 1 Прилуцького РВП ГУНП в Чернігівській області</w:t>
      </w:r>
      <w:r w:rsidRPr="00D16C04">
        <w:rPr>
          <w:rFonts w:ascii="Times New Roman" w:hAnsi="Times New Roman" w:cs="Times New Roman"/>
          <w:sz w:val="24"/>
          <w:szCs w:val="24"/>
          <w:lang w:val="uk-UA" w:eastAsia="uk-UA" w:bidi="uk-UA"/>
        </w:rPr>
        <w:t>.</w:t>
      </w:r>
    </w:p>
    <w:p w14:paraId="72D1E191"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Медичний персонал КНП Ічнянський центр первинної </w:t>
      </w:r>
      <w:proofErr w:type="spellStart"/>
      <w:r w:rsidRPr="00D16C04">
        <w:rPr>
          <w:rFonts w:ascii="Times New Roman" w:hAnsi="Times New Roman" w:cs="Times New Roman"/>
          <w:sz w:val="24"/>
          <w:szCs w:val="24"/>
          <w:lang w:val="uk-UA" w:eastAsia="uk-UA" w:bidi="uk-UA"/>
        </w:rPr>
        <w:t>медико</w:t>
      </w:r>
      <w:proofErr w:type="spellEnd"/>
      <w:r w:rsidRPr="00D16C04">
        <w:rPr>
          <w:rFonts w:ascii="Times New Roman" w:hAnsi="Times New Roman" w:cs="Times New Roman"/>
          <w:sz w:val="24"/>
          <w:szCs w:val="24"/>
          <w:lang w:val="uk-UA" w:eastAsia="uk-UA" w:bidi="uk-UA"/>
        </w:rPr>
        <w:t xml:space="preserve"> - санітарної допомоги та КП Ічнянська міська лікарня здійснює супровід під час евакуації населення як автотранспортом так і пішки (за згодою).</w:t>
      </w:r>
    </w:p>
    <w:p w14:paraId="78C777BA"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Евакуація населення проводиться у безпечні райони, визначені органом, який приймає рішення про проведення евакуації.</w:t>
      </w:r>
    </w:p>
    <w:p w14:paraId="68C02652" w14:textId="77777777" w:rsidR="00AA5628" w:rsidRDefault="00D16C04" w:rsidP="00D16C04">
      <w:pPr>
        <w:pStyle w:val="a6"/>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 xml:space="preserve"> </w:t>
      </w:r>
    </w:p>
    <w:p w14:paraId="174904BF" w14:textId="2E8B0C61" w:rsidR="00D16C04" w:rsidRPr="00D16C04" w:rsidRDefault="00D16C04" w:rsidP="00AA5628">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Розподіл суб’єктів господарювання за збірними пунктами евакуації (далі - ЗПЕ), пунктами посадки.</w:t>
      </w:r>
    </w:p>
    <w:p w14:paraId="6747D5B2"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Домовленість щодо евакуації робітників приватних господарюючих суб’єктів вирішується за домовленістю сторін: Ічнянської міської ради та керівників суб’єктів господарювання.</w:t>
      </w:r>
    </w:p>
    <w:p w14:paraId="49DE045A"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У разі необхідності, подача автотранспорту для перевезення мешканців населених пунктів господарюючими суб’єктами здійснюється за встановленими маршрутами згідно попередньої домовленості.</w:t>
      </w:r>
    </w:p>
    <w:p w14:paraId="61E7B0DE" w14:textId="77777777" w:rsidR="00AA5628"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 </w:t>
      </w:r>
    </w:p>
    <w:p w14:paraId="6559BFBE" w14:textId="107930A8" w:rsidR="00D16C04" w:rsidRPr="00D16C04" w:rsidRDefault="00D16C04" w:rsidP="00D16C04">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Безпечні райони (пункти) розміщення евакуйованого населення (працівників) та матеріальних і культурних цінностей.</w:t>
      </w:r>
    </w:p>
    <w:p w14:paraId="3F1DCE11" w14:textId="77777777" w:rsidR="00D16C04" w:rsidRPr="00D16C04" w:rsidRDefault="00D16C04" w:rsidP="00D16C04">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Безпечні райони (пункти) розміщення евакуйованого населення (працівників) та матеріальних і культурних цінностей визначаються у залежності від наявної обстановки, виду надзвичайної ситуації та наявності матеріальних ресурсів у найближчих розташованих населених пунктах від вогнища виникнення надзвичайної ситуації, з урахуванням мінімізації ризику для життя і здоров’я громадян.</w:t>
      </w:r>
    </w:p>
    <w:p w14:paraId="7577272F" w14:textId="77777777" w:rsidR="00D16C04" w:rsidRPr="00AA5628" w:rsidRDefault="00D16C04" w:rsidP="00D16C04">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Попередньо визначений безпечний район (пункт) розміщення евакуйованого населення (працівників) та матеріальних і культурних цінностей адміністративна територія </w:t>
      </w:r>
      <w:r w:rsidRPr="00AA5628">
        <w:rPr>
          <w:rFonts w:ascii="Times New Roman" w:hAnsi="Times New Roman" w:cs="Times New Roman"/>
          <w:sz w:val="24"/>
          <w:szCs w:val="24"/>
          <w:lang w:val="uk-UA" w:eastAsia="uk-UA" w:bidi="uk-UA"/>
        </w:rPr>
        <w:t>Прилуцького району.</w:t>
      </w:r>
    </w:p>
    <w:p w14:paraId="68D20880" w14:textId="77777777" w:rsidR="00AA5628"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b/>
          <w:sz w:val="24"/>
          <w:szCs w:val="24"/>
          <w:lang w:val="uk-UA" w:eastAsia="uk-UA" w:bidi="uk-UA"/>
        </w:rPr>
        <w:t xml:space="preserve"> </w:t>
      </w:r>
      <w:r w:rsidRPr="00D16C04">
        <w:rPr>
          <w:rFonts w:ascii="Times New Roman" w:hAnsi="Times New Roman" w:cs="Times New Roman"/>
          <w:sz w:val="24"/>
          <w:szCs w:val="24"/>
          <w:lang w:val="uk-UA" w:eastAsia="uk-UA" w:bidi="uk-UA"/>
        </w:rPr>
        <w:t xml:space="preserve">      </w:t>
      </w:r>
    </w:p>
    <w:p w14:paraId="77271B13" w14:textId="5C9D0E02" w:rsidR="00D16C04" w:rsidRPr="00D16C04" w:rsidRDefault="00D16C04" w:rsidP="00AA5628">
      <w:pPr>
        <w:pStyle w:val="a6"/>
        <w:ind w:firstLine="567"/>
        <w:jc w:val="both"/>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Маршрути евакуації</w:t>
      </w:r>
    </w:p>
    <w:p w14:paraId="3246A269" w14:textId="77777777" w:rsidR="00D16C04" w:rsidRPr="00D16C04" w:rsidRDefault="00D16C04" w:rsidP="00AA562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Для виведення та вивозу населення з можливих осередків виникнення надзвичайної ситуації попередньо визначені наступні маршрути:</w:t>
      </w:r>
    </w:p>
    <w:p w14:paraId="5AD16F62" w14:textId="77777777" w:rsidR="00D16C04" w:rsidRPr="00D16C04" w:rsidRDefault="00D16C04" w:rsidP="00AA5628">
      <w:pPr>
        <w:pStyle w:val="a6"/>
        <w:ind w:firstLine="567"/>
        <w:jc w:val="both"/>
        <w:rPr>
          <w:rFonts w:ascii="Times New Roman" w:hAnsi="Times New Roman" w:cs="Times New Roman"/>
          <w:sz w:val="24"/>
          <w:szCs w:val="24"/>
          <w:u w:val="single"/>
          <w:lang w:val="uk-UA" w:eastAsia="uk-UA" w:bidi="uk-UA"/>
        </w:rPr>
      </w:pPr>
      <w:r w:rsidRPr="00D16C04">
        <w:rPr>
          <w:rFonts w:ascii="Times New Roman" w:hAnsi="Times New Roman" w:cs="Times New Roman"/>
          <w:sz w:val="24"/>
          <w:szCs w:val="24"/>
          <w:u w:val="single"/>
          <w:lang w:val="uk-UA" w:eastAsia="uk-UA" w:bidi="uk-UA"/>
        </w:rPr>
        <w:t>Автомобільні та піші маршрути:</w:t>
      </w:r>
    </w:p>
    <w:p w14:paraId="2FAAE941" w14:textId="77777777" w:rsidR="00D16C04" w:rsidRPr="00D16C04"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Івангород – </w:t>
      </w:r>
      <w:proofErr w:type="spellStart"/>
      <w:r w:rsidRPr="00D16C04">
        <w:rPr>
          <w:rFonts w:ascii="Times New Roman" w:hAnsi="Times New Roman" w:cs="Times New Roman"/>
          <w:sz w:val="24"/>
          <w:szCs w:val="24"/>
          <w:lang w:val="uk-UA" w:eastAsia="uk-UA" w:bidi="uk-UA"/>
        </w:rPr>
        <w:t>Крупичполе</w:t>
      </w:r>
      <w:proofErr w:type="spellEnd"/>
      <w:r w:rsidRPr="00D16C04">
        <w:rPr>
          <w:rFonts w:ascii="Times New Roman" w:hAnsi="Times New Roman" w:cs="Times New Roman"/>
          <w:sz w:val="24"/>
          <w:szCs w:val="24"/>
          <w:lang w:val="uk-UA" w:eastAsia="uk-UA" w:bidi="uk-UA"/>
        </w:rPr>
        <w:t xml:space="preserve"> – </w:t>
      </w:r>
      <w:proofErr w:type="spellStart"/>
      <w:r w:rsidRPr="00D16C04">
        <w:rPr>
          <w:rFonts w:ascii="Times New Roman" w:hAnsi="Times New Roman" w:cs="Times New Roman"/>
          <w:sz w:val="24"/>
          <w:szCs w:val="24"/>
          <w:lang w:val="uk-UA" w:eastAsia="uk-UA" w:bidi="uk-UA"/>
        </w:rPr>
        <w:t>Бурімка</w:t>
      </w:r>
      <w:proofErr w:type="spellEnd"/>
      <w:r w:rsidRPr="00D16C04">
        <w:rPr>
          <w:rFonts w:ascii="Times New Roman" w:hAnsi="Times New Roman" w:cs="Times New Roman"/>
          <w:sz w:val="24"/>
          <w:szCs w:val="24"/>
          <w:lang w:val="uk-UA" w:eastAsia="uk-UA" w:bidi="uk-UA"/>
        </w:rPr>
        <w:t xml:space="preserve"> – Ічня </w:t>
      </w:r>
    </w:p>
    <w:p w14:paraId="4AC3369C" w14:textId="77777777" w:rsidR="00D16C04" w:rsidRPr="00D16C04" w:rsidRDefault="00D16C04" w:rsidP="00D16C04">
      <w:pPr>
        <w:pStyle w:val="a6"/>
        <w:jc w:val="both"/>
        <w:rPr>
          <w:rFonts w:ascii="Times New Roman" w:eastAsia="Courier New" w:hAnsi="Times New Roman" w:cs="Times New Roman"/>
          <w:color w:val="000000" w:themeColor="text1"/>
          <w:sz w:val="24"/>
          <w:szCs w:val="24"/>
          <w:lang w:val="uk-UA" w:eastAsia="uk-UA" w:bidi="uk-UA"/>
        </w:rPr>
      </w:pPr>
      <w:proofErr w:type="spellStart"/>
      <w:r w:rsidRPr="00D16C04">
        <w:rPr>
          <w:rFonts w:ascii="Times New Roman" w:eastAsia="Courier New" w:hAnsi="Times New Roman" w:cs="Times New Roman"/>
          <w:color w:val="000000" w:themeColor="text1"/>
          <w:sz w:val="24"/>
          <w:szCs w:val="24"/>
          <w:lang w:val="uk-UA" w:eastAsia="uk-UA" w:bidi="uk-UA"/>
        </w:rPr>
        <w:t>Дорогінка</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Бакаївка</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Андріївка</w:t>
      </w:r>
      <w:proofErr w:type="spellEnd"/>
      <w:r w:rsidRPr="00D16C04">
        <w:rPr>
          <w:rFonts w:ascii="Times New Roman" w:eastAsia="Courier New" w:hAnsi="Times New Roman" w:cs="Times New Roman"/>
          <w:color w:val="000000" w:themeColor="text1"/>
          <w:sz w:val="24"/>
          <w:szCs w:val="24"/>
          <w:lang w:val="uk-UA" w:eastAsia="uk-UA" w:bidi="uk-UA"/>
        </w:rPr>
        <w:t xml:space="preserve"> – Ічня </w:t>
      </w:r>
    </w:p>
    <w:p w14:paraId="3E12C9E6" w14:textId="77777777" w:rsidR="00D16C04" w:rsidRPr="00D16C04" w:rsidRDefault="00D16C04" w:rsidP="00D16C04">
      <w:pPr>
        <w:pStyle w:val="a6"/>
        <w:jc w:val="both"/>
        <w:rPr>
          <w:rFonts w:ascii="Times New Roman" w:eastAsia="Courier New" w:hAnsi="Times New Roman" w:cs="Times New Roman"/>
          <w:color w:val="000000" w:themeColor="text1"/>
          <w:sz w:val="24"/>
          <w:szCs w:val="24"/>
          <w:lang w:val="uk-UA" w:eastAsia="uk-UA" w:bidi="uk-UA"/>
        </w:rPr>
      </w:pPr>
      <w:r w:rsidRPr="00D16C04">
        <w:rPr>
          <w:rFonts w:ascii="Times New Roman" w:eastAsia="Courier New" w:hAnsi="Times New Roman" w:cs="Times New Roman"/>
          <w:color w:val="000000" w:themeColor="text1"/>
          <w:sz w:val="24"/>
          <w:szCs w:val="24"/>
          <w:lang w:val="uk-UA" w:eastAsia="uk-UA" w:bidi="uk-UA"/>
        </w:rPr>
        <w:t xml:space="preserve">Вишнівка – Припутні – </w:t>
      </w:r>
      <w:proofErr w:type="spellStart"/>
      <w:r w:rsidRPr="00D16C04">
        <w:rPr>
          <w:rFonts w:ascii="Times New Roman" w:eastAsia="Courier New" w:hAnsi="Times New Roman" w:cs="Times New Roman"/>
          <w:color w:val="000000" w:themeColor="text1"/>
          <w:sz w:val="24"/>
          <w:szCs w:val="24"/>
          <w:lang w:val="uk-UA" w:eastAsia="uk-UA" w:bidi="uk-UA"/>
        </w:rPr>
        <w:t>Томашівка</w:t>
      </w:r>
      <w:proofErr w:type="spellEnd"/>
      <w:r w:rsidRPr="00D16C04">
        <w:rPr>
          <w:rFonts w:ascii="Times New Roman" w:eastAsia="Courier New" w:hAnsi="Times New Roman" w:cs="Times New Roman"/>
          <w:color w:val="000000" w:themeColor="text1"/>
          <w:sz w:val="24"/>
          <w:szCs w:val="24"/>
          <w:lang w:val="uk-UA" w:eastAsia="uk-UA" w:bidi="uk-UA"/>
        </w:rPr>
        <w:t xml:space="preserve"> – Ічня </w:t>
      </w:r>
    </w:p>
    <w:p w14:paraId="71D8647A" w14:textId="77777777" w:rsidR="00D16C04" w:rsidRPr="00D16C04" w:rsidRDefault="00D16C04" w:rsidP="00D16C04">
      <w:pPr>
        <w:pStyle w:val="a6"/>
        <w:jc w:val="both"/>
        <w:rPr>
          <w:rFonts w:ascii="Times New Roman" w:eastAsia="Courier New" w:hAnsi="Times New Roman" w:cs="Times New Roman"/>
          <w:color w:val="000000" w:themeColor="text1"/>
          <w:sz w:val="24"/>
          <w:szCs w:val="24"/>
          <w:lang w:val="uk-UA" w:eastAsia="uk-UA" w:bidi="uk-UA"/>
        </w:rPr>
      </w:pPr>
      <w:proofErr w:type="spellStart"/>
      <w:r w:rsidRPr="00D16C04">
        <w:rPr>
          <w:rFonts w:ascii="Times New Roman" w:eastAsia="Courier New" w:hAnsi="Times New Roman" w:cs="Times New Roman"/>
          <w:color w:val="000000" w:themeColor="text1"/>
          <w:sz w:val="24"/>
          <w:szCs w:val="24"/>
          <w:lang w:val="uk-UA" w:eastAsia="uk-UA" w:bidi="uk-UA"/>
        </w:rPr>
        <w:t>Ступаківка</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Іржавець</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Гужівка</w:t>
      </w:r>
      <w:proofErr w:type="spellEnd"/>
      <w:r w:rsidRPr="00D16C04">
        <w:rPr>
          <w:rFonts w:ascii="Times New Roman" w:eastAsia="Courier New" w:hAnsi="Times New Roman" w:cs="Times New Roman"/>
          <w:color w:val="000000" w:themeColor="text1"/>
          <w:sz w:val="24"/>
          <w:szCs w:val="24"/>
          <w:lang w:val="uk-UA" w:eastAsia="uk-UA" w:bidi="uk-UA"/>
        </w:rPr>
        <w:t xml:space="preserve"> – Ічня </w:t>
      </w:r>
    </w:p>
    <w:p w14:paraId="15939A0E" w14:textId="77777777" w:rsidR="00D16C04" w:rsidRPr="00D16C04" w:rsidRDefault="00D16C04" w:rsidP="00D16C04">
      <w:pPr>
        <w:pStyle w:val="a6"/>
        <w:jc w:val="both"/>
        <w:rPr>
          <w:rFonts w:ascii="Times New Roman" w:eastAsia="Courier New" w:hAnsi="Times New Roman" w:cs="Times New Roman"/>
          <w:color w:val="000000" w:themeColor="text1"/>
          <w:sz w:val="24"/>
          <w:szCs w:val="24"/>
          <w:lang w:val="uk-UA" w:eastAsia="uk-UA" w:bidi="uk-UA"/>
        </w:rPr>
      </w:pPr>
      <w:proofErr w:type="spellStart"/>
      <w:r w:rsidRPr="00D16C04">
        <w:rPr>
          <w:rFonts w:ascii="Times New Roman" w:eastAsia="Courier New" w:hAnsi="Times New Roman" w:cs="Times New Roman"/>
          <w:color w:val="000000" w:themeColor="text1"/>
          <w:sz w:val="24"/>
          <w:szCs w:val="24"/>
          <w:lang w:val="uk-UA" w:eastAsia="uk-UA" w:bidi="uk-UA"/>
        </w:rPr>
        <w:lastRenderedPageBreak/>
        <w:t>Більмачівка</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Максимівка</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Рожнівка</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Іржавець</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Гужівка</w:t>
      </w:r>
      <w:proofErr w:type="spellEnd"/>
      <w:r w:rsidRPr="00D16C04">
        <w:rPr>
          <w:rFonts w:ascii="Times New Roman" w:eastAsia="Courier New" w:hAnsi="Times New Roman" w:cs="Times New Roman"/>
          <w:color w:val="000000" w:themeColor="text1"/>
          <w:sz w:val="24"/>
          <w:szCs w:val="24"/>
          <w:lang w:val="uk-UA" w:eastAsia="uk-UA" w:bidi="uk-UA"/>
        </w:rPr>
        <w:t xml:space="preserve"> – Ічня </w:t>
      </w:r>
    </w:p>
    <w:p w14:paraId="5A89B6C5" w14:textId="77777777" w:rsidR="00D16C04" w:rsidRPr="00D16C04" w:rsidRDefault="00D16C04" w:rsidP="00D16C04">
      <w:pPr>
        <w:pStyle w:val="a6"/>
        <w:jc w:val="both"/>
        <w:rPr>
          <w:rFonts w:ascii="Times New Roman" w:eastAsia="Courier New" w:hAnsi="Times New Roman" w:cs="Times New Roman"/>
          <w:color w:val="000000" w:themeColor="text1"/>
          <w:sz w:val="24"/>
          <w:szCs w:val="24"/>
          <w:lang w:val="uk-UA" w:eastAsia="uk-UA" w:bidi="uk-UA"/>
        </w:rPr>
      </w:pPr>
      <w:proofErr w:type="spellStart"/>
      <w:r w:rsidRPr="00D16C04">
        <w:rPr>
          <w:rFonts w:ascii="Times New Roman" w:eastAsia="Courier New" w:hAnsi="Times New Roman" w:cs="Times New Roman"/>
          <w:color w:val="000000" w:themeColor="text1"/>
          <w:sz w:val="24"/>
          <w:szCs w:val="24"/>
          <w:lang w:val="uk-UA" w:eastAsia="uk-UA" w:bidi="uk-UA"/>
        </w:rPr>
        <w:t>Хаєнки</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Заудайка</w:t>
      </w:r>
      <w:proofErr w:type="spellEnd"/>
      <w:r w:rsidRPr="00D16C04">
        <w:rPr>
          <w:rFonts w:ascii="Times New Roman" w:eastAsia="Courier New" w:hAnsi="Times New Roman" w:cs="Times New Roman"/>
          <w:color w:val="000000" w:themeColor="text1"/>
          <w:sz w:val="24"/>
          <w:szCs w:val="24"/>
          <w:lang w:val="uk-UA" w:eastAsia="uk-UA" w:bidi="uk-UA"/>
        </w:rPr>
        <w:t xml:space="preserve"> – Коршаки – </w:t>
      </w:r>
      <w:proofErr w:type="spellStart"/>
      <w:r w:rsidRPr="00D16C04">
        <w:rPr>
          <w:rFonts w:ascii="Times New Roman" w:eastAsia="Courier New" w:hAnsi="Times New Roman" w:cs="Times New Roman"/>
          <w:color w:val="000000" w:themeColor="text1"/>
          <w:sz w:val="24"/>
          <w:szCs w:val="24"/>
          <w:lang w:val="uk-UA" w:eastAsia="uk-UA" w:bidi="uk-UA"/>
        </w:rPr>
        <w:t>Монастирище</w:t>
      </w:r>
      <w:proofErr w:type="spellEnd"/>
      <w:r w:rsidRPr="00D16C04">
        <w:rPr>
          <w:rFonts w:ascii="Times New Roman" w:eastAsia="Courier New" w:hAnsi="Times New Roman" w:cs="Times New Roman"/>
          <w:color w:val="000000" w:themeColor="text1"/>
          <w:sz w:val="24"/>
          <w:szCs w:val="24"/>
          <w:lang w:val="uk-UA" w:eastAsia="uk-UA" w:bidi="uk-UA"/>
        </w:rPr>
        <w:t xml:space="preserve"> </w:t>
      </w:r>
    </w:p>
    <w:p w14:paraId="7035796E" w14:textId="77777777" w:rsidR="00D16C04" w:rsidRPr="00D16C04" w:rsidRDefault="00D16C04" w:rsidP="00D16C04">
      <w:pPr>
        <w:pStyle w:val="a6"/>
        <w:jc w:val="both"/>
        <w:rPr>
          <w:rFonts w:ascii="Times New Roman" w:eastAsia="Courier New" w:hAnsi="Times New Roman" w:cs="Times New Roman"/>
          <w:color w:val="000000" w:themeColor="text1"/>
          <w:sz w:val="24"/>
          <w:szCs w:val="24"/>
          <w:lang w:val="uk-UA" w:eastAsia="uk-UA" w:bidi="uk-UA"/>
        </w:rPr>
      </w:pPr>
      <w:proofErr w:type="spellStart"/>
      <w:r w:rsidRPr="00D16C04">
        <w:rPr>
          <w:rFonts w:ascii="Times New Roman" w:eastAsia="Courier New" w:hAnsi="Times New Roman" w:cs="Times New Roman"/>
          <w:color w:val="000000" w:themeColor="text1"/>
          <w:sz w:val="24"/>
          <w:szCs w:val="24"/>
          <w:lang w:val="uk-UA" w:eastAsia="uk-UA" w:bidi="uk-UA"/>
        </w:rPr>
        <w:t>Дзюбівка</w:t>
      </w:r>
      <w:proofErr w:type="spellEnd"/>
      <w:r w:rsidRPr="00D16C04">
        <w:rPr>
          <w:rFonts w:ascii="Times New Roman" w:eastAsia="Courier New" w:hAnsi="Times New Roman" w:cs="Times New Roman"/>
          <w:color w:val="000000" w:themeColor="text1"/>
          <w:sz w:val="24"/>
          <w:szCs w:val="24"/>
          <w:lang w:val="uk-UA" w:eastAsia="uk-UA" w:bidi="uk-UA"/>
        </w:rPr>
        <w:t xml:space="preserve"> – Дружба – </w:t>
      </w:r>
      <w:proofErr w:type="spellStart"/>
      <w:r w:rsidRPr="00D16C04">
        <w:rPr>
          <w:rFonts w:ascii="Times New Roman" w:eastAsia="Courier New" w:hAnsi="Times New Roman" w:cs="Times New Roman"/>
          <w:color w:val="000000" w:themeColor="text1"/>
          <w:sz w:val="24"/>
          <w:szCs w:val="24"/>
          <w:lang w:val="uk-UA" w:eastAsia="uk-UA" w:bidi="uk-UA"/>
        </w:rPr>
        <w:t>Августівка</w:t>
      </w:r>
      <w:proofErr w:type="spellEnd"/>
      <w:r w:rsidRPr="00D16C04">
        <w:rPr>
          <w:rFonts w:ascii="Times New Roman" w:eastAsia="Courier New" w:hAnsi="Times New Roman" w:cs="Times New Roman"/>
          <w:color w:val="000000" w:themeColor="text1"/>
          <w:sz w:val="24"/>
          <w:szCs w:val="24"/>
          <w:lang w:val="uk-UA" w:eastAsia="uk-UA" w:bidi="uk-UA"/>
        </w:rPr>
        <w:t xml:space="preserve"> – Ічня </w:t>
      </w:r>
    </w:p>
    <w:p w14:paraId="4E80774F" w14:textId="77777777" w:rsidR="00D16C04" w:rsidRPr="00D16C04" w:rsidRDefault="00D16C04" w:rsidP="00D16C04">
      <w:pPr>
        <w:pStyle w:val="a6"/>
        <w:jc w:val="both"/>
        <w:rPr>
          <w:rFonts w:ascii="Times New Roman" w:eastAsia="Courier New" w:hAnsi="Times New Roman" w:cs="Times New Roman"/>
          <w:color w:val="000000" w:themeColor="text1"/>
          <w:sz w:val="24"/>
          <w:szCs w:val="24"/>
          <w:lang w:val="uk-UA" w:eastAsia="uk-UA" w:bidi="uk-UA"/>
        </w:rPr>
      </w:pPr>
      <w:r w:rsidRPr="00D16C04">
        <w:rPr>
          <w:rFonts w:ascii="Times New Roman" w:eastAsia="Courier New" w:hAnsi="Times New Roman" w:cs="Times New Roman"/>
          <w:color w:val="000000" w:themeColor="text1"/>
          <w:sz w:val="24"/>
          <w:szCs w:val="24"/>
          <w:lang w:val="uk-UA" w:eastAsia="uk-UA" w:bidi="uk-UA"/>
        </w:rPr>
        <w:t xml:space="preserve">Грабів – </w:t>
      </w:r>
      <w:proofErr w:type="spellStart"/>
      <w:r w:rsidRPr="00D16C04">
        <w:rPr>
          <w:rFonts w:ascii="Times New Roman" w:eastAsia="Courier New" w:hAnsi="Times New Roman" w:cs="Times New Roman"/>
          <w:color w:val="000000" w:themeColor="text1"/>
          <w:sz w:val="24"/>
          <w:szCs w:val="24"/>
          <w:lang w:val="uk-UA" w:eastAsia="uk-UA" w:bidi="uk-UA"/>
        </w:rPr>
        <w:t>Лучківка</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Дзюбівка</w:t>
      </w:r>
      <w:proofErr w:type="spellEnd"/>
      <w:r w:rsidRPr="00D16C04">
        <w:rPr>
          <w:rFonts w:ascii="Times New Roman" w:eastAsia="Courier New" w:hAnsi="Times New Roman" w:cs="Times New Roman"/>
          <w:color w:val="000000" w:themeColor="text1"/>
          <w:sz w:val="24"/>
          <w:szCs w:val="24"/>
          <w:lang w:val="uk-UA" w:eastAsia="uk-UA" w:bidi="uk-UA"/>
        </w:rPr>
        <w:t xml:space="preserve"> – Буди – </w:t>
      </w:r>
      <w:proofErr w:type="spellStart"/>
      <w:r w:rsidRPr="00D16C04">
        <w:rPr>
          <w:rFonts w:ascii="Times New Roman" w:eastAsia="Courier New" w:hAnsi="Times New Roman" w:cs="Times New Roman"/>
          <w:color w:val="000000" w:themeColor="text1"/>
          <w:sz w:val="24"/>
          <w:szCs w:val="24"/>
          <w:lang w:val="uk-UA" w:eastAsia="uk-UA" w:bidi="uk-UA"/>
        </w:rPr>
        <w:t>Сезьки</w:t>
      </w:r>
      <w:proofErr w:type="spellEnd"/>
      <w:r w:rsidRPr="00D16C04">
        <w:rPr>
          <w:rFonts w:ascii="Times New Roman" w:eastAsia="Courier New" w:hAnsi="Times New Roman" w:cs="Times New Roman"/>
          <w:color w:val="000000" w:themeColor="text1"/>
          <w:sz w:val="24"/>
          <w:szCs w:val="24"/>
          <w:lang w:val="uk-UA" w:eastAsia="uk-UA" w:bidi="uk-UA"/>
        </w:rPr>
        <w:t xml:space="preserve"> – Ічня </w:t>
      </w:r>
    </w:p>
    <w:p w14:paraId="316DDF67" w14:textId="77777777" w:rsidR="00D16C04" w:rsidRPr="00D16C04" w:rsidRDefault="00D16C04" w:rsidP="00D16C04">
      <w:pPr>
        <w:pStyle w:val="a6"/>
        <w:jc w:val="both"/>
        <w:rPr>
          <w:rFonts w:ascii="Times New Roman" w:eastAsia="Courier New" w:hAnsi="Times New Roman" w:cs="Times New Roman"/>
          <w:color w:val="000000" w:themeColor="text1"/>
          <w:sz w:val="24"/>
          <w:szCs w:val="24"/>
          <w:lang w:val="uk-UA" w:eastAsia="uk-UA" w:bidi="uk-UA"/>
        </w:rPr>
      </w:pPr>
      <w:r w:rsidRPr="00D16C04">
        <w:rPr>
          <w:rFonts w:ascii="Times New Roman" w:eastAsia="Courier New" w:hAnsi="Times New Roman" w:cs="Times New Roman"/>
          <w:color w:val="000000" w:themeColor="text1"/>
          <w:sz w:val="24"/>
          <w:szCs w:val="24"/>
          <w:lang w:val="uk-UA" w:eastAsia="uk-UA" w:bidi="uk-UA"/>
        </w:rPr>
        <w:t xml:space="preserve">Городня – </w:t>
      </w:r>
      <w:proofErr w:type="spellStart"/>
      <w:r w:rsidRPr="00D16C04">
        <w:rPr>
          <w:rFonts w:ascii="Times New Roman" w:eastAsia="Courier New" w:hAnsi="Times New Roman" w:cs="Times New Roman"/>
          <w:color w:val="000000" w:themeColor="text1"/>
          <w:sz w:val="24"/>
          <w:szCs w:val="24"/>
          <w:lang w:val="uk-UA" w:eastAsia="uk-UA" w:bidi="uk-UA"/>
        </w:rPr>
        <w:t>Щурівка</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Ольшана</w:t>
      </w:r>
      <w:proofErr w:type="spellEnd"/>
      <w:r w:rsidRPr="00D16C04">
        <w:rPr>
          <w:rFonts w:ascii="Times New Roman" w:eastAsia="Courier New" w:hAnsi="Times New Roman" w:cs="Times New Roman"/>
          <w:color w:val="000000" w:themeColor="text1"/>
          <w:sz w:val="24"/>
          <w:szCs w:val="24"/>
          <w:lang w:val="uk-UA" w:eastAsia="uk-UA" w:bidi="uk-UA"/>
        </w:rPr>
        <w:t xml:space="preserve"> </w:t>
      </w:r>
    </w:p>
    <w:p w14:paraId="5F2033C1" w14:textId="77777777" w:rsidR="00D16C04" w:rsidRPr="00D16C04" w:rsidRDefault="00D16C04" w:rsidP="00D16C04">
      <w:pPr>
        <w:pStyle w:val="a6"/>
        <w:jc w:val="both"/>
        <w:rPr>
          <w:rFonts w:ascii="Times New Roman" w:eastAsia="Courier New" w:hAnsi="Times New Roman" w:cs="Times New Roman"/>
          <w:color w:val="000000" w:themeColor="text1"/>
          <w:sz w:val="24"/>
          <w:szCs w:val="24"/>
          <w:lang w:val="uk-UA" w:eastAsia="uk-UA" w:bidi="uk-UA"/>
        </w:rPr>
      </w:pPr>
      <w:proofErr w:type="spellStart"/>
      <w:r w:rsidRPr="00D16C04">
        <w:rPr>
          <w:rFonts w:ascii="Times New Roman" w:eastAsia="Courier New" w:hAnsi="Times New Roman" w:cs="Times New Roman"/>
          <w:color w:val="000000" w:themeColor="text1"/>
          <w:sz w:val="24"/>
          <w:szCs w:val="24"/>
          <w:lang w:val="uk-UA" w:eastAsia="uk-UA" w:bidi="uk-UA"/>
        </w:rPr>
        <w:t>Гмирянка</w:t>
      </w:r>
      <w:proofErr w:type="spellEnd"/>
      <w:r w:rsidRPr="00D16C04">
        <w:rPr>
          <w:rFonts w:ascii="Times New Roman" w:eastAsia="Courier New" w:hAnsi="Times New Roman" w:cs="Times New Roman"/>
          <w:color w:val="000000" w:themeColor="text1"/>
          <w:sz w:val="24"/>
          <w:szCs w:val="24"/>
          <w:lang w:val="uk-UA" w:eastAsia="uk-UA" w:bidi="uk-UA"/>
        </w:rPr>
        <w:t xml:space="preserve"> – </w:t>
      </w:r>
      <w:proofErr w:type="spellStart"/>
      <w:r w:rsidRPr="00D16C04">
        <w:rPr>
          <w:rFonts w:ascii="Times New Roman" w:eastAsia="Courier New" w:hAnsi="Times New Roman" w:cs="Times New Roman"/>
          <w:color w:val="000000" w:themeColor="text1"/>
          <w:sz w:val="24"/>
          <w:szCs w:val="24"/>
          <w:lang w:val="uk-UA" w:eastAsia="uk-UA" w:bidi="uk-UA"/>
        </w:rPr>
        <w:t>Ольшана</w:t>
      </w:r>
      <w:proofErr w:type="spellEnd"/>
      <w:r w:rsidRPr="00D16C04">
        <w:rPr>
          <w:rFonts w:ascii="Times New Roman" w:eastAsia="Courier New" w:hAnsi="Times New Roman" w:cs="Times New Roman"/>
          <w:color w:val="000000" w:themeColor="text1"/>
          <w:sz w:val="24"/>
          <w:szCs w:val="24"/>
          <w:lang w:val="uk-UA" w:eastAsia="uk-UA" w:bidi="uk-UA"/>
        </w:rPr>
        <w:t xml:space="preserve"> </w:t>
      </w:r>
    </w:p>
    <w:p w14:paraId="486278AF" w14:textId="77777777" w:rsidR="0077532A" w:rsidRDefault="0077532A" w:rsidP="00D16C04">
      <w:pPr>
        <w:pStyle w:val="a6"/>
        <w:jc w:val="both"/>
        <w:rPr>
          <w:rFonts w:ascii="Times New Roman" w:hAnsi="Times New Roman" w:cs="Times New Roman"/>
          <w:b/>
          <w:sz w:val="24"/>
          <w:szCs w:val="24"/>
          <w:lang w:val="uk-UA" w:eastAsia="uk-UA" w:bidi="uk-UA"/>
        </w:rPr>
      </w:pPr>
      <w:bookmarkStart w:id="28" w:name="bookmark3"/>
      <w:bookmarkEnd w:id="28"/>
    </w:p>
    <w:p w14:paraId="716E5BEF"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b/>
          <w:sz w:val="24"/>
          <w:szCs w:val="24"/>
          <w:lang w:val="uk-UA" w:eastAsia="uk-UA" w:bidi="uk-UA"/>
        </w:rPr>
        <w:t>Заходи з приймання, розміщення, захисту та життєзабезпечення евакуйованого населення (працівників) та матеріальних і культурних цінностей у безпечних районах.</w:t>
      </w:r>
    </w:p>
    <w:p w14:paraId="31C9E473"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Евакуація населення проводиться у безпечні райони, визначені органом, який приймає рішення про проведення евакуації.</w:t>
      </w:r>
    </w:p>
    <w:p w14:paraId="294DD6BC"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У разі коли евакуйоване населення неможливо розмістити у безпечному районі, його частина може розміщуватися на території регіону, суміжного з небезпечним районом, за погодженням з місцевими держадміністраціями такого регіону.</w:t>
      </w:r>
    </w:p>
    <w:p w14:paraId="2A33C4A9"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Порядок розміщення евакуйованого населення визначається селищною радою та місцевою держадміністрацією, на території якої планується розміщувати евакуйоване населення, за заявкою органу, що приймає рішення про проведення евакуації.</w:t>
      </w:r>
    </w:p>
    <w:p w14:paraId="1F0C637C"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Евакуйоване населення розміщується у готелях, санаторіях, пансіонатах, будинках відпочинку, дитячих оздоровчих таборах та у придатних для проживання будівлях підприємств, установ та організацій незалежно від форми власності.</w:t>
      </w:r>
    </w:p>
    <w:p w14:paraId="39514897"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Розміщення евакуйованого населення здійснюється за встановленими видами та обсягами послуг з його життєзабезпечення.</w:t>
      </w:r>
    </w:p>
    <w:p w14:paraId="7E5A99B3"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Фінансування заходів з евакуації здійснюється за рахунок коштів, передбачених відповідно до вимог законодавства для ліквідації наслідків надзвичайних ситуацій, у визначеному Кабінетом Міністрів України порядку.</w:t>
      </w:r>
    </w:p>
    <w:p w14:paraId="74C767DA"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Заходи життєзабезпечення постраждалих здійснюються під час надзвичайних ситуацій, а також під час ведення воєнних (бойових) дій або внаслідок таких дій.</w:t>
      </w:r>
    </w:p>
    <w:p w14:paraId="20E811E7"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Життєзабезпечення постраждалих полягає у створенні і підтриманні умов, мінімально необхідних для збереження життя і здоров’я населення в зонах надзвичайних ситуацій, на маршрутах евакуації і в місцях розміщення евакуйованого населення, за встановленими нормами і нормативами та включає забезпечення населення водою, продуктами харчування, предметами першої необхідності, місцем для тимчасового проживання, виробами медичного призначення, лікарськими засобами та комунально-побутовими послугами, а також транспортне та інформаційне забезпечення.</w:t>
      </w:r>
    </w:p>
    <w:p w14:paraId="0203A091"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Види та норми майна, а також види та обсяги послуг щодо життєзабезпечення постраждалих встановлюються Кабінетом Міністрів України.</w:t>
      </w:r>
    </w:p>
    <w:p w14:paraId="60337F64"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Безпосереднє життєзабезпечення постраждалих здійснюється силами і засобами відповідних спеціалізованих служб цивільного захисту Чернігівської області. До здійснення заходів щодо життєзабезпечення постраждалих залучаються сили та засоби центральних органів виконавчої влади, аварійно - рятувальні служби.</w:t>
      </w:r>
    </w:p>
    <w:p w14:paraId="32AAF952" w14:textId="77777777" w:rsidR="00D16C04" w:rsidRPr="00D16C04" w:rsidRDefault="00D16C04" w:rsidP="00D16C04">
      <w:pPr>
        <w:pStyle w:val="a6"/>
        <w:jc w:val="both"/>
        <w:rPr>
          <w:rFonts w:ascii="Times New Roman" w:hAnsi="Times New Roman" w:cs="Times New Roman"/>
          <w:sz w:val="24"/>
          <w:szCs w:val="24"/>
          <w:lang w:val="uk-UA" w:eastAsia="uk-UA" w:bidi="uk-UA"/>
        </w:rPr>
      </w:pPr>
    </w:p>
    <w:p w14:paraId="642B8F09" w14:textId="04BCB276" w:rsidR="00D16C04" w:rsidRPr="00D16C04" w:rsidRDefault="00D16C04" w:rsidP="0077532A">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Розділ II</w:t>
      </w:r>
      <w:r w:rsidR="0077532A">
        <w:rPr>
          <w:rFonts w:ascii="Times New Roman" w:hAnsi="Times New Roman" w:cs="Times New Roman"/>
          <w:b/>
          <w:sz w:val="24"/>
          <w:szCs w:val="24"/>
          <w:lang w:val="uk-UA" w:eastAsia="uk-UA" w:bidi="uk-UA"/>
        </w:rPr>
        <w:t>.</w:t>
      </w:r>
      <w:r w:rsidRPr="00D16C04">
        <w:rPr>
          <w:rFonts w:ascii="Times New Roman" w:hAnsi="Times New Roman" w:cs="Times New Roman"/>
          <w:sz w:val="24"/>
          <w:szCs w:val="24"/>
          <w:lang w:val="uk-UA" w:eastAsia="uk-UA" w:bidi="uk-UA"/>
        </w:rPr>
        <w:t xml:space="preserve"> </w:t>
      </w:r>
      <w:r w:rsidRPr="00D16C04">
        <w:rPr>
          <w:rFonts w:ascii="Times New Roman" w:hAnsi="Times New Roman" w:cs="Times New Roman"/>
          <w:b/>
          <w:sz w:val="24"/>
          <w:szCs w:val="24"/>
          <w:lang w:val="uk-UA" w:eastAsia="uk-UA" w:bidi="uk-UA"/>
        </w:rPr>
        <w:t>Планування заходів із забезпечення евакуації</w:t>
      </w:r>
    </w:p>
    <w:p w14:paraId="761B3AB6" w14:textId="77777777" w:rsidR="00D16C04" w:rsidRPr="00D16C04" w:rsidRDefault="00D16C04" w:rsidP="00D16C04">
      <w:pPr>
        <w:pStyle w:val="a6"/>
        <w:jc w:val="both"/>
        <w:rPr>
          <w:rFonts w:ascii="Times New Roman" w:hAnsi="Times New Roman" w:cs="Times New Roman"/>
          <w:sz w:val="24"/>
          <w:szCs w:val="24"/>
          <w:lang w:val="uk-UA" w:eastAsia="uk-UA" w:bidi="uk-UA"/>
        </w:rPr>
      </w:pPr>
    </w:p>
    <w:p w14:paraId="0DA84E48" w14:textId="77777777" w:rsidR="00D16C04" w:rsidRPr="00D16C04" w:rsidRDefault="00D16C04" w:rsidP="0077532A">
      <w:pPr>
        <w:pStyle w:val="a6"/>
        <w:jc w:val="center"/>
        <w:rPr>
          <w:rFonts w:ascii="Times New Roman" w:hAnsi="Times New Roman" w:cs="Times New Roman"/>
          <w:b/>
          <w:sz w:val="24"/>
          <w:szCs w:val="24"/>
          <w:lang w:val="uk-UA" w:eastAsia="uk-UA" w:bidi="uk-UA"/>
        </w:rPr>
      </w:pPr>
      <w:bookmarkStart w:id="29" w:name="bookmark4"/>
      <w:bookmarkEnd w:id="29"/>
      <w:r w:rsidRPr="00D16C04">
        <w:rPr>
          <w:rFonts w:ascii="Times New Roman" w:hAnsi="Times New Roman" w:cs="Times New Roman"/>
          <w:b/>
          <w:sz w:val="24"/>
          <w:szCs w:val="24"/>
          <w:lang w:val="uk-UA" w:eastAsia="uk-UA" w:bidi="uk-UA"/>
        </w:rPr>
        <w:t>Забезпечення управління та зв’язку</w:t>
      </w:r>
    </w:p>
    <w:p w14:paraId="0CCFE4DE"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Для управління евакуаційними заходами розгортається пункт управління районної комісії з питань евакуації.</w:t>
      </w:r>
    </w:p>
    <w:p w14:paraId="351171E0" w14:textId="77777777" w:rsidR="0077532A"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Організовується постійний зв’язок та взаємодія органів з евакуації з органами управління цивільного захисту, спеціалізованими службами цивільного захисту, органами місцевого самоврядування та суб’єктами господарювання, що беруть участь у проведенні евакуаційних заходів. Організовується безперервне управління органами з евакуації усіх рівнів під час проведення евакуаційних заходів. Управління та зв’язок під час евакуації </w:t>
      </w:r>
      <w:r w:rsidRPr="00D16C04">
        <w:rPr>
          <w:rFonts w:ascii="Times New Roman" w:hAnsi="Times New Roman" w:cs="Times New Roman"/>
          <w:sz w:val="24"/>
          <w:szCs w:val="24"/>
          <w:lang w:val="uk-UA" w:eastAsia="uk-UA" w:bidi="uk-UA"/>
        </w:rPr>
        <w:lastRenderedPageBreak/>
        <w:t>здійснюється телекомунікаційними мережами засобами стаціонарного та мобільного телефонного зв’язку.</w:t>
      </w:r>
    </w:p>
    <w:p w14:paraId="776173EB" w14:textId="794A6315"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Після розгортання на пункті управління адміністративної будівлі Ічнянської міської ради, встановлюється цілодобовий режим роботи визначених суб’єктів управління.</w:t>
      </w:r>
    </w:p>
    <w:p w14:paraId="70A8FC66"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Обмін інформацією, надання доповідей, донесень, підготовка довідок здійснюється через групу оповіщення та зв’язку згідно з табелем термінових донесень, розпорядженнями керівників робіт з ліквідації наслідків надзвичайної ситуації.</w:t>
      </w:r>
    </w:p>
    <w:p w14:paraId="35C80C20" w14:textId="77777777" w:rsidR="0077532A" w:rsidRDefault="0077532A" w:rsidP="00D16C04">
      <w:pPr>
        <w:pStyle w:val="a6"/>
        <w:jc w:val="both"/>
        <w:rPr>
          <w:rFonts w:ascii="Times New Roman" w:hAnsi="Times New Roman" w:cs="Times New Roman"/>
          <w:b/>
          <w:sz w:val="24"/>
          <w:szCs w:val="24"/>
          <w:lang w:val="uk-UA" w:eastAsia="uk-UA" w:bidi="uk-UA"/>
        </w:rPr>
      </w:pPr>
    </w:p>
    <w:p w14:paraId="1DE7C2FA" w14:textId="77777777" w:rsidR="00D16C04" w:rsidRPr="00D16C04" w:rsidRDefault="00D16C04" w:rsidP="0077532A">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Транспортне забезпечення</w:t>
      </w:r>
    </w:p>
    <w:p w14:paraId="5F2FB647"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Строк подачі автотранспорту (автобусів) до пунктів посадки мешканців населених пунктів складає від 2 до 4 годин у кількості визначеній на місці групами, які входять до складу евакуаційної комісії, 1 одиниця на маршрут руху. </w:t>
      </w:r>
      <w:proofErr w:type="spellStart"/>
      <w:r w:rsidRPr="00D16C04">
        <w:rPr>
          <w:rFonts w:ascii="Times New Roman" w:hAnsi="Times New Roman" w:cs="Times New Roman"/>
          <w:sz w:val="24"/>
          <w:szCs w:val="24"/>
          <w:lang w:val="uk-UA" w:eastAsia="uk-UA" w:bidi="uk-UA"/>
        </w:rPr>
        <w:t>Задіюється</w:t>
      </w:r>
      <w:proofErr w:type="spellEnd"/>
      <w:r w:rsidRPr="00D16C04">
        <w:rPr>
          <w:rFonts w:ascii="Times New Roman" w:hAnsi="Times New Roman" w:cs="Times New Roman"/>
          <w:sz w:val="24"/>
          <w:szCs w:val="24"/>
          <w:lang w:val="uk-UA" w:eastAsia="uk-UA" w:bidi="uk-UA"/>
        </w:rPr>
        <w:t xml:space="preserve"> вільний від роботи автотранспорт суб’єктів господарювання, які надають послуги з перевезення пасажирів за встановленими маршрутами та автотранспорт для перевезення учнів. Кількість осіб, які підлягають евакуації автотранспортом та пішим порядком встановлюється на місці посадовими особами місцевого самоврядування у зв’язку із навколишньою обстановкою, інтенсивністю виникнення надзвичайної ситуації та фізично-матеріальними можливостями осіб, які підлягають вивезенню.</w:t>
      </w:r>
    </w:p>
    <w:p w14:paraId="4470AA3E"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Транспортне забезпечення евакуаційних заходів планується з метою організованого вивозу населення і матеріальних цінностей з небезпечних районів та проведення реевакуації після ліквідації наслідків аварій і катастроф.</w:t>
      </w:r>
    </w:p>
    <w:p w14:paraId="313FEE4E"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Строк відправлення евакуйованого населення в безпечні райони складає не більше 45 хвилин з моменту подачі автотранспорту до місця посадки населення, місцем посадки являються центральні площі перед </w:t>
      </w:r>
      <w:proofErr w:type="spellStart"/>
      <w:r w:rsidRPr="00D16C04">
        <w:rPr>
          <w:rFonts w:ascii="Times New Roman" w:hAnsi="Times New Roman" w:cs="Times New Roman"/>
          <w:sz w:val="24"/>
          <w:szCs w:val="24"/>
          <w:lang w:val="uk-UA" w:eastAsia="uk-UA" w:bidi="uk-UA"/>
        </w:rPr>
        <w:t>старостинськими</w:t>
      </w:r>
      <w:proofErr w:type="spellEnd"/>
      <w:r w:rsidRPr="00D16C04">
        <w:rPr>
          <w:rFonts w:ascii="Times New Roman" w:hAnsi="Times New Roman" w:cs="Times New Roman"/>
          <w:sz w:val="24"/>
          <w:szCs w:val="24"/>
          <w:lang w:val="uk-UA" w:eastAsia="uk-UA" w:bidi="uk-UA"/>
        </w:rPr>
        <w:t xml:space="preserve"> округами або автомобільні дороги на виїзді з населених пунктів, які примикають до автомобільних доріг приміського значення. Строки прибуття евакуйованого населення до пунктів висадки в безпечних районах складає до 2 годин з моменту виїзду з первинного місця евакуації.</w:t>
      </w:r>
    </w:p>
    <w:p w14:paraId="7CA601BF"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Кількість рейсів складає не менше одного, у зв’язку із наявною інформацією, кількістю евакуйованих осіб та виду автотранспорту.</w:t>
      </w:r>
    </w:p>
    <w:p w14:paraId="079DED4F"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Автотранспорт, що залучається для вивозу евакуйованого населення до місць тимчасового розміщення, формується в автоколони, які здійснюють перевезення по закріпленим маршрутам відповідно з планами. </w:t>
      </w:r>
    </w:p>
    <w:p w14:paraId="5685E5E4" w14:textId="77777777" w:rsidR="0077532A" w:rsidRDefault="0077532A" w:rsidP="00D16C04">
      <w:pPr>
        <w:pStyle w:val="a6"/>
        <w:jc w:val="both"/>
        <w:rPr>
          <w:rFonts w:ascii="Times New Roman" w:hAnsi="Times New Roman" w:cs="Times New Roman"/>
          <w:b/>
          <w:sz w:val="24"/>
          <w:szCs w:val="24"/>
          <w:lang w:val="uk-UA" w:eastAsia="uk-UA" w:bidi="uk-UA"/>
        </w:rPr>
      </w:pPr>
    </w:p>
    <w:p w14:paraId="50A598FC" w14:textId="77777777" w:rsidR="00D16C04" w:rsidRPr="00D16C04" w:rsidRDefault="00D16C04" w:rsidP="0077532A">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Медичне забезпечення</w:t>
      </w:r>
    </w:p>
    <w:p w14:paraId="7BEAD89B"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Заходи медичного забезпечення евакуаційних заходів здійснюються силами і засобами спеціалізованої медичної служби Ічнянської міської ради.</w:t>
      </w:r>
    </w:p>
    <w:p w14:paraId="7B84A313"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Медичне забезпечення евакуаційних заходів передбачає розгортання медичних пунктів (стаціонарних, тимчасових, пересувних) у місцях збору, посадки, на шляхах евакуації, місцях висадки та тимчасового розміщення населення.</w:t>
      </w:r>
    </w:p>
    <w:p w14:paraId="2A70F7FB" w14:textId="58743663"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Для надання медичної допомоги на пунктах збору евакуйованих організовує медичний персонал підрозділів Комунального некомерційного підприємства </w:t>
      </w:r>
      <w:r w:rsidR="0077532A">
        <w:rPr>
          <w:rFonts w:ascii="Times New Roman" w:hAnsi="Times New Roman" w:cs="Times New Roman"/>
          <w:sz w:val="24"/>
          <w:szCs w:val="24"/>
          <w:lang w:val="uk-UA" w:eastAsia="uk-UA" w:bidi="uk-UA"/>
        </w:rPr>
        <w:t>«</w:t>
      </w:r>
      <w:r w:rsidRPr="00D16C04">
        <w:rPr>
          <w:rFonts w:ascii="Times New Roman" w:hAnsi="Times New Roman" w:cs="Times New Roman"/>
          <w:sz w:val="24"/>
          <w:szCs w:val="24"/>
          <w:lang w:val="uk-UA" w:eastAsia="uk-UA" w:bidi="uk-UA"/>
        </w:rPr>
        <w:t>Ічнянський ЦПМСД</w:t>
      </w:r>
      <w:r w:rsidR="0077532A">
        <w:rPr>
          <w:rFonts w:ascii="Times New Roman" w:hAnsi="Times New Roman" w:cs="Times New Roman"/>
          <w:sz w:val="24"/>
          <w:szCs w:val="24"/>
          <w:lang w:val="uk-UA" w:eastAsia="uk-UA" w:bidi="uk-UA"/>
        </w:rPr>
        <w:t>»</w:t>
      </w:r>
      <w:r w:rsidRPr="00D16C04">
        <w:rPr>
          <w:rFonts w:ascii="Times New Roman" w:hAnsi="Times New Roman" w:cs="Times New Roman"/>
          <w:sz w:val="24"/>
          <w:szCs w:val="24"/>
          <w:lang w:val="uk-UA" w:eastAsia="uk-UA" w:bidi="uk-UA"/>
        </w:rPr>
        <w:t xml:space="preserve"> та КП </w:t>
      </w:r>
      <w:r w:rsidR="0077532A">
        <w:rPr>
          <w:rFonts w:ascii="Times New Roman" w:hAnsi="Times New Roman" w:cs="Times New Roman"/>
          <w:sz w:val="24"/>
          <w:szCs w:val="24"/>
          <w:lang w:val="uk-UA" w:eastAsia="uk-UA" w:bidi="uk-UA"/>
        </w:rPr>
        <w:t>«</w:t>
      </w:r>
      <w:r w:rsidRPr="00D16C04">
        <w:rPr>
          <w:rFonts w:ascii="Times New Roman" w:hAnsi="Times New Roman" w:cs="Times New Roman"/>
          <w:sz w:val="24"/>
          <w:szCs w:val="24"/>
          <w:lang w:val="uk-UA" w:eastAsia="uk-UA" w:bidi="uk-UA"/>
        </w:rPr>
        <w:t>Ічнянська міська лікарня</w:t>
      </w:r>
      <w:r w:rsidR="0077532A">
        <w:rPr>
          <w:rFonts w:ascii="Times New Roman" w:hAnsi="Times New Roman" w:cs="Times New Roman"/>
          <w:sz w:val="24"/>
          <w:szCs w:val="24"/>
          <w:lang w:val="uk-UA" w:eastAsia="uk-UA" w:bidi="uk-UA"/>
        </w:rPr>
        <w:t>»</w:t>
      </w:r>
      <w:r w:rsidRPr="00D16C04">
        <w:rPr>
          <w:rFonts w:ascii="Times New Roman" w:hAnsi="Times New Roman" w:cs="Times New Roman"/>
          <w:sz w:val="24"/>
          <w:szCs w:val="24"/>
          <w:lang w:val="uk-UA" w:eastAsia="uk-UA" w:bidi="uk-UA"/>
        </w:rPr>
        <w:t>.</w:t>
      </w:r>
    </w:p>
    <w:p w14:paraId="4AE61733"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Персонал медичних пунктів, що розгортаються, виконує наступні завдання:</w:t>
      </w:r>
    </w:p>
    <w:p w14:paraId="7814D026"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Виявляє хворих і постраждалих, проводить їх медичне сортування, надає медичну допомогу, а при необхідності госпіталізує. Тимчасово ізолює і госпіталізує інфекційних хворих.</w:t>
      </w:r>
    </w:p>
    <w:p w14:paraId="51822CBA"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 Визначає серед евакуйованого населення медичних працівників і залучає їх до надання медичної допомоги.</w:t>
      </w:r>
    </w:p>
    <w:p w14:paraId="09FABD35"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Здійснює контроль за санітарним станом ЗПЕ, ППЕ, ПВ, транспорту, районів тимчасового розміщення евакуйованого населення.</w:t>
      </w:r>
    </w:p>
    <w:p w14:paraId="7339415D"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Проводить протиепідемічні заходи.</w:t>
      </w:r>
    </w:p>
    <w:p w14:paraId="768D85F1"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lastRenderedPageBreak/>
        <w:t>Хворих, які потребують стаціонарного лікування, госпіталізують у найближчі лікарні заміської зони, а нетранспортабельних, в лікувальні установи, що розгортаються у спеціальних сховищах міста. Евакуацію до цих закладів здійснюють виїзними бригадами швидкої медичної допомоги, які залишаються в місті до завершення евакуації та розосередження.</w:t>
      </w:r>
    </w:p>
    <w:p w14:paraId="2E5863D1"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При евакуації населення пішим порядком створюються 1-2 рухомих медичних пункти на автомашинах. Вони надають хворим необхідну медичну допомогу і, при необхідності, госпіталізують їх в найближчі медичні заклади або до ППЕ.</w:t>
      </w:r>
    </w:p>
    <w:p w14:paraId="0FFA06BF"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При організації медичного забезпечення населення, яке евакуюється та розосереджується, слід враховувати кліматично-географічні умови. При евакуації взимку, довге перебування на відкритому повітрі може сприяти переохолодженню організму і призвести до виникнення застудних захворювань, відморожень тощо. У зв’язку з цим необхідно передбачити, щоб медичні пункти були забезпечені погрібною кількістю ковдр, грілок, термосів з чаєм. Автотранспорт повинен бути утепленим та захищеним від вітру.</w:t>
      </w:r>
    </w:p>
    <w:p w14:paraId="7D57688D" w14:textId="77777777" w:rsidR="0077532A" w:rsidRDefault="0077532A" w:rsidP="00D16C04">
      <w:pPr>
        <w:pStyle w:val="a6"/>
        <w:jc w:val="both"/>
        <w:rPr>
          <w:rFonts w:ascii="Times New Roman" w:hAnsi="Times New Roman" w:cs="Times New Roman"/>
          <w:b/>
          <w:sz w:val="24"/>
          <w:szCs w:val="24"/>
          <w:lang w:val="uk-UA" w:eastAsia="uk-UA" w:bidi="uk-UA"/>
        </w:rPr>
      </w:pPr>
      <w:bookmarkStart w:id="30" w:name="bookmark7"/>
      <w:bookmarkEnd w:id="30"/>
    </w:p>
    <w:p w14:paraId="5B97A330" w14:textId="77777777" w:rsidR="0077532A" w:rsidRDefault="00D16C04" w:rsidP="0077532A">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 xml:space="preserve">Охорона громадського порядку </w:t>
      </w:r>
    </w:p>
    <w:p w14:paraId="05E17B3F" w14:textId="635C58C1" w:rsidR="00D16C04" w:rsidRPr="00D16C04" w:rsidRDefault="00D16C04" w:rsidP="0077532A">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та забезпечення безпеки руху на маршрутах евакуації.</w:t>
      </w:r>
    </w:p>
    <w:p w14:paraId="3641D9A8" w14:textId="14DF74FC"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Охорона громадського порядку та забезпечення безпеки руху на маршрутах евакуації (у разі необхідності) здійснюється співробітниками </w:t>
      </w:r>
      <w:bookmarkStart w:id="31" w:name="bookmark8"/>
      <w:bookmarkEnd w:id="31"/>
      <w:r w:rsidRPr="00D16C04">
        <w:rPr>
          <w:rFonts w:ascii="Times New Roman" w:hAnsi="Times New Roman" w:cs="Times New Roman"/>
          <w:sz w:val="24"/>
          <w:szCs w:val="24"/>
          <w:lang w:val="uk-UA" w:eastAsia="uk-UA" w:bidi="uk-UA"/>
        </w:rPr>
        <w:t>Ічнянського відділення поліцейської діяльності № 1 Прилуцького РВП ГУНП в Чернігівській області.</w:t>
      </w:r>
    </w:p>
    <w:p w14:paraId="68C5C8AA" w14:textId="77777777" w:rsidR="0077532A" w:rsidRDefault="00D16C04" w:rsidP="00D16C04">
      <w:pPr>
        <w:pStyle w:val="a6"/>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     </w:t>
      </w:r>
    </w:p>
    <w:p w14:paraId="2CB4FBD1" w14:textId="77777777" w:rsidR="0077532A" w:rsidRDefault="00D16C04" w:rsidP="0077532A">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 xml:space="preserve">Першочергове життєзабезпечення евакуйованого населення </w:t>
      </w:r>
    </w:p>
    <w:p w14:paraId="1747DD99" w14:textId="362D5E5D" w:rsidR="00D16C04" w:rsidRPr="00D16C04" w:rsidRDefault="00D16C04" w:rsidP="0077532A">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в безпечних районах та під час евакуації.</w:t>
      </w:r>
    </w:p>
    <w:p w14:paraId="3B0CE8B6"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Проведення евакуації забезпечується шляхом визначення безпечних районів, придатних для розміщення евакуаційного населення та майна.</w:t>
      </w:r>
    </w:p>
    <w:p w14:paraId="79485572"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У місцях безпечного розміщення евакуйованих організовується їх життєзабезпечення з залученням спеціалізованих служб, матеріального резерву району, а при необхідності області. Кожний район розміщення облаштовується в інженерному відношенні, забезпечується усіма видами постачання.</w:t>
      </w:r>
    </w:p>
    <w:p w14:paraId="6702F39E"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Доставка і розміщення евакуйованих у місця відпочинку покладається на створену при сільських, селищних радах, територіальній об’єднаній громаді комісію з питань евакуації населення, яка організує ці заходи. Евакуйоване населення (працівники) розміщаються у раніше підготовлених місцях відпочинку - готелях, санаторіях, будинках відпочинку, дитячих оздоровчих таборах, ЗОШ, НВК і в будівлях придатних для проживання населення на підставі домовленостей.</w:t>
      </w:r>
    </w:p>
    <w:p w14:paraId="7748E251"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Заселення здійснюється в першу чергу громадяни похилого віку, інваліди і діти. Одружені з членами їх сімей заселяються окремо.</w:t>
      </w:r>
    </w:p>
    <w:p w14:paraId="421F292C"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Всі місця розташування населення облаштовуються ліжками, освітленням, предметами першої необхідності, місцями прийому їжі, питної води і умивання та туалетами.</w:t>
      </w:r>
    </w:p>
    <w:p w14:paraId="407B5E9E" w14:textId="77777777" w:rsidR="00D16C04" w:rsidRPr="00D16C04" w:rsidRDefault="00D16C04" w:rsidP="0077532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Постачання продовольства і води, організація торгівлі і харчування здійснюється спеціалізованою службою торгівлі і харчування згідно існуючих норм.</w:t>
      </w:r>
    </w:p>
    <w:p w14:paraId="57E9A0E0" w14:textId="77777777" w:rsidR="00D16C04" w:rsidRPr="00D16C04" w:rsidRDefault="00D16C04" w:rsidP="0077532A">
      <w:pPr>
        <w:pStyle w:val="a6"/>
        <w:ind w:firstLine="567"/>
        <w:jc w:val="both"/>
        <w:rPr>
          <w:rFonts w:ascii="Times New Roman" w:hAnsi="Times New Roman" w:cs="Times New Roman"/>
          <w:b/>
          <w:sz w:val="24"/>
          <w:szCs w:val="24"/>
          <w:lang w:val="uk-UA" w:eastAsia="uk-UA" w:bidi="uk-UA"/>
        </w:rPr>
      </w:pPr>
      <w:r w:rsidRPr="00D16C04">
        <w:rPr>
          <w:rFonts w:ascii="Times New Roman" w:eastAsia="Courier New" w:hAnsi="Times New Roman" w:cs="Times New Roman"/>
          <w:sz w:val="24"/>
          <w:szCs w:val="24"/>
          <w:lang w:val="uk-UA" w:eastAsia="uk-UA" w:bidi="uk-UA"/>
        </w:rPr>
        <w:t>Цілодобово організовується оповіщення і інформування евакуйованого населення про обстановку і проведені заходи.</w:t>
      </w:r>
    </w:p>
    <w:p w14:paraId="11E4D18F" w14:textId="77777777" w:rsidR="00643BBA" w:rsidRDefault="00643BBA" w:rsidP="00D16C04">
      <w:pPr>
        <w:pStyle w:val="a6"/>
        <w:jc w:val="both"/>
        <w:rPr>
          <w:rFonts w:ascii="Times New Roman" w:hAnsi="Times New Roman" w:cs="Times New Roman"/>
          <w:b/>
          <w:sz w:val="24"/>
          <w:szCs w:val="24"/>
          <w:lang w:val="uk-UA" w:eastAsia="uk-UA" w:bidi="uk-UA"/>
        </w:rPr>
      </w:pPr>
      <w:bookmarkStart w:id="32" w:name="bookmark9"/>
      <w:bookmarkEnd w:id="32"/>
    </w:p>
    <w:p w14:paraId="12480A15" w14:textId="77777777" w:rsidR="00643BBA" w:rsidRDefault="00D16C04" w:rsidP="00643BBA">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 xml:space="preserve">Організація розвідки (інженерної, радіаційної, хімічної, пожежної, </w:t>
      </w:r>
    </w:p>
    <w:p w14:paraId="38CD842C" w14:textId="70B784C5" w:rsidR="00D16C04" w:rsidRPr="00D16C04" w:rsidRDefault="00D16C04" w:rsidP="00643BBA">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медичної, біологічної) (у разі необхідності)</w:t>
      </w:r>
    </w:p>
    <w:p w14:paraId="3F545ACF" w14:textId="77777777" w:rsidR="00D16C04" w:rsidRPr="00D16C04" w:rsidRDefault="00D16C04" w:rsidP="00643BB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Організація розвідки (інженерної, радіаційної, хімічної, пожежної, медичної, біологічної) (у разі необхідності) покладається на сили ДСНС.</w:t>
      </w:r>
    </w:p>
    <w:p w14:paraId="222C9456" w14:textId="77777777" w:rsidR="00D16C04" w:rsidRPr="00D16C04" w:rsidRDefault="00D16C04" w:rsidP="00643BBA">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Порядок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дозиметричної та хімічної розвідки, дозиметричного і хімічного контролю визначається Кабінетом Міністрів України.</w:t>
      </w:r>
    </w:p>
    <w:p w14:paraId="2343789E" w14:textId="77777777" w:rsidR="00D16C04" w:rsidRPr="00D16C04" w:rsidRDefault="00D16C04" w:rsidP="00CD46E0">
      <w:pPr>
        <w:pStyle w:val="a6"/>
        <w:jc w:val="center"/>
        <w:rPr>
          <w:rFonts w:ascii="Times New Roman" w:hAnsi="Times New Roman" w:cs="Times New Roman"/>
          <w:sz w:val="24"/>
          <w:szCs w:val="24"/>
          <w:lang w:val="uk-UA" w:eastAsia="uk-UA" w:bidi="uk-UA"/>
        </w:rPr>
      </w:pPr>
      <w:bookmarkStart w:id="33" w:name="bookmark10"/>
      <w:bookmarkEnd w:id="33"/>
      <w:r w:rsidRPr="00D16C04">
        <w:rPr>
          <w:rFonts w:ascii="Times New Roman" w:hAnsi="Times New Roman" w:cs="Times New Roman"/>
          <w:b/>
          <w:sz w:val="24"/>
          <w:szCs w:val="24"/>
          <w:lang w:val="uk-UA" w:eastAsia="uk-UA" w:bidi="uk-UA"/>
        </w:rPr>
        <w:lastRenderedPageBreak/>
        <w:t>Порядок інформування та інструктажу</w:t>
      </w:r>
      <w:r w:rsidRPr="00D16C04">
        <w:rPr>
          <w:rFonts w:ascii="Times New Roman" w:hAnsi="Times New Roman" w:cs="Times New Roman"/>
          <w:sz w:val="24"/>
          <w:szCs w:val="24"/>
          <w:lang w:val="uk-UA" w:eastAsia="uk-UA" w:bidi="uk-UA"/>
        </w:rPr>
        <w:t>.</w:t>
      </w:r>
    </w:p>
    <w:p w14:paraId="6E7702E9" w14:textId="77777777" w:rsidR="00D16C04" w:rsidRPr="00D16C04" w:rsidRDefault="00D16C04" w:rsidP="00CD46E0">
      <w:pPr>
        <w:pStyle w:val="a6"/>
        <w:ind w:firstLine="567"/>
        <w:jc w:val="both"/>
        <w:rPr>
          <w:rFonts w:ascii="Times New Roman" w:hAnsi="Times New Roman" w:cs="Times New Roman"/>
          <w:sz w:val="24"/>
          <w:szCs w:val="24"/>
          <w:lang w:val="uk-UA" w:eastAsia="ru-RU"/>
        </w:rPr>
      </w:pPr>
      <w:r w:rsidRPr="00D16C04">
        <w:rPr>
          <w:rFonts w:ascii="Times New Roman" w:eastAsia="Calibri" w:hAnsi="Times New Roman" w:cs="Times New Roman"/>
          <w:sz w:val="24"/>
          <w:szCs w:val="24"/>
          <w:lang w:val="uk-UA"/>
        </w:rPr>
        <w:t xml:space="preserve">Безпосередньо інформування та інструктаж населення здійснюється: через офіційні </w:t>
      </w:r>
      <w:r w:rsidRPr="00D16C04">
        <w:rPr>
          <w:rFonts w:ascii="Times New Roman" w:eastAsia="Calibri" w:hAnsi="Times New Roman" w:cs="Times New Roman"/>
          <w:sz w:val="24"/>
          <w:szCs w:val="24"/>
        </w:rPr>
        <w:t>WEB</w:t>
      </w:r>
      <w:r w:rsidRPr="00D16C04">
        <w:rPr>
          <w:rFonts w:ascii="Times New Roman" w:eastAsia="Calibri" w:hAnsi="Times New Roman" w:cs="Times New Roman"/>
          <w:sz w:val="24"/>
          <w:szCs w:val="24"/>
          <w:lang w:val="uk-UA"/>
        </w:rPr>
        <w:t xml:space="preserve"> - сайти Ічнянської міської ради, </w:t>
      </w:r>
      <w:r w:rsidRPr="00D16C04">
        <w:rPr>
          <w:rFonts w:ascii="Times New Roman" w:hAnsi="Times New Roman" w:cs="Times New Roman"/>
          <w:sz w:val="24"/>
          <w:szCs w:val="24"/>
          <w:lang w:val="uk-UA" w:eastAsia="uk-UA" w:bidi="uk-UA"/>
        </w:rPr>
        <w:t>23 ДПРЧ (м. Ічня) 3 ДПРЗ (м. Прилуки) ГУ ДСНС у Чернігівській області</w:t>
      </w:r>
      <w:r w:rsidRPr="00D16C04">
        <w:rPr>
          <w:rFonts w:ascii="Times New Roman" w:eastAsia="Calibri" w:hAnsi="Times New Roman" w:cs="Times New Roman"/>
          <w:sz w:val="24"/>
          <w:szCs w:val="24"/>
          <w:lang w:val="uk-UA"/>
        </w:rPr>
        <w:t xml:space="preserve">, рухомими засобами </w:t>
      </w:r>
      <w:r w:rsidRPr="00D16C04">
        <w:rPr>
          <w:rFonts w:ascii="Times New Roman" w:hAnsi="Times New Roman" w:cs="Times New Roman"/>
          <w:sz w:val="24"/>
          <w:szCs w:val="24"/>
          <w:lang w:val="uk-UA" w:eastAsia="ru-RU"/>
        </w:rPr>
        <w:t xml:space="preserve">Ічнянського відділення поліцейської діяльності № 1 Прилуцького РВП ГУНП в Чернігівській області </w:t>
      </w:r>
      <w:r w:rsidRPr="00D16C04">
        <w:rPr>
          <w:rFonts w:ascii="Times New Roman" w:eastAsia="Calibri" w:hAnsi="Times New Roman" w:cs="Times New Roman"/>
          <w:sz w:val="24"/>
          <w:szCs w:val="24"/>
          <w:lang w:val="uk-UA"/>
        </w:rPr>
        <w:t>які оснащені гучномовцями; персоналом ЗПЕ.</w:t>
      </w:r>
    </w:p>
    <w:p w14:paraId="66B7A9B7" w14:textId="77777777" w:rsidR="00D16C04" w:rsidRPr="00D16C04" w:rsidRDefault="00D16C04" w:rsidP="00CD46E0">
      <w:pPr>
        <w:pStyle w:val="a6"/>
        <w:ind w:firstLine="567"/>
        <w:jc w:val="both"/>
        <w:rPr>
          <w:rFonts w:ascii="Times New Roman" w:hAnsi="Times New Roman" w:cs="Times New Roman"/>
          <w:sz w:val="24"/>
          <w:szCs w:val="24"/>
          <w:lang w:val="uk-UA"/>
        </w:rPr>
      </w:pPr>
      <w:r w:rsidRPr="00D16C04">
        <w:rPr>
          <w:rFonts w:ascii="Times New Roman" w:hAnsi="Times New Roman" w:cs="Times New Roman"/>
          <w:sz w:val="24"/>
          <w:szCs w:val="24"/>
          <w:lang w:val="uk-UA"/>
        </w:rPr>
        <w:t>Евакуйоване населення обов’язково інформується про розміщення пунктів роздачі води, продовольчого забезпечення, пунктів харчування, медичної допомоги, організацію комунально-побутового обслуговування.</w:t>
      </w:r>
    </w:p>
    <w:p w14:paraId="2EF6C219" w14:textId="77777777" w:rsidR="00D16C04" w:rsidRPr="00D16C04" w:rsidRDefault="00D16C04" w:rsidP="00CD46E0">
      <w:pPr>
        <w:pStyle w:val="a6"/>
        <w:ind w:firstLine="567"/>
        <w:jc w:val="both"/>
        <w:rPr>
          <w:rFonts w:ascii="Times New Roman" w:hAnsi="Times New Roman" w:cs="Times New Roman"/>
          <w:sz w:val="24"/>
          <w:szCs w:val="24"/>
          <w:lang w:val="uk-UA"/>
        </w:rPr>
      </w:pPr>
      <w:r w:rsidRPr="00D16C04">
        <w:rPr>
          <w:rFonts w:ascii="Times New Roman" w:hAnsi="Times New Roman" w:cs="Times New Roman"/>
          <w:sz w:val="24"/>
          <w:szCs w:val="24"/>
          <w:lang w:val="uk-UA"/>
        </w:rPr>
        <w:t>Оприлюднення інформації про наслідки надзвичайної ситуації здійснюється відповідно до законодавства про інформацію.</w:t>
      </w:r>
    </w:p>
    <w:p w14:paraId="4B811325" w14:textId="77777777" w:rsidR="00D16C04" w:rsidRPr="00D16C04" w:rsidRDefault="00D16C04" w:rsidP="00CD46E0">
      <w:pPr>
        <w:pStyle w:val="a6"/>
        <w:ind w:firstLine="567"/>
        <w:jc w:val="both"/>
        <w:rPr>
          <w:rFonts w:ascii="Times New Roman" w:hAnsi="Times New Roman" w:cs="Times New Roman"/>
          <w:sz w:val="24"/>
          <w:szCs w:val="24"/>
          <w:lang w:val="uk-UA"/>
        </w:rPr>
      </w:pPr>
      <w:r w:rsidRPr="00D16C04">
        <w:rPr>
          <w:rFonts w:ascii="Times New Roman" w:hAnsi="Times New Roman" w:cs="Times New Roman"/>
          <w:sz w:val="24"/>
          <w:szCs w:val="24"/>
          <w:lang w:val="uk-UA"/>
        </w:rPr>
        <w:t xml:space="preserve">Інформування та інструктаж осіб з інвалідністю та інших </w:t>
      </w:r>
      <w:proofErr w:type="spellStart"/>
      <w:r w:rsidRPr="00D16C04">
        <w:rPr>
          <w:rFonts w:ascii="Times New Roman" w:hAnsi="Times New Roman" w:cs="Times New Roman"/>
          <w:sz w:val="24"/>
          <w:szCs w:val="24"/>
          <w:lang w:val="uk-UA"/>
        </w:rPr>
        <w:t>маломобільних</w:t>
      </w:r>
      <w:proofErr w:type="spellEnd"/>
      <w:r w:rsidRPr="00D16C04">
        <w:rPr>
          <w:rFonts w:ascii="Times New Roman" w:hAnsi="Times New Roman" w:cs="Times New Roman"/>
          <w:sz w:val="24"/>
          <w:szCs w:val="24"/>
          <w:lang w:val="uk-UA"/>
        </w:rPr>
        <w:t xml:space="preserve"> груп населення здійснюється в доступній формі згідно з встановленим порядком інформування та інструктажу населення під час проведення евакуаційних заходів.</w:t>
      </w:r>
      <w:bookmarkStart w:id="34" w:name="bookmark11"/>
      <w:bookmarkEnd w:id="34"/>
    </w:p>
    <w:p w14:paraId="6E0BE1D7" w14:textId="77777777" w:rsidR="00D16C04" w:rsidRPr="00D16C04" w:rsidRDefault="00D16C04" w:rsidP="00D16C04">
      <w:pPr>
        <w:pStyle w:val="a6"/>
        <w:jc w:val="both"/>
        <w:rPr>
          <w:rFonts w:ascii="Times New Roman" w:eastAsia="Courier New" w:hAnsi="Times New Roman" w:cs="Times New Roman"/>
          <w:sz w:val="24"/>
          <w:szCs w:val="24"/>
          <w:lang w:val="uk-UA" w:eastAsia="uk-UA" w:bidi="uk-UA"/>
        </w:rPr>
      </w:pPr>
    </w:p>
    <w:p w14:paraId="58E3EAD1" w14:textId="33C701AF" w:rsidR="00D16C04" w:rsidRPr="00D16C04" w:rsidRDefault="00D16C04" w:rsidP="00CD46E0">
      <w:pPr>
        <w:pStyle w:val="a6"/>
        <w:jc w:val="center"/>
        <w:rPr>
          <w:rFonts w:ascii="Times New Roman" w:hAnsi="Times New Roman" w:cs="Times New Roman"/>
          <w:sz w:val="24"/>
          <w:szCs w:val="24"/>
          <w:lang w:val="uk-UA" w:eastAsia="uk-UA" w:bidi="uk-UA"/>
        </w:rPr>
      </w:pPr>
      <w:r w:rsidRPr="00D16C04">
        <w:rPr>
          <w:rFonts w:ascii="Times New Roman" w:hAnsi="Times New Roman" w:cs="Times New Roman"/>
          <w:b/>
          <w:sz w:val="24"/>
          <w:szCs w:val="24"/>
          <w:lang w:val="uk-UA" w:eastAsia="uk-UA" w:bidi="uk-UA"/>
        </w:rPr>
        <w:t>Розділ III</w:t>
      </w:r>
      <w:r w:rsidR="00CD46E0">
        <w:rPr>
          <w:rFonts w:ascii="Times New Roman" w:hAnsi="Times New Roman" w:cs="Times New Roman"/>
          <w:b/>
          <w:sz w:val="24"/>
          <w:szCs w:val="24"/>
          <w:lang w:val="uk-UA" w:eastAsia="uk-UA" w:bidi="uk-UA"/>
        </w:rPr>
        <w:t>.</w:t>
      </w:r>
    </w:p>
    <w:p w14:paraId="74986459" w14:textId="77777777" w:rsidR="00CD46E0" w:rsidRDefault="00D16C04" w:rsidP="00CD46E0">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 xml:space="preserve">Особливості планування евакуації людей з інвалідністю </w:t>
      </w:r>
    </w:p>
    <w:p w14:paraId="3AB43B8D" w14:textId="154E9901" w:rsidR="00D16C04" w:rsidRDefault="00D16C04" w:rsidP="00CD46E0">
      <w:pPr>
        <w:pStyle w:val="a6"/>
        <w:jc w:val="center"/>
        <w:rPr>
          <w:rFonts w:ascii="Times New Roman" w:hAnsi="Times New Roman" w:cs="Times New Roman"/>
          <w:b/>
          <w:sz w:val="24"/>
          <w:szCs w:val="24"/>
          <w:lang w:val="uk-UA" w:eastAsia="uk-UA" w:bidi="uk-UA"/>
        </w:rPr>
      </w:pPr>
      <w:r w:rsidRPr="00D16C04">
        <w:rPr>
          <w:rFonts w:ascii="Times New Roman" w:hAnsi="Times New Roman" w:cs="Times New Roman"/>
          <w:b/>
          <w:sz w:val="24"/>
          <w:szCs w:val="24"/>
          <w:lang w:val="uk-UA" w:eastAsia="uk-UA" w:bidi="uk-UA"/>
        </w:rPr>
        <w:t xml:space="preserve">та інших </w:t>
      </w:r>
      <w:proofErr w:type="spellStart"/>
      <w:r w:rsidRPr="00D16C04">
        <w:rPr>
          <w:rFonts w:ascii="Times New Roman" w:hAnsi="Times New Roman" w:cs="Times New Roman"/>
          <w:b/>
          <w:sz w:val="24"/>
          <w:szCs w:val="24"/>
          <w:lang w:val="uk-UA" w:eastAsia="uk-UA" w:bidi="uk-UA"/>
        </w:rPr>
        <w:t>маломобільних</w:t>
      </w:r>
      <w:proofErr w:type="spellEnd"/>
      <w:r w:rsidRPr="00D16C04">
        <w:rPr>
          <w:rFonts w:ascii="Times New Roman" w:hAnsi="Times New Roman" w:cs="Times New Roman"/>
          <w:b/>
          <w:sz w:val="24"/>
          <w:szCs w:val="24"/>
          <w:lang w:val="uk-UA" w:eastAsia="uk-UA" w:bidi="uk-UA"/>
        </w:rPr>
        <w:t xml:space="preserve"> груп населення</w:t>
      </w:r>
    </w:p>
    <w:p w14:paraId="035079C8" w14:textId="77777777" w:rsidR="00CD46E0" w:rsidRPr="00D16C04" w:rsidRDefault="00CD46E0" w:rsidP="00CD46E0">
      <w:pPr>
        <w:pStyle w:val="a6"/>
        <w:jc w:val="center"/>
        <w:rPr>
          <w:rFonts w:ascii="Times New Roman" w:hAnsi="Times New Roman" w:cs="Times New Roman"/>
          <w:sz w:val="24"/>
          <w:szCs w:val="24"/>
          <w:lang w:val="uk-UA" w:eastAsia="uk-UA" w:bidi="uk-UA"/>
        </w:rPr>
      </w:pPr>
    </w:p>
    <w:p w14:paraId="2F5D7215"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В екстрених та надзвичайних ситуаціях кожна хвилина евакуації людей може стати вирішальною. Особливо це стосується тих людей, які мають обмежені можливості. Самостійно подбати про себе при виникненні пожежі або екстреної евакуації людей їм значно важче. Тому питання створення та адаптації шляхів евакуації для інвалідів мають особливе значення в задачі формування доступного середовища для </w:t>
      </w:r>
      <w:proofErr w:type="spellStart"/>
      <w:r w:rsidRPr="00D16C04">
        <w:rPr>
          <w:rFonts w:ascii="Times New Roman" w:hAnsi="Times New Roman" w:cs="Times New Roman"/>
          <w:sz w:val="24"/>
          <w:szCs w:val="24"/>
          <w:lang w:val="uk-UA" w:eastAsia="uk-UA" w:bidi="uk-UA"/>
        </w:rPr>
        <w:t>маломобільних</w:t>
      </w:r>
      <w:proofErr w:type="spellEnd"/>
      <w:r w:rsidRPr="00D16C04">
        <w:rPr>
          <w:rFonts w:ascii="Times New Roman" w:hAnsi="Times New Roman" w:cs="Times New Roman"/>
          <w:sz w:val="24"/>
          <w:szCs w:val="24"/>
          <w:lang w:val="uk-UA" w:eastAsia="uk-UA" w:bidi="uk-UA"/>
        </w:rPr>
        <w:t xml:space="preserve"> груп населення.</w:t>
      </w:r>
    </w:p>
    <w:p w14:paraId="2EEE4BA6"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Сигнал оповіщення про загрозу виникнення або виникнення надзвичайної ситуації, надходить до амбулаторій загальної практики сімейної медицини (ЗПСМ) або від керівництва КНП “Ічнянського центру первинної </w:t>
      </w:r>
      <w:proofErr w:type="spellStart"/>
      <w:r w:rsidRPr="00D16C04">
        <w:rPr>
          <w:rFonts w:ascii="Times New Roman" w:hAnsi="Times New Roman" w:cs="Times New Roman"/>
          <w:sz w:val="24"/>
          <w:szCs w:val="24"/>
          <w:lang w:val="uk-UA" w:eastAsia="uk-UA" w:bidi="uk-UA"/>
        </w:rPr>
        <w:t>медико</w:t>
      </w:r>
      <w:proofErr w:type="spellEnd"/>
      <w:r w:rsidRPr="00D16C04">
        <w:rPr>
          <w:rFonts w:ascii="Times New Roman" w:hAnsi="Times New Roman" w:cs="Times New Roman"/>
          <w:sz w:val="24"/>
          <w:szCs w:val="24"/>
          <w:lang w:val="uk-UA" w:eastAsia="uk-UA" w:bidi="uk-UA"/>
        </w:rPr>
        <w:t xml:space="preserve"> - санітарної допомоги” (директора чи заступника директора з медичного обслуговування населення) та КП “Ічнянська міська лікарня” або від органів місцевого самоврядування.</w:t>
      </w:r>
    </w:p>
    <w:p w14:paraId="06D8E5BE"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Надання першої медичної допомоги здійснюється у порядку само - та взаємодопомоги, а також силами бригад швидкої медичної допомоги і лікарняними установам.</w:t>
      </w:r>
    </w:p>
    <w:p w14:paraId="49F2539C"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Загальне керівництво медичними заходами виконує генеральний директор КНП “Ічнянський ЦПМСД” та КП “Ічнянська міська лікарня.”</w:t>
      </w:r>
    </w:p>
    <w:p w14:paraId="707E5A3D"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У різних населених пунктах району підлягають евакуації із зони НС від близько 1453 особи з інвалідністю та інших </w:t>
      </w:r>
      <w:proofErr w:type="spellStart"/>
      <w:r w:rsidRPr="00D16C04">
        <w:rPr>
          <w:rFonts w:ascii="Times New Roman" w:hAnsi="Times New Roman" w:cs="Times New Roman"/>
          <w:sz w:val="24"/>
          <w:szCs w:val="24"/>
          <w:lang w:val="uk-UA" w:eastAsia="uk-UA" w:bidi="uk-UA"/>
        </w:rPr>
        <w:t>маломобільних</w:t>
      </w:r>
      <w:proofErr w:type="spellEnd"/>
      <w:r w:rsidRPr="00D16C04">
        <w:rPr>
          <w:rFonts w:ascii="Times New Roman" w:hAnsi="Times New Roman" w:cs="Times New Roman"/>
          <w:sz w:val="24"/>
          <w:szCs w:val="24"/>
          <w:lang w:val="uk-UA" w:eastAsia="uk-UA" w:bidi="uk-UA"/>
        </w:rPr>
        <w:t xml:space="preserve"> груп населення, які перебувають на домашньому утриманні. У разі проведення евакуаційних заходів списки осіб з інвалідністю та інших мало мобільних груп населення будуть сформовані по кожному населеному пункту та передані до ЗПЕ та ППЕ.</w:t>
      </w:r>
    </w:p>
    <w:p w14:paraId="3A58DCCF"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Оповіщення осіб з інвалідністю та інших </w:t>
      </w:r>
      <w:proofErr w:type="spellStart"/>
      <w:r w:rsidRPr="00D16C04">
        <w:rPr>
          <w:rFonts w:ascii="Times New Roman" w:hAnsi="Times New Roman" w:cs="Times New Roman"/>
          <w:sz w:val="24"/>
          <w:szCs w:val="24"/>
          <w:lang w:val="uk-UA" w:eastAsia="uk-UA" w:bidi="uk-UA"/>
        </w:rPr>
        <w:t>маломобільних</w:t>
      </w:r>
      <w:proofErr w:type="spellEnd"/>
      <w:r w:rsidRPr="00D16C04">
        <w:rPr>
          <w:rFonts w:ascii="Times New Roman" w:hAnsi="Times New Roman" w:cs="Times New Roman"/>
          <w:sz w:val="24"/>
          <w:szCs w:val="24"/>
          <w:lang w:val="uk-UA" w:eastAsia="uk-UA" w:bidi="uk-UA"/>
        </w:rPr>
        <w:t xml:space="preserve"> груп населення про початок евакуації здійснюється згідно з встановленим порядком оповіщення населення про початок евакуації, за допомогою </w:t>
      </w:r>
      <w:proofErr w:type="spellStart"/>
      <w:r w:rsidRPr="00D16C04">
        <w:rPr>
          <w:rFonts w:ascii="Times New Roman" w:hAnsi="Times New Roman" w:cs="Times New Roman"/>
          <w:sz w:val="24"/>
          <w:szCs w:val="24"/>
          <w:lang w:val="uk-UA" w:eastAsia="uk-UA" w:bidi="uk-UA"/>
        </w:rPr>
        <w:t>електросирен</w:t>
      </w:r>
      <w:proofErr w:type="spellEnd"/>
      <w:r w:rsidRPr="00D16C04">
        <w:rPr>
          <w:rFonts w:ascii="Times New Roman" w:hAnsi="Times New Roman" w:cs="Times New Roman"/>
          <w:sz w:val="24"/>
          <w:szCs w:val="24"/>
          <w:lang w:val="uk-UA" w:eastAsia="uk-UA" w:bidi="uk-UA"/>
        </w:rPr>
        <w:t xml:space="preserve">, мережі радіомовлення всіх діапазонів частот і видів модуляції та телебачення, у разі необхідності - персоналом амбулаторій ЗПСМ, працівниками органів місцевого самоврядування у сільській місцевості. Прибуття на ЗПЕ та місця посадки на транспорт осіб з інвалідністю та інших </w:t>
      </w:r>
      <w:proofErr w:type="spellStart"/>
      <w:r w:rsidRPr="00D16C04">
        <w:rPr>
          <w:rFonts w:ascii="Times New Roman" w:hAnsi="Times New Roman" w:cs="Times New Roman"/>
          <w:sz w:val="24"/>
          <w:szCs w:val="24"/>
          <w:lang w:val="uk-UA" w:eastAsia="uk-UA" w:bidi="uk-UA"/>
        </w:rPr>
        <w:t>маломобільних</w:t>
      </w:r>
      <w:proofErr w:type="spellEnd"/>
      <w:r w:rsidRPr="00D16C04">
        <w:rPr>
          <w:rFonts w:ascii="Times New Roman" w:hAnsi="Times New Roman" w:cs="Times New Roman"/>
          <w:sz w:val="24"/>
          <w:szCs w:val="24"/>
          <w:lang w:val="uk-UA" w:eastAsia="uk-UA" w:bidi="uk-UA"/>
        </w:rPr>
        <w:t xml:space="preserve"> груп населення здійснюється: хто пересувається самостійно — самостійно; хто не може пересуватися самостійно - забезпечується персоналом амбулаторій та органами місцевого самоврядування разом з працівниками поліції та соціального захисту.</w:t>
      </w:r>
    </w:p>
    <w:p w14:paraId="7E1BB468"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У тому числі, персонал амбулаторій проводить оповіщення осіб з інвалідністю та інших </w:t>
      </w:r>
      <w:proofErr w:type="spellStart"/>
      <w:r w:rsidRPr="00D16C04">
        <w:rPr>
          <w:rFonts w:ascii="Times New Roman" w:hAnsi="Times New Roman" w:cs="Times New Roman"/>
          <w:sz w:val="24"/>
          <w:szCs w:val="24"/>
          <w:lang w:val="uk-UA" w:eastAsia="uk-UA" w:bidi="uk-UA"/>
        </w:rPr>
        <w:t>маломобільних</w:t>
      </w:r>
      <w:proofErr w:type="spellEnd"/>
      <w:r w:rsidRPr="00D16C04">
        <w:rPr>
          <w:rFonts w:ascii="Times New Roman" w:hAnsi="Times New Roman" w:cs="Times New Roman"/>
          <w:sz w:val="24"/>
          <w:szCs w:val="24"/>
          <w:lang w:val="uk-UA" w:eastAsia="uk-UA" w:bidi="uk-UA"/>
        </w:rPr>
        <w:t xml:space="preserve"> груп населення, інструктує рідних та близьких, котрі будуть супроводжувати осіб з інвалідністю, доправляє до ЗПЕ та</w:t>
      </w:r>
      <w:r w:rsidRPr="00D16C04">
        <w:rPr>
          <w:rFonts w:ascii="Times New Roman" w:eastAsia="Arial" w:hAnsi="Times New Roman" w:cs="Times New Roman"/>
          <w:sz w:val="24"/>
          <w:szCs w:val="24"/>
          <w:lang w:val="uk-UA" w:eastAsia="uk-UA" w:bidi="uk-UA"/>
        </w:rPr>
        <w:t xml:space="preserve"> осіб з інвалідністю, котрі не можуть дістатися самостійно, або з допомогою родичів.</w:t>
      </w:r>
    </w:p>
    <w:p w14:paraId="07E4F75D"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lastRenderedPageBreak/>
        <w:t>Медичне забезпечення заходів організовується на усіх етапах евакуації, починаючи із збірних евакуаційних пунктів. Медичні пункти, що створюються, надають медичну допомогу хворим; виявляють та ізолюють інфекційних хворих (з послідовою відправкою в лікарські установи).</w:t>
      </w:r>
    </w:p>
    <w:p w14:paraId="75F26EBE"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Цілодобово організовується оповіщення і інформування евакуйованого населення про обстановку і проведені заходи.</w:t>
      </w:r>
    </w:p>
    <w:p w14:paraId="708F658F"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 xml:space="preserve">При евакуації осіб з інвалідністю та інших </w:t>
      </w:r>
      <w:proofErr w:type="spellStart"/>
      <w:r w:rsidRPr="00D16C04">
        <w:rPr>
          <w:rFonts w:ascii="Times New Roman" w:hAnsi="Times New Roman" w:cs="Times New Roman"/>
          <w:sz w:val="24"/>
          <w:szCs w:val="24"/>
          <w:lang w:val="uk-UA" w:eastAsia="uk-UA" w:bidi="uk-UA"/>
        </w:rPr>
        <w:t>маломобільних</w:t>
      </w:r>
      <w:proofErr w:type="spellEnd"/>
      <w:r w:rsidRPr="00D16C04">
        <w:rPr>
          <w:rFonts w:ascii="Times New Roman" w:hAnsi="Times New Roman" w:cs="Times New Roman"/>
          <w:sz w:val="24"/>
          <w:szCs w:val="24"/>
          <w:lang w:val="uk-UA" w:eastAsia="uk-UA" w:bidi="uk-UA"/>
        </w:rPr>
        <w:t xml:space="preserve"> груп населення максимально враховуються специфічні потреби, а саме: маршрути руху, місця привалів та їх тривалість, розташування та оснащення медичних пунктів, </w:t>
      </w:r>
      <w:proofErr w:type="spellStart"/>
      <w:r w:rsidRPr="00D16C04">
        <w:rPr>
          <w:rFonts w:ascii="Times New Roman" w:hAnsi="Times New Roman" w:cs="Times New Roman"/>
          <w:sz w:val="24"/>
          <w:szCs w:val="24"/>
          <w:lang w:val="uk-UA" w:eastAsia="uk-UA" w:bidi="uk-UA"/>
        </w:rPr>
        <w:t>пунктів</w:t>
      </w:r>
      <w:proofErr w:type="spellEnd"/>
      <w:r w:rsidRPr="00D16C04">
        <w:rPr>
          <w:rFonts w:ascii="Times New Roman" w:hAnsi="Times New Roman" w:cs="Times New Roman"/>
          <w:sz w:val="24"/>
          <w:szCs w:val="24"/>
          <w:lang w:val="uk-UA" w:eastAsia="uk-UA" w:bidi="uk-UA"/>
        </w:rPr>
        <w:t xml:space="preserve"> обігріву, харчування, забезпечення водою по всьому маршруту руху. Для осіб з інвалідністю та інших </w:t>
      </w:r>
      <w:proofErr w:type="spellStart"/>
      <w:r w:rsidRPr="00D16C04">
        <w:rPr>
          <w:rFonts w:ascii="Times New Roman" w:hAnsi="Times New Roman" w:cs="Times New Roman"/>
          <w:sz w:val="24"/>
          <w:szCs w:val="24"/>
          <w:lang w:val="uk-UA" w:eastAsia="uk-UA" w:bidi="uk-UA"/>
        </w:rPr>
        <w:t>маломобільних</w:t>
      </w:r>
      <w:proofErr w:type="spellEnd"/>
      <w:r w:rsidRPr="00D16C04">
        <w:rPr>
          <w:rFonts w:ascii="Times New Roman" w:hAnsi="Times New Roman" w:cs="Times New Roman"/>
          <w:sz w:val="24"/>
          <w:szCs w:val="24"/>
          <w:lang w:val="uk-UA" w:eastAsia="uk-UA" w:bidi="uk-UA"/>
        </w:rPr>
        <w:t xml:space="preserve"> груп населення визначені: збірні пункти евакуації, приймальні пункти евакуації, будинки і споруди закладів соціального захисту населення, приватних будинків, максимально зручних для розміщення осіб з інвалідністю.</w:t>
      </w:r>
    </w:p>
    <w:p w14:paraId="48380693"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r w:rsidRPr="00D16C04">
        <w:rPr>
          <w:rFonts w:ascii="Times New Roman" w:hAnsi="Times New Roman" w:cs="Times New Roman"/>
          <w:sz w:val="24"/>
          <w:szCs w:val="24"/>
          <w:lang w:val="uk-UA" w:eastAsia="uk-UA" w:bidi="uk-UA"/>
        </w:rPr>
        <w:t>З пунктів збору люди з особливими потребами транспортом відправляються в приймальні пункти евакуації, в місця їх тимчасового розміщення. Особи, які за якимись причинами не можуть поїхати в район розміщення, відправляються до родичів, які мешкають в безпечному районі. Прибуття евакуаційного населення у безпечні районі контролюється комісією з питань евакуації, яка доповідає голові комісії про проведення заходів і наявність евакуйованих.</w:t>
      </w:r>
    </w:p>
    <w:p w14:paraId="28611756" w14:textId="77777777" w:rsidR="00D16C04" w:rsidRPr="00D16C04" w:rsidRDefault="00D16C04" w:rsidP="001C68C8">
      <w:pPr>
        <w:pStyle w:val="a6"/>
        <w:ind w:firstLine="567"/>
        <w:jc w:val="both"/>
        <w:rPr>
          <w:rFonts w:ascii="Times New Roman" w:hAnsi="Times New Roman" w:cs="Times New Roman"/>
          <w:sz w:val="24"/>
          <w:szCs w:val="24"/>
          <w:lang w:val="uk-UA" w:eastAsia="uk-UA" w:bidi="uk-UA"/>
        </w:rPr>
      </w:pPr>
    </w:p>
    <w:p w14:paraId="2FC9013B" w14:textId="77777777" w:rsidR="00D16C04" w:rsidRPr="00D16C04" w:rsidRDefault="00D16C04" w:rsidP="00D16C04">
      <w:pPr>
        <w:pStyle w:val="a6"/>
        <w:jc w:val="both"/>
        <w:rPr>
          <w:rFonts w:ascii="Times New Roman" w:hAnsi="Times New Roman" w:cs="Times New Roman"/>
          <w:sz w:val="24"/>
          <w:szCs w:val="24"/>
          <w:lang w:val="uk-UA" w:eastAsia="uk-UA" w:bidi="uk-UA"/>
        </w:rPr>
      </w:pPr>
    </w:p>
    <w:p w14:paraId="1EA96550" w14:textId="6232A340" w:rsidR="00D16C04" w:rsidRPr="00D16C04" w:rsidRDefault="00D16C04" w:rsidP="00D16C04">
      <w:pPr>
        <w:spacing w:after="0" w:line="240" w:lineRule="auto"/>
        <w:jc w:val="both"/>
        <w:rPr>
          <w:rFonts w:ascii="Times New Roman" w:eastAsia="Times New Roman" w:hAnsi="Times New Roman" w:cs="Times New Roman"/>
          <w:b/>
          <w:sz w:val="24"/>
          <w:szCs w:val="24"/>
          <w:lang w:val="uk-UA" w:eastAsia="ru-RU"/>
        </w:rPr>
      </w:pPr>
      <w:r w:rsidRPr="00D16C04">
        <w:rPr>
          <w:rFonts w:ascii="Times New Roman" w:eastAsia="Times New Roman" w:hAnsi="Times New Roman" w:cs="Times New Roman"/>
          <w:b/>
          <w:sz w:val="24"/>
          <w:szCs w:val="24"/>
          <w:lang w:val="uk-UA" w:eastAsia="ru-RU"/>
        </w:rPr>
        <w:t>Секретар міської ради                                                         Григорій ГЕРАСИМЕНКО</w:t>
      </w:r>
    </w:p>
    <w:p w14:paraId="23E35CBA" w14:textId="77777777" w:rsidR="009C57C1" w:rsidRPr="00D16C04" w:rsidRDefault="009C57C1" w:rsidP="00D16C04">
      <w:pPr>
        <w:pStyle w:val="a6"/>
        <w:jc w:val="both"/>
        <w:rPr>
          <w:rFonts w:ascii="Times New Roman" w:hAnsi="Times New Roman" w:cs="Times New Roman"/>
          <w:sz w:val="24"/>
          <w:szCs w:val="24"/>
          <w:lang w:val="uk-UA" w:eastAsia="ru-RU"/>
        </w:rPr>
      </w:pPr>
    </w:p>
    <w:p w14:paraId="64690078" w14:textId="77777777" w:rsidR="009C57C1" w:rsidRPr="00D16C04" w:rsidRDefault="009C57C1" w:rsidP="00D16C04">
      <w:pPr>
        <w:pStyle w:val="a6"/>
        <w:jc w:val="both"/>
        <w:rPr>
          <w:rFonts w:ascii="Times New Roman" w:hAnsi="Times New Roman" w:cs="Times New Roman"/>
          <w:sz w:val="24"/>
          <w:szCs w:val="24"/>
          <w:lang w:val="uk-UA" w:eastAsia="ru-RU"/>
        </w:rPr>
      </w:pPr>
    </w:p>
    <w:p w14:paraId="2B43DE93" w14:textId="77777777" w:rsidR="009C57C1" w:rsidRPr="00D16C04" w:rsidRDefault="009C57C1" w:rsidP="00D16C04">
      <w:pPr>
        <w:pStyle w:val="a6"/>
        <w:jc w:val="both"/>
        <w:rPr>
          <w:rFonts w:ascii="Times New Roman" w:hAnsi="Times New Roman" w:cs="Times New Roman"/>
          <w:sz w:val="24"/>
          <w:szCs w:val="24"/>
          <w:lang w:val="uk-UA" w:eastAsia="ru-RU"/>
        </w:rPr>
      </w:pPr>
    </w:p>
    <w:p w14:paraId="65BE8537" w14:textId="77777777" w:rsidR="009C57C1" w:rsidRPr="00D16C04" w:rsidRDefault="009C57C1" w:rsidP="00D16C04">
      <w:pPr>
        <w:pStyle w:val="a6"/>
        <w:jc w:val="both"/>
        <w:rPr>
          <w:rFonts w:ascii="Times New Roman" w:hAnsi="Times New Roman" w:cs="Times New Roman"/>
          <w:sz w:val="24"/>
          <w:szCs w:val="24"/>
          <w:lang w:val="uk-UA" w:eastAsia="ru-RU"/>
        </w:rPr>
      </w:pPr>
    </w:p>
    <w:p w14:paraId="59098AB0" w14:textId="77777777" w:rsidR="009C57C1" w:rsidRPr="00D16C04" w:rsidRDefault="009C57C1" w:rsidP="00D16C04">
      <w:pPr>
        <w:pStyle w:val="a6"/>
        <w:jc w:val="both"/>
        <w:rPr>
          <w:rFonts w:ascii="Times New Roman" w:hAnsi="Times New Roman" w:cs="Times New Roman"/>
          <w:sz w:val="24"/>
          <w:szCs w:val="24"/>
          <w:lang w:val="uk-UA" w:eastAsia="ru-RU"/>
        </w:rPr>
      </w:pPr>
    </w:p>
    <w:p w14:paraId="5E1A5781" w14:textId="77777777" w:rsidR="009C57C1" w:rsidRPr="00D16C04" w:rsidRDefault="009C57C1" w:rsidP="00D16C04">
      <w:pPr>
        <w:pStyle w:val="a6"/>
        <w:jc w:val="both"/>
        <w:rPr>
          <w:rFonts w:ascii="Times New Roman" w:hAnsi="Times New Roman" w:cs="Times New Roman"/>
          <w:sz w:val="24"/>
          <w:szCs w:val="24"/>
          <w:lang w:val="uk-UA" w:eastAsia="ru-RU"/>
        </w:rPr>
      </w:pPr>
    </w:p>
    <w:p w14:paraId="339BDA56" w14:textId="77777777" w:rsidR="009C57C1" w:rsidRPr="00D16C04" w:rsidRDefault="009C57C1" w:rsidP="00D16C04">
      <w:pPr>
        <w:pStyle w:val="a6"/>
        <w:jc w:val="both"/>
        <w:rPr>
          <w:rFonts w:ascii="Times New Roman" w:hAnsi="Times New Roman" w:cs="Times New Roman"/>
          <w:sz w:val="24"/>
          <w:szCs w:val="24"/>
          <w:lang w:val="uk-UA" w:eastAsia="ru-RU"/>
        </w:rPr>
      </w:pPr>
    </w:p>
    <w:p w14:paraId="7D13F359" w14:textId="77777777" w:rsidR="009C57C1" w:rsidRPr="00D16C04" w:rsidRDefault="009C57C1" w:rsidP="00D16C04">
      <w:pPr>
        <w:pStyle w:val="a6"/>
        <w:jc w:val="both"/>
        <w:rPr>
          <w:rFonts w:ascii="Times New Roman" w:hAnsi="Times New Roman" w:cs="Times New Roman"/>
          <w:sz w:val="24"/>
          <w:szCs w:val="24"/>
          <w:lang w:val="uk-UA" w:eastAsia="ru-RU"/>
        </w:rPr>
      </w:pPr>
    </w:p>
    <w:p w14:paraId="016BA2EF" w14:textId="77777777" w:rsidR="009C57C1" w:rsidRPr="00D16C04" w:rsidRDefault="009C57C1" w:rsidP="00D16C04">
      <w:pPr>
        <w:pStyle w:val="a6"/>
        <w:jc w:val="both"/>
        <w:rPr>
          <w:rFonts w:ascii="Times New Roman" w:hAnsi="Times New Roman" w:cs="Times New Roman"/>
          <w:sz w:val="24"/>
          <w:szCs w:val="24"/>
          <w:lang w:val="uk-UA" w:eastAsia="ru-RU"/>
        </w:rPr>
      </w:pPr>
    </w:p>
    <w:p w14:paraId="19565935" w14:textId="77777777" w:rsidR="009C57C1" w:rsidRPr="00D16C04" w:rsidRDefault="009C57C1" w:rsidP="00D16C04">
      <w:pPr>
        <w:pStyle w:val="a6"/>
        <w:jc w:val="both"/>
        <w:rPr>
          <w:rFonts w:ascii="Times New Roman" w:hAnsi="Times New Roman" w:cs="Times New Roman"/>
          <w:sz w:val="24"/>
          <w:szCs w:val="24"/>
          <w:lang w:val="uk-UA" w:eastAsia="ru-RU"/>
        </w:rPr>
      </w:pPr>
    </w:p>
    <w:p w14:paraId="20A90A71" w14:textId="77777777" w:rsidR="009C57C1" w:rsidRPr="00D16C04" w:rsidRDefault="009C57C1" w:rsidP="00D16C04">
      <w:pPr>
        <w:pStyle w:val="a6"/>
        <w:jc w:val="both"/>
        <w:rPr>
          <w:rFonts w:ascii="Times New Roman" w:hAnsi="Times New Roman" w:cs="Times New Roman"/>
          <w:sz w:val="24"/>
          <w:szCs w:val="24"/>
          <w:lang w:val="uk-UA" w:eastAsia="ru-RU"/>
        </w:rPr>
      </w:pPr>
    </w:p>
    <w:p w14:paraId="10025B45" w14:textId="77777777" w:rsidR="009C57C1" w:rsidRPr="00D16C04" w:rsidRDefault="009C57C1" w:rsidP="00D16C04">
      <w:pPr>
        <w:pStyle w:val="a6"/>
        <w:jc w:val="both"/>
        <w:rPr>
          <w:rFonts w:ascii="Times New Roman" w:hAnsi="Times New Roman" w:cs="Times New Roman"/>
          <w:sz w:val="24"/>
          <w:szCs w:val="24"/>
          <w:lang w:val="uk-UA" w:eastAsia="ru-RU"/>
        </w:rPr>
      </w:pPr>
    </w:p>
    <w:p w14:paraId="45742977" w14:textId="77777777" w:rsidR="009C57C1" w:rsidRPr="00D16C04" w:rsidRDefault="009C57C1" w:rsidP="00D16C04">
      <w:pPr>
        <w:pStyle w:val="a6"/>
        <w:jc w:val="both"/>
        <w:rPr>
          <w:rFonts w:ascii="Times New Roman" w:hAnsi="Times New Roman" w:cs="Times New Roman"/>
          <w:sz w:val="24"/>
          <w:szCs w:val="24"/>
          <w:lang w:val="uk-UA" w:eastAsia="ru-RU"/>
        </w:rPr>
      </w:pPr>
    </w:p>
    <w:p w14:paraId="14678FB0" w14:textId="77777777" w:rsidR="009C57C1" w:rsidRPr="00D16C04" w:rsidRDefault="009C57C1" w:rsidP="00D16C04">
      <w:pPr>
        <w:pStyle w:val="a6"/>
        <w:jc w:val="both"/>
        <w:rPr>
          <w:rFonts w:ascii="Times New Roman" w:hAnsi="Times New Roman" w:cs="Times New Roman"/>
          <w:sz w:val="24"/>
          <w:szCs w:val="24"/>
          <w:lang w:val="uk-UA" w:eastAsia="ru-RU"/>
        </w:rPr>
      </w:pPr>
    </w:p>
    <w:p w14:paraId="64001FD0" w14:textId="77777777" w:rsidR="009C57C1" w:rsidRPr="00D16C04" w:rsidRDefault="009C57C1" w:rsidP="00D16C04">
      <w:pPr>
        <w:pStyle w:val="a6"/>
        <w:jc w:val="both"/>
        <w:rPr>
          <w:rFonts w:ascii="Times New Roman" w:hAnsi="Times New Roman" w:cs="Times New Roman"/>
          <w:sz w:val="24"/>
          <w:szCs w:val="24"/>
          <w:lang w:val="uk-UA" w:eastAsia="ru-RU"/>
        </w:rPr>
      </w:pPr>
    </w:p>
    <w:p w14:paraId="73D15656" w14:textId="77777777" w:rsidR="009C57C1" w:rsidRPr="00D16C04" w:rsidRDefault="009C57C1" w:rsidP="00D16C04">
      <w:pPr>
        <w:pStyle w:val="a6"/>
        <w:jc w:val="both"/>
        <w:rPr>
          <w:rFonts w:ascii="Times New Roman" w:hAnsi="Times New Roman" w:cs="Times New Roman"/>
          <w:sz w:val="24"/>
          <w:szCs w:val="24"/>
          <w:lang w:val="uk-UA" w:eastAsia="ru-RU"/>
        </w:rPr>
      </w:pPr>
    </w:p>
    <w:p w14:paraId="40EA1109" w14:textId="77777777" w:rsidR="009C57C1" w:rsidRPr="00D16C04" w:rsidRDefault="009C57C1" w:rsidP="00D16C04">
      <w:pPr>
        <w:pStyle w:val="a6"/>
        <w:jc w:val="both"/>
        <w:rPr>
          <w:rFonts w:ascii="Times New Roman" w:hAnsi="Times New Roman" w:cs="Times New Roman"/>
          <w:sz w:val="24"/>
          <w:szCs w:val="24"/>
          <w:lang w:val="uk-UA" w:eastAsia="ru-RU"/>
        </w:rPr>
      </w:pPr>
    </w:p>
    <w:p w14:paraId="6E9C6068" w14:textId="77777777" w:rsidR="009C57C1" w:rsidRPr="00D16C04" w:rsidRDefault="009C57C1" w:rsidP="00D16C04">
      <w:pPr>
        <w:pStyle w:val="a6"/>
        <w:jc w:val="both"/>
        <w:rPr>
          <w:rFonts w:ascii="Times New Roman" w:hAnsi="Times New Roman" w:cs="Times New Roman"/>
          <w:sz w:val="24"/>
          <w:szCs w:val="24"/>
          <w:lang w:val="uk-UA" w:eastAsia="ru-RU"/>
        </w:rPr>
      </w:pPr>
    </w:p>
    <w:p w14:paraId="002B6355" w14:textId="77777777" w:rsidR="009C57C1" w:rsidRPr="00D16C04" w:rsidRDefault="009C57C1" w:rsidP="00D16C04">
      <w:pPr>
        <w:pStyle w:val="a6"/>
        <w:jc w:val="both"/>
        <w:rPr>
          <w:rFonts w:ascii="Times New Roman" w:hAnsi="Times New Roman" w:cs="Times New Roman"/>
          <w:sz w:val="24"/>
          <w:szCs w:val="24"/>
          <w:lang w:val="uk-UA" w:eastAsia="ru-RU"/>
        </w:rPr>
      </w:pPr>
    </w:p>
    <w:p w14:paraId="1B8E5693" w14:textId="77777777" w:rsidR="009C57C1" w:rsidRPr="00D16C04" w:rsidRDefault="009C57C1" w:rsidP="00D16C04">
      <w:pPr>
        <w:pStyle w:val="a6"/>
        <w:jc w:val="both"/>
        <w:rPr>
          <w:rFonts w:ascii="Times New Roman" w:hAnsi="Times New Roman" w:cs="Times New Roman"/>
          <w:sz w:val="24"/>
          <w:szCs w:val="24"/>
          <w:lang w:val="uk-UA" w:eastAsia="ru-RU"/>
        </w:rPr>
      </w:pPr>
    </w:p>
    <w:p w14:paraId="3E9BFCB4" w14:textId="77777777" w:rsidR="009C57C1" w:rsidRPr="00D16C04" w:rsidRDefault="009C57C1" w:rsidP="00D16C04">
      <w:pPr>
        <w:pStyle w:val="a6"/>
        <w:jc w:val="both"/>
        <w:rPr>
          <w:rFonts w:ascii="Times New Roman" w:hAnsi="Times New Roman" w:cs="Times New Roman"/>
          <w:sz w:val="24"/>
          <w:szCs w:val="24"/>
          <w:lang w:val="uk-UA" w:eastAsia="ru-RU"/>
        </w:rPr>
      </w:pPr>
    </w:p>
    <w:p w14:paraId="013A4934" w14:textId="77777777" w:rsidR="009C57C1" w:rsidRDefault="009C57C1"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34171221" w14:textId="77777777" w:rsidR="009C57C1" w:rsidRDefault="009C57C1"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741F4557" w14:textId="77777777" w:rsidR="009C57C1" w:rsidRDefault="009C57C1"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6EB41FA3" w14:textId="77777777" w:rsidR="009C57C1" w:rsidRDefault="009C57C1"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3356EB58" w14:textId="77777777" w:rsidR="00AC44DE" w:rsidRDefault="00AC44DE" w:rsidP="00545ECA">
      <w:pPr>
        <w:pStyle w:val="a5"/>
        <w:spacing w:after="0" w:line="240" w:lineRule="auto"/>
        <w:ind w:left="0"/>
        <w:jc w:val="both"/>
        <w:rPr>
          <w:rFonts w:ascii="Times New Roman" w:eastAsia="Times New Roman" w:hAnsi="Times New Roman" w:cs="Times New Roman"/>
          <w:sz w:val="24"/>
          <w:szCs w:val="24"/>
          <w:lang w:val="uk-UA" w:eastAsia="ru-RU"/>
        </w:rPr>
        <w:sectPr w:rsidR="00AC44DE" w:rsidSect="00CA207C">
          <w:pgSz w:w="11906" w:h="16838"/>
          <w:pgMar w:top="1134" w:right="567" w:bottom="1134" w:left="1701" w:header="709" w:footer="709" w:gutter="0"/>
          <w:cols w:space="708"/>
          <w:docGrid w:linePitch="360"/>
        </w:sectPr>
      </w:pPr>
    </w:p>
    <w:p w14:paraId="3CC99796" w14:textId="2E8686BA" w:rsidR="00AC44DE" w:rsidRPr="009B40DD" w:rsidRDefault="00AC44DE" w:rsidP="00AC44DE">
      <w:pPr>
        <w:spacing w:after="0" w:line="240" w:lineRule="auto"/>
        <w:ind w:left="9639"/>
        <w:contextualSpacing/>
        <w:rPr>
          <w:rFonts w:ascii="Times New Roman" w:eastAsia="Times New Roman" w:hAnsi="Times New Roman" w:cs="Times New Roman"/>
          <w:sz w:val="24"/>
          <w:szCs w:val="24"/>
          <w:lang w:val="uk-UA" w:eastAsia="ru-RU"/>
        </w:rPr>
      </w:pPr>
      <w:r w:rsidRPr="009B40DD">
        <w:rPr>
          <w:rFonts w:ascii="Times New Roman" w:eastAsia="Times New Roman" w:hAnsi="Times New Roman" w:cs="Times New Roman"/>
          <w:sz w:val="24"/>
          <w:szCs w:val="24"/>
          <w:lang w:val="uk-UA" w:eastAsia="ru-RU"/>
        </w:rPr>
        <w:lastRenderedPageBreak/>
        <w:t>Додаток</w:t>
      </w:r>
      <w:r>
        <w:rPr>
          <w:rFonts w:ascii="Times New Roman" w:eastAsia="Times New Roman" w:hAnsi="Times New Roman" w:cs="Times New Roman"/>
          <w:sz w:val="24"/>
          <w:szCs w:val="24"/>
          <w:lang w:val="uk-UA" w:eastAsia="ru-RU"/>
        </w:rPr>
        <w:t xml:space="preserve"> </w:t>
      </w:r>
    </w:p>
    <w:p w14:paraId="288F600B" w14:textId="15FC7077" w:rsidR="00AC44DE" w:rsidRDefault="00AC44DE" w:rsidP="00AC44DE">
      <w:pPr>
        <w:spacing w:after="0" w:line="240" w:lineRule="auto"/>
        <w:ind w:left="9639"/>
        <w:contextualSpacing/>
        <w:jc w:val="both"/>
        <w:rPr>
          <w:rFonts w:ascii="Times New Roman" w:eastAsia="Times New Roman" w:hAnsi="Times New Roman" w:cs="Times New Roman"/>
          <w:sz w:val="24"/>
          <w:szCs w:val="24"/>
          <w:lang w:val="uk-UA" w:eastAsia="ru-RU"/>
        </w:rPr>
      </w:pPr>
      <w:r w:rsidRPr="009B40DD">
        <w:rPr>
          <w:rFonts w:ascii="Times New Roman" w:eastAsia="Times New Roman" w:hAnsi="Times New Roman" w:cs="Times New Roman"/>
          <w:sz w:val="24"/>
          <w:szCs w:val="24"/>
          <w:lang w:val="uk-UA" w:eastAsia="ru-RU"/>
        </w:rPr>
        <w:t xml:space="preserve">до </w:t>
      </w:r>
      <w:r>
        <w:rPr>
          <w:rFonts w:ascii="Times New Roman" w:eastAsia="Times New Roman" w:hAnsi="Times New Roman" w:cs="Times New Roman"/>
          <w:sz w:val="24"/>
          <w:szCs w:val="24"/>
          <w:lang w:val="uk-UA" w:eastAsia="ru-RU"/>
        </w:rPr>
        <w:t>П</w:t>
      </w:r>
      <w:r w:rsidRPr="00CA207C">
        <w:rPr>
          <w:rFonts w:ascii="Times New Roman" w:eastAsia="Times New Roman" w:hAnsi="Times New Roman" w:cs="Times New Roman"/>
          <w:sz w:val="24"/>
          <w:szCs w:val="24"/>
          <w:lang w:val="uk-UA" w:eastAsia="ru-RU"/>
        </w:rPr>
        <w:t>лан</w:t>
      </w:r>
      <w:r>
        <w:rPr>
          <w:rFonts w:ascii="Times New Roman" w:eastAsia="Times New Roman" w:hAnsi="Times New Roman" w:cs="Times New Roman"/>
          <w:sz w:val="24"/>
          <w:szCs w:val="24"/>
          <w:lang w:val="uk-UA" w:eastAsia="ru-RU"/>
        </w:rPr>
        <w:t>у</w:t>
      </w:r>
      <w:r w:rsidRPr="00CA207C">
        <w:rPr>
          <w:rFonts w:ascii="Times New Roman" w:eastAsia="Times New Roman" w:hAnsi="Times New Roman" w:cs="Times New Roman"/>
          <w:sz w:val="24"/>
          <w:szCs w:val="24"/>
          <w:lang w:val="uk-UA" w:eastAsia="ru-RU"/>
        </w:rPr>
        <w:t xml:space="preserve"> евакуації населення Ічнянської міської територіальної громади у разі виникнення надзвичайних ситуацій техногенного та природного характеру</w:t>
      </w:r>
    </w:p>
    <w:p w14:paraId="66114531" w14:textId="77777777" w:rsidR="00AC44DE" w:rsidRPr="00AC44DE" w:rsidRDefault="00AC44DE" w:rsidP="00AC44DE">
      <w:pPr>
        <w:pStyle w:val="a6"/>
        <w:jc w:val="center"/>
        <w:rPr>
          <w:rFonts w:ascii="Times New Roman" w:hAnsi="Times New Roman" w:cs="Times New Roman"/>
          <w:sz w:val="24"/>
          <w:szCs w:val="24"/>
          <w:lang w:val="uk-UA" w:eastAsia="ru-RU"/>
        </w:rPr>
      </w:pPr>
    </w:p>
    <w:p w14:paraId="5810BF7E" w14:textId="77777777" w:rsidR="00AC44DE" w:rsidRPr="00AC44DE" w:rsidRDefault="00AC44DE" w:rsidP="00AC44DE">
      <w:pPr>
        <w:pStyle w:val="a6"/>
        <w:jc w:val="center"/>
        <w:rPr>
          <w:rFonts w:ascii="Times New Roman" w:eastAsia="Calibri" w:hAnsi="Times New Roman" w:cs="Times New Roman"/>
          <w:sz w:val="24"/>
          <w:szCs w:val="24"/>
          <w:lang w:val="uk-UA"/>
        </w:rPr>
      </w:pPr>
      <w:r w:rsidRPr="00AC44DE">
        <w:rPr>
          <w:rFonts w:ascii="Times New Roman" w:eastAsia="Calibri" w:hAnsi="Times New Roman" w:cs="Times New Roman"/>
          <w:sz w:val="24"/>
          <w:szCs w:val="24"/>
          <w:lang w:val="uk-UA"/>
        </w:rPr>
        <w:t>РОЗРАХУНОК</w:t>
      </w:r>
    </w:p>
    <w:p w14:paraId="158F3B50" w14:textId="77777777" w:rsidR="00AC44DE" w:rsidRDefault="00AC44DE" w:rsidP="00AC44DE">
      <w:pPr>
        <w:pStyle w:val="a6"/>
        <w:jc w:val="center"/>
        <w:rPr>
          <w:rFonts w:ascii="Times New Roman" w:eastAsia="Calibri" w:hAnsi="Times New Roman" w:cs="Times New Roman"/>
          <w:sz w:val="24"/>
          <w:szCs w:val="24"/>
          <w:lang w:val="uk-UA"/>
        </w:rPr>
      </w:pPr>
      <w:r w:rsidRPr="00AC44DE">
        <w:rPr>
          <w:rFonts w:ascii="Times New Roman" w:eastAsia="Calibri" w:hAnsi="Times New Roman" w:cs="Times New Roman"/>
          <w:sz w:val="24"/>
          <w:szCs w:val="24"/>
          <w:lang w:val="uk-UA"/>
        </w:rPr>
        <w:t>населення Ічнянської міської територіальної громади, яке підлягає евакуації</w:t>
      </w:r>
    </w:p>
    <w:p w14:paraId="7948B4A4" w14:textId="77777777" w:rsidR="00AC44DE" w:rsidRPr="00AC44DE" w:rsidRDefault="00AC44DE" w:rsidP="00AC44DE">
      <w:pPr>
        <w:pStyle w:val="a6"/>
        <w:jc w:val="center"/>
        <w:rPr>
          <w:rFonts w:ascii="Times New Roman" w:eastAsia="Calibri" w:hAnsi="Times New Roman" w:cs="Times New Roman"/>
          <w:sz w:val="24"/>
          <w:szCs w:val="24"/>
          <w:lang w:val="uk-UA"/>
        </w:rPr>
      </w:pPr>
    </w:p>
    <w:tbl>
      <w:tblPr>
        <w:tblStyle w:val="1"/>
        <w:tblW w:w="14600" w:type="dxa"/>
        <w:tblInd w:w="250" w:type="dxa"/>
        <w:tblLayout w:type="fixed"/>
        <w:tblLook w:val="04A0" w:firstRow="1" w:lastRow="0" w:firstColumn="1" w:lastColumn="0" w:noHBand="0" w:noVBand="1"/>
      </w:tblPr>
      <w:tblGrid>
        <w:gridCol w:w="567"/>
        <w:gridCol w:w="4962"/>
        <w:gridCol w:w="4678"/>
        <w:gridCol w:w="1275"/>
        <w:gridCol w:w="1417"/>
        <w:gridCol w:w="1701"/>
      </w:tblGrid>
      <w:tr w:rsidR="00AC44DE" w:rsidRPr="00AC44DE" w14:paraId="6A0AB184" w14:textId="77777777" w:rsidTr="00AC44DE">
        <w:trPr>
          <w:trHeight w:val="199"/>
        </w:trPr>
        <w:tc>
          <w:tcPr>
            <w:tcW w:w="567" w:type="dxa"/>
            <w:vMerge w:val="restart"/>
            <w:tcBorders>
              <w:top w:val="single" w:sz="4" w:space="0" w:color="auto"/>
              <w:left w:val="single" w:sz="4" w:space="0" w:color="auto"/>
              <w:bottom w:val="single" w:sz="4" w:space="0" w:color="auto"/>
              <w:right w:val="single" w:sz="4" w:space="0" w:color="auto"/>
            </w:tcBorders>
            <w:hideMark/>
          </w:tcPr>
          <w:p w14:paraId="32E32D2D" w14:textId="77777777" w:rsidR="00AC44DE" w:rsidRPr="00AC44DE" w:rsidRDefault="00AC44DE" w:rsidP="00AC44DE">
            <w:pPr>
              <w:jc w:val="center"/>
              <w:rPr>
                <w:lang w:val="uk-UA"/>
              </w:rPr>
            </w:pPr>
            <w:r w:rsidRPr="00AC44DE">
              <w:rPr>
                <w:lang w:val="uk-UA"/>
              </w:rPr>
              <w:t>№ з/п</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5048EB44" w14:textId="77777777" w:rsidR="00AC44DE" w:rsidRPr="00AC44DE" w:rsidRDefault="00AC44DE" w:rsidP="00AC44DE">
            <w:pPr>
              <w:jc w:val="center"/>
              <w:rPr>
                <w:lang w:val="uk-UA"/>
              </w:rPr>
            </w:pPr>
            <w:r w:rsidRPr="00AC44DE">
              <w:rPr>
                <w:lang w:val="uk-UA"/>
              </w:rPr>
              <w:t>Міська, сільські ради та населені пункти в них</w:t>
            </w:r>
          </w:p>
        </w:tc>
        <w:tc>
          <w:tcPr>
            <w:tcW w:w="4678" w:type="dxa"/>
            <w:vMerge w:val="restart"/>
            <w:tcBorders>
              <w:top w:val="single" w:sz="4" w:space="0" w:color="auto"/>
              <w:left w:val="single" w:sz="4" w:space="0" w:color="auto"/>
              <w:bottom w:val="single" w:sz="4" w:space="0" w:color="auto"/>
              <w:right w:val="single" w:sz="4" w:space="0" w:color="auto"/>
            </w:tcBorders>
            <w:hideMark/>
          </w:tcPr>
          <w:p w14:paraId="18767A54" w14:textId="77777777" w:rsidR="00AC44DE" w:rsidRPr="00AC44DE" w:rsidRDefault="00AC44DE" w:rsidP="00AC44DE">
            <w:pPr>
              <w:jc w:val="center"/>
              <w:rPr>
                <w:lang w:val="uk-UA"/>
              </w:rPr>
            </w:pPr>
            <w:r w:rsidRPr="00AC44DE">
              <w:rPr>
                <w:lang w:val="uk-UA"/>
              </w:rPr>
              <w:t>Номери та адреса ЗПЕ</w:t>
            </w:r>
          </w:p>
        </w:tc>
        <w:tc>
          <w:tcPr>
            <w:tcW w:w="4393" w:type="dxa"/>
            <w:gridSpan w:val="3"/>
            <w:tcBorders>
              <w:top w:val="single" w:sz="4" w:space="0" w:color="auto"/>
              <w:left w:val="single" w:sz="4" w:space="0" w:color="auto"/>
              <w:bottom w:val="single" w:sz="4" w:space="0" w:color="auto"/>
              <w:right w:val="single" w:sz="4" w:space="0" w:color="auto"/>
            </w:tcBorders>
            <w:hideMark/>
          </w:tcPr>
          <w:p w14:paraId="143FAE34" w14:textId="77777777" w:rsidR="00AC44DE" w:rsidRPr="00AC44DE" w:rsidRDefault="00AC44DE" w:rsidP="00AC44DE">
            <w:pPr>
              <w:jc w:val="center"/>
              <w:rPr>
                <w:lang w:val="uk-UA"/>
              </w:rPr>
            </w:pPr>
            <w:r w:rsidRPr="00AC44DE">
              <w:rPr>
                <w:lang w:val="uk-UA"/>
              </w:rPr>
              <w:t>Кількість населення, чол.</w:t>
            </w:r>
          </w:p>
        </w:tc>
      </w:tr>
      <w:tr w:rsidR="00AC44DE" w:rsidRPr="00AC44DE" w14:paraId="7C702906" w14:textId="77777777" w:rsidTr="00AC44DE">
        <w:trPr>
          <w:trHeight w:val="19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74910BC" w14:textId="77777777" w:rsidR="00AC44DE" w:rsidRPr="00AC44DE" w:rsidRDefault="00AC44DE" w:rsidP="00AC44DE">
            <w:pPr>
              <w:rPr>
                <w:lang w:val="uk-UA"/>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0913D8D6" w14:textId="77777777" w:rsidR="00AC44DE" w:rsidRPr="00AC44DE" w:rsidRDefault="00AC44DE" w:rsidP="00AC44DE">
            <w:pPr>
              <w:rPr>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597249BB" w14:textId="77777777" w:rsidR="00AC44DE" w:rsidRPr="00AC44DE" w:rsidRDefault="00AC44DE" w:rsidP="00AC44DE">
            <w:pPr>
              <w:rPr>
                <w:lang w:val="uk-UA"/>
              </w:rPr>
            </w:pPr>
          </w:p>
        </w:tc>
        <w:tc>
          <w:tcPr>
            <w:tcW w:w="1275" w:type="dxa"/>
            <w:tcBorders>
              <w:top w:val="single" w:sz="4" w:space="0" w:color="auto"/>
              <w:left w:val="single" w:sz="4" w:space="0" w:color="auto"/>
              <w:bottom w:val="single" w:sz="4" w:space="0" w:color="auto"/>
              <w:right w:val="single" w:sz="4" w:space="0" w:color="auto"/>
            </w:tcBorders>
            <w:hideMark/>
          </w:tcPr>
          <w:p w14:paraId="1083696C" w14:textId="77777777" w:rsidR="00AC44DE" w:rsidRPr="00AC44DE" w:rsidRDefault="00AC44DE" w:rsidP="00AC44DE">
            <w:pPr>
              <w:jc w:val="center"/>
              <w:rPr>
                <w:lang w:val="uk-UA"/>
              </w:rPr>
            </w:pPr>
            <w:r w:rsidRPr="00AC44DE">
              <w:rPr>
                <w:lang w:val="uk-UA"/>
              </w:rPr>
              <w:t xml:space="preserve">Всього </w:t>
            </w:r>
          </w:p>
          <w:p w14:paraId="1C700996" w14:textId="77777777" w:rsidR="00AC44DE" w:rsidRPr="00AC44DE" w:rsidRDefault="00AC44DE" w:rsidP="00AC44DE">
            <w:pPr>
              <w:jc w:val="center"/>
              <w:rPr>
                <w:lang w:val="uk-UA"/>
              </w:rPr>
            </w:pPr>
            <w:r w:rsidRPr="00AC44DE">
              <w:rPr>
                <w:lang w:val="uk-UA"/>
              </w:rPr>
              <w:t>чол.</w:t>
            </w:r>
          </w:p>
        </w:tc>
        <w:tc>
          <w:tcPr>
            <w:tcW w:w="1417" w:type="dxa"/>
            <w:tcBorders>
              <w:top w:val="single" w:sz="4" w:space="0" w:color="auto"/>
              <w:left w:val="single" w:sz="4" w:space="0" w:color="auto"/>
              <w:bottom w:val="single" w:sz="4" w:space="0" w:color="auto"/>
              <w:right w:val="single" w:sz="4" w:space="0" w:color="auto"/>
            </w:tcBorders>
            <w:hideMark/>
          </w:tcPr>
          <w:p w14:paraId="112C7F8F" w14:textId="77777777" w:rsidR="00AC44DE" w:rsidRPr="00AC44DE" w:rsidRDefault="00AC44DE" w:rsidP="00AC44DE">
            <w:pPr>
              <w:jc w:val="center"/>
              <w:rPr>
                <w:lang w:val="uk-UA"/>
              </w:rPr>
            </w:pPr>
            <w:r w:rsidRPr="00AC44DE">
              <w:rPr>
                <w:lang w:val="uk-UA"/>
              </w:rPr>
              <w:t xml:space="preserve">з них діти </w:t>
            </w:r>
          </w:p>
          <w:p w14:paraId="73265009" w14:textId="77777777" w:rsidR="00AC44DE" w:rsidRPr="00AC44DE" w:rsidRDefault="00AC44DE" w:rsidP="00AC44DE">
            <w:pPr>
              <w:jc w:val="center"/>
              <w:rPr>
                <w:lang w:val="uk-UA"/>
              </w:rPr>
            </w:pPr>
            <w:r w:rsidRPr="00AC44DE">
              <w:rPr>
                <w:lang w:val="uk-UA"/>
              </w:rPr>
              <w:t>до 14 років</w:t>
            </w:r>
          </w:p>
        </w:tc>
        <w:tc>
          <w:tcPr>
            <w:tcW w:w="1701" w:type="dxa"/>
            <w:tcBorders>
              <w:top w:val="single" w:sz="4" w:space="0" w:color="auto"/>
              <w:left w:val="single" w:sz="4" w:space="0" w:color="auto"/>
              <w:bottom w:val="single" w:sz="4" w:space="0" w:color="auto"/>
              <w:right w:val="single" w:sz="4" w:space="0" w:color="auto"/>
            </w:tcBorders>
            <w:hideMark/>
          </w:tcPr>
          <w:p w14:paraId="1FD9673A" w14:textId="77777777" w:rsidR="00AC44DE" w:rsidRPr="00AC44DE" w:rsidRDefault="00AC44DE" w:rsidP="00AC44DE">
            <w:pPr>
              <w:jc w:val="center"/>
              <w:rPr>
                <w:lang w:val="uk-UA"/>
              </w:rPr>
            </w:pPr>
            <w:r w:rsidRPr="00AC44DE">
              <w:rPr>
                <w:lang w:val="uk-UA"/>
              </w:rPr>
              <w:t xml:space="preserve">з них, особи з </w:t>
            </w:r>
          </w:p>
          <w:p w14:paraId="7259DC95" w14:textId="77777777" w:rsidR="00AC44DE" w:rsidRPr="00AC44DE" w:rsidRDefault="00AC44DE" w:rsidP="00AC44DE">
            <w:pPr>
              <w:jc w:val="center"/>
              <w:rPr>
                <w:lang w:val="uk-UA"/>
              </w:rPr>
            </w:pPr>
            <w:r w:rsidRPr="00AC44DE">
              <w:rPr>
                <w:lang w:val="uk-UA"/>
              </w:rPr>
              <w:t>інвалідністю та інших мало мобільних груп</w:t>
            </w:r>
          </w:p>
        </w:tc>
      </w:tr>
      <w:tr w:rsidR="00AC44DE" w:rsidRPr="00AC44DE" w14:paraId="707E9049"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75E2D6C5" w14:textId="77777777" w:rsidR="00AC44DE" w:rsidRPr="00AC44DE" w:rsidRDefault="00AC44DE" w:rsidP="00AC44DE">
            <w:pPr>
              <w:jc w:val="center"/>
              <w:rPr>
                <w:lang w:val="uk-UA"/>
              </w:rPr>
            </w:pPr>
            <w:r w:rsidRPr="00AC44DE">
              <w:rPr>
                <w:lang w:val="uk-UA"/>
              </w:rPr>
              <w:t>1</w:t>
            </w:r>
          </w:p>
        </w:tc>
        <w:tc>
          <w:tcPr>
            <w:tcW w:w="4962" w:type="dxa"/>
            <w:tcBorders>
              <w:top w:val="single" w:sz="4" w:space="0" w:color="auto"/>
              <w:left w:val="single" w:sz="4" w:space="0" w:color="auto"/>
              <w:bottom w:val="single" w:sz="4" w:space="0" w:color="auto"/>
              <w:right w:val="single" w:sz="4" w:space="0" w:color="auto"/>
            </w:tcBorders>
          </w:tcPr>
          <w:p w14:paraId="1A562CB2" w14:textId="77777777" w:rsidR="00AC44DE" w:rsidRPr="00AC44DE" w:rsidRDefault="00AC44DE" w:rsidP="00AC44DE">
            <w:pPr>
              <w:jc w:val="both"/>
              <w:rPr>
                <w:lang w:val="uk-UA"/>
              </w:rPr>
            </w:pPr>
            <w:r w:rsidRPr="00AC44DE">
              <w:rPr>
                <w:lang w:val="uk-UA"/>
              </w:rPr>
              <w:t>Ічнянська міська рада</w:t>
            </w:r>
          </w:p>
          <w:p w14:paraId="76FD5624" w14:textId="77777777" w:rsidR="00AC44DE" w:rsidRPr="00AC44DE" w:rsidRDefault="00AC44DE" w:rsidP="00AC44DE">
            <w:pPr>
              <w:jc w:val="both"/>
              <w:rPr>
                <w:lang w:val="uk-UA"/>
              </w:rPr>
            </w:pPr>
          </w:p>
          <w:p w14:paraId="6FDEAD18" w14:textId="77777777" w:rsidR="00AC44DE" w:rsidRPr="00AC44DE" w:rsidRDefault="00AC44DE" w:rsidP="00AC44DE">
            <w:pPr>
              <w:jc w:val="both"/>
              <w:rPr>
                <w:lang w:val="uk-UA"/>
              </w:rPr>
            </w:pPr>
          </w:p>
          <w:p w14:paraId="4CA36209" w14:textId="77777777" w:rsidR="00AC44DE" w:rsidRPr="00AC44DE" w:rsidRDefault="00AC44DE" w:rsidP="00AC44DE">
            <w:pPr>
              <w:rPr>
                <w:lang w:val="uk-UA"/>
              </w:rPr>
            </w:pPr>
            <w:proofErr w:type="spellStart"/>
            <w:r w:rsidRPr="00AC44DE">
              <w:rPr>
                <w:lang w:val="uk-UA"/>
              </w:rPr>
              <w:t>смт</w:t>
            </w:r>
            <w:proofErr w:type="spellEnd"/>
            <w:r w:rsidRPr="00AC44DE">
              <w:rPr>
                <w:lang w:val="uk-UA"/>
              </w:rPr>
              <w:t>. Дружба</w:t>
            </w:r>
            <w:r w:rsidRPr="00AC44DE">
              <w:rPr>
                <w:lang w:val="uk-UA"/>
              </w:rPr>
              <w:tab/>
            </w:r>
            <w:r w:rsidRPr="00AC44DE">
              <w:rPr>
                <w:lang w:val="uk-UA"/>
              </w:rPr>
              <w:tab/>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32F4D7E6" w14:textId="77777777" w:rsidR="00AC44DE" w:rsidRPr="00AC44DE" w:rsidRDefault="00AC44DE" w:rsidP="00AC44DE">
            <w:pPr>
              <w:rPr>
                <w:lang w:val="uk-UA"/>
              </w:rPr>
            </w:pPr>
            <w:r w:rsidRPr="00AC44DE">
              <w:rPr>
                <w:lang w:val="uk-UA"/>
              </w:rPr>
              <w:t xml:space="preserve">м. Ічня, вул. Гоголя, 1 </w:t>
            </w:r>
          </w:p>
          <w:p w14:paraId="760B6A38" w14:textId="77777777" w:rsidR="00AC44DE" w:rsidRPr="00AC44DE" w:rsidRDefault="00AC44DE" w:rsidP="00AC44DE">
            <w:pPr>
              <w:rPr>
                <w:lang w:val="uk-UA"/>
              </w:rPr>
            </w:pPr>
            <w:r w:rsidRPr="00AC44DE">
              <w:rPr>
                <w:lang w:val="uk-UA"/>
              </w:rPr>
              <w:t>м. Ічня, вул. Героїв Крут, 2</w:t>
            </w:r>
          </w:p>
          <w:p w14:paraId="2EF6D41D" w14:textId="77777777" w:rsidR="00AC44DE" w:rsidRPr="00AC44DE" w:rsidRDefault="00AC44DE" w:rsidP="00AC44DE">
            <w:pPr>
              <w:rPr>
                <w:lang w:val="uk-UA"/>
              </w:rPr>
            </w:pPr>
            <w:r w:rsidRPr="00AC44DE">
              <w:rPr>
                <w:lang w:val="uk-UA"/>
              </w:rPr>
              <w:t>м. Ічня, вул. Травнева, 45</w:t>
            </w:r>
          </w:p>
          <w:p w14:paraId="4E343A6B" w14:textId="77777777" w:rsidR="00AC44DE" w:rsidRPr="00AC44DE" w:rsidRDefault="00AC44DE" w:rsidP="00AC44DE">
            <w:pPr>
              <w:rPr>
                <w:lang w:val="uk-UA"/>
              </w:rPr>
            </w:pPr>
            <w:proofErr w:type="spellStart"/>
            <w:r w:rsidRPr="00AC44DE">
              <w:rPr>
                <w:lang w:val="uk-UA"/>
              </w:rPr>
              <w:t>смт</w:t>
            </w:r>
            <w:proofErr w:type="spellEnd"/>
            <w:r w:rsidRPr="00AC44DE">
              <w:rPr>
                <w:lang w:val="uk-UA"/>
              </w:rPr>
              <w:t>. Дружба, вул. Стадіонна, 1</w:t>
            </w:r>
          </w:p>
        </w:tc>
        <w:tc>
          <w:tcPr>
            <w:tcW w:w="1275" w:type="dxa"/>
            <w:tcBorders>
              <w:top w:val="single" w:sz="4" w:space="0" w:color="auto"/>
              <w:left w:val="single" w:sz="4" w:space="0" w:color="auto"/>
              <w:bottom w:val="single" w:sz="4" w:space="0" w:color="auto"/>
              <w:right w:val="single" w:sz="4" w:space="0" w:color="auto"/>
            </w:tcBorders>
          </w:tcPr>
          <w:p w14:paraId="44B20B90" w14:textId="77777777" w:rsidR="00AC44DE" w:rsidRPr="00AC44DE" w:rsidRDefault="00AC44DE" w:rsidP="00AC44DE">
            <w:pPr>
              <w:jc w:val="center"/>
              <w:rPr>
                <w:lang w:val="uk-UA"/>
              </w:rPr>
            </w:pPr>
            <w:r w:rsidRPr="00AC44DE">
              <w:rPr>
                <w:lang w:val="uk-UA"/>
              </w:rPr>
              <w:t>10178</w:t>
            </w:r>
          </w:p>
          <w:p w14:paraId="7D727457" w14:textId="77777777" w:rsidR="00AC44DE" w:rsidRPr="00AC44DE" w:rsidRDefault="00AC44DE" w:rsidP="00AC44DE">
            <w:pPr>
              <w:jc w:val="center"/>
              <w:rPr>
                <w:lang w:val="uk-UA"/>
              </w:rPr>
            </w:pPr>
          </w:p>
          <w:p w14:paraId="2AE6366D" w14:textId="77777777" w:rsidR="00AC44DE" w:rsidRPr="00AC44DE" w:rsidRDefault="00AC44DE" w:rsidP="00AC44DE">
            <w:pPr>
              <w:jc w:val="center"/>
              <w:rPr>
                <w:lang w:val="uk-UA"/>
              </w:rPr>
            </w:pPr>
          </w:p>
          <w:p w14:paraId="5CC2C126" w14:textId="77777777" w:rsidR="00AC44DE" w:rsidRPr="00AC44DE" w:rsidRDefault="00AC44DE" w:rsidP="00AC44DE">
            <w:pPr>
              <w:jc w:val="center"/>
              <w:rPr>
                <w:lang w:val="uk-UA"/>
              </w:rPr>
            </w:pPr>
            <w:r w:rsidRPr="00AC44DE">
              <w:rPr>
                <w:lang w:val="uk-UA"/>
              </w:rPr>
              <w:t>629</w:t>
            </w:r>
          </w:p>
        </w:tc>
        <w:tc>
          <w:tcPr>
            <w:tcW w:w="1417" w:type="dxa"/>
            <w:tcBorders>
              <w:top w:val="single" w:sz="4" w:space="0" w:color="auto"/>
              <w:left w:val="single" w:sz="4" w:space="0" w:color="auto"/>
              <w:bottom w:val="single" w:sz="4" w:space="0" w:color="auto"/>
              <w:right w:val="single" w:sz="4" w:space="0" w:color="auto"/>
            </w:tcBorders>
          </w:tcPr>
          <w:p w14:paraId="3678A892" w14:textId="77777777" w:rsidR="00AC44DE" w:rsidRPr="00AC44DE" w:rsidRDefault="00AC44DE" w:rsidP="00AC44DE">
            <w:pPr>
              <w:jc w:val="center"/>
              <w:rPr>
                <w:lang w:val="uk-UA"/>
              </w:rPr>
            </w:pPr>
            <w:r w:rsidRPr="00AC44DE">
              <w:rPr>
                <w:lang w:val="uk-UA"/>
              </w:rPr>
              <w:t>1030</w:t>
            </w:r>
          </w:p>
          <w:p w14:paraId="4DE7B3BE" w14:textId="77777777" w:rsidR="00AC44DE" w:rsidRPr="00AC44DE" w:rsidRDefault="00AC44DE" w:rsidP="00AC44DE">
            <w:pPr>
              <w:jc w:val="center"/>
              <w:rPr>
                <w:lang w:val="uk-UA"/>
              </w:rPr>
            </w:pPr>
          </w:p>
          <w:p w14:paraId="4CE75D89" w14:textId="77777777" w:rsidR="00AC44DE" w:rsidRPr="00AC44DE" w:rsidRDefault="00AC44DE" w:rsidP="00AC44DE">
            <w:pPr>
              <w:jc w:val="center"/>
              <w:rPr>
                <w:lang w:val="uk-UA"/>
              </w:rPr>
            </w:pPr>
          </w:p>
          <w:p w14:paraId="62FC1E9E" w14:textId="77777777" w:rsidR="00AC44DE" w:rsidRPr="00AC44DE" w:rsidRDefault="00AC44DE" w:rsidP="00AC44DE">
            <w:pPr>
              <w:jc w:val="center"/>
              <w:rPr>
                <w:lang w:val="uk-UA"/>
              </w:rPr>
            </w:pPr>
            <w:r w:rsidRPr="00AC44DE">
              <w:rPr>
                <w:lang w:val="uk-UA"/>
              </w:rPr>
              <w:t>67</w:t>
            </w:r>
          </w:p>
        </w:tc>
        <w:tc>
          <w:tcPr>
            <w:tcW w:w="1701" w:type="dxa"/>
            <w:tcBorders>
              <w:top w:val="single" w:sz="4" w:space="0" w:color="auto"/>
              <w:left w:val="single" w:sz="4" w:space="0" w:color="auto"/>
              <w:bottom w:val="single" w:sz="4" w:space="0" w:color="auto"/>
              <w:right w:val="single" w:sz="4" w:space="0" w:color="auto"/>
            </w:tcBorders>
          </w:tcPr>
          <w:p w14:paraId="7D2F8908" w14:textId="77777777" w:rsidR="00AC44DE" w:rsidRPr="00AC44DE" w:rsidRDefault="00AC44DE" w:rsidP="00AC44DE">
            <w:pPr>
              <w:jc w:val="center"/>
              <w:rPr>
                <w:lang w:val="uk-UA"/>
              </w:rPr>
            </w:pPr>
            <w:r w:rsidRPr="00AC44DE">
              <w:rPr>
                <w:lang w:val="uk-UA"/>
              </w:rPr>
              <w:t>999</w:t>
            </w:r>
          </w:p>
          <w:p w14:paraId="23A8FEDB" w14:textId="77777777" w:rsidR="00AC44DE" w:rsidRPr="00AC44DE" w:rsidRDefault="00AC44DE" w:rsidP="00AC44DE">
            <w:pPr>
              <w:rPr>
                <w:lang w:val="uk-UA"/>
              </w:rPr>
            </w:pPr>
          </w:p>
          <w:p w14:paraId="2545D048" w14:textId="77777777" w:rsidR="00AC44DE" w:rsidRPr="00AC44DE" w:rsidRDefault="00AC44DE" w:rsidP="00AC44DE">
            <w:pPr>
              <w:jc w:val="center"/>
              <w:rPr>
                <w:lang w:val="uk-UA"/>
              </w:rPr>
            </w:pPr>
          </w:p>
          <w:p w14:paraId="025420E5" w14:textId="77777777" w:rsidR="00AC44DE" w:rsidRPr="00AC44DE" w:rsidRDefault="00AC44DE" w:rsidP="00AC44DE">
            <w:pPr>
              <w:jc w:val="center"/>
              <w:rPr>
                <w:lang w:val="uk-UA"/>
              </w:rPr>
            </w:pPr>
            <w:r w:rsidRPr="00AC44DE">
              <w:rPr>
                <w:lang w:val="uk-UA"/>
              </w:rPr>
              <w:t>16</w:t>
            </w:r>
          </w:p>
        </w:tc>
      </w:tr>
      <w:tr w:rsidR="00AC44DE" w:rsidRPr="00AC44DE" w14:paraId="4DC4F4A7"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427228F9" w14:textId="77777777" w:rsidR="00AC44DE" w:rsidRPr="00AC44DE" w:rsidRDefault="00AC44DE" w:rsidP="00AC44DE">
            <w:pPr>
              <w:jc w:val="center"/>
              <w:rPr>
                <w:lang w:val="uk-UA"/>
              </w:rPr>
            </w:pPr>
            <w:r w:rsidRPr="00AC44DE">
              <w:rPr>
                <w:lang w:val="uk-UA"/>
              </w:rPr>
              <w:t>2</w:t>
            </w:r>
          </w:p>
        </w:tc>
        <w:tc>
          <w:tcPr>
            <w:tcW w:w="4962" w:type="dxa"/>
            <w:tcBorders>
              <w:top w:val="single" w:sz="4" w:space="0" w:color="auto"/>
              <w:left w:val="single" w:sz="4" w:space="0" w:color="auto"/>
              <w:bottom w:val="single" w:sz="4" w:space="0" w:color="auto"/>
              <w:right w:val="single" w:sz="4" w:space="0" w:color="auto"/>
            </w:tcBorders>
            <w:hideMark/>
          </w:tcPr>
          <w:p w14:paraId="309AAAF4" w14:textId="77777777" w:rsidR="00AC44DE" w:rsidRPr="00AC44DE" w:rsidRDefault="00AC44DE" w:rsidP="00AC44DE">
            <w:pPr>
              <w:jc w:val="both"/>
              <w:rPr>
                <w:lang w:val="uk-UA"/>
              </w:rPr>
            </w:pPr>
            <w:proofErr w:type="spellStart"/>
            <w:r w:rsidRPr="00AC44DE">
              <w:rPr>
                <w:lang w:val="uk-UA"/>
              </w:rPr>
              <w:t>Бурімський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p w14:paraId="389D2BF5" w14:textId="77777777" w:rsidR="00AC44DE" w:rsidRPr="00AC44DE" w:rsidRDefault="00AC44DE" w:rsidP="00AC44DE">
            <w:pPr>
              <w:jc w:val="both"/>
              <w:rPr>
                <w:lang w:val="uk-UA"/>
              </w:rPr>
            </w:pPr>
            <w:r w:rsidRPr="00AC44DE">
              <w:rPr>
                <w:lang w:val="uk-UA"/>
              </w:rPr>
              <w:t xml:space="preserve">с. Безбородьків, с. </w:t>
            </w:r>
            <w:proofErr w:type="spellStart"/>
            <w:r w:rsidRPr="00AC44DE">
              <w:rPr>
                <w:lang w:val="uk-UA"/>
              </w:rPr>
              <w:t>Шиловичі</w:t>
            </w:r>
            <w:proofErr w:type="spellEnd"/>
            <w:r w:rsidRPr="00AC44DE">
              <w:rPr>
                <w:lang w:val="uk-UA"/>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00AC1D44" w14:textId="77777777" w:rsidR="00AC44DE" w:rsidRPr="00AC44DE" w:rsidRDefault="00AC44DE" w:rsidP="00AC44DE">
            <w:pPr>
              <w:jc w:val="both"/>
              <w:rPr>
                <w:lang w:val="uk-UA"/>
              </w:rPr>
            </w:pPr>
            <w:r w:rsidRPr="00AC44DE">
              <w:rPr>
                <w:lang w:val="uk-UA"/>
              </w:rPr>
              <w:t xml:space="preserve">с. </w:t>
            </w:r>
            <w:proofErr w:type="spellStart"/>
            <w:r w:rsidRPr="00AC44DE">
              <w:rPr>
                <w:lang w:val="uk-UA"/>
              </w:rPr>
              <w:t>Бурімка</w:t>
            </w:r>
            <w:proofErr w:type="spellEnd"/>
            <w:r w:rsidRPr="00AC44DE">
              <w:rPr>
                <w:lang w:val="uk-UA"/>
              </w:rPr>
              <w:t>, вул. Перемоги, 25</w:t>
            </w:r>
          </w:p>
        </w:tc>
        <w:tc>
          <w:tcPr>
            <w:tcW w:w="1275" w:type="dxa"/>
            <w:tcBorders>
              <w:top w:val="single" w:sz="4" w:space="0" w:color="auto"/>
              <w:left w:val="single" w:sz="4" w:space="0" w:color="auto"/>
              <w:bottom w:val="single" w:sz="4" w:space="0" w:color="auto"/>
              <w:right w:val="single" w:sz="4" w:space="0" w:color="auto"/>
            </w:tcBorders>
            <w:hideMark/>
          </w:tcPr>
          <w:p w14:paraId="65EB6336" w14:textId="77777777" w:rsidR="00AC44DE" w:rsidRPr="00AC44DE" w:rsidRDefault="00AC44DE" w:rsidP="00AC44DE">
            <w:pPr>
              <w:jc w:val="center"/>
              <w:rPr>
                <w:lang w:val="uk-UA"/>
              </w:rPr>
            </w:pPr>
            <w:r w:rsidRPr="00AC44DE">
              <w:rPr>
                <w:lang w:val="uk-UA"/>
              </w:rPr>
              <w:t>443</w:t>
            </w:r>
          </w:p>
          <w:p w14:paraId="124A0096" w14:textId="77777777" w:rsidR="00AC44DE" w:rsidRPr="00AC44DE" w:rsidRDefault="00AC44DE" w:rsidP="00AC44DE">
            <w:pPr>
              <w:jc w:val="center"/>
              <w:rPr>
                <w:lang w:val="uk-UA"/>
              </w:rPr>
            </w:pPr>
            <w:r w:rsidRPr="00AC44DE">
              <w:rPr>
                <w:lang w:val="uk-UA"/>
              </w:rPr>
              <w:t>51</w:t>
            </w:r>
          </w:p>
        </w:tc>
        <w:tc>
          <w:tcPr>
            <w:tcW w:w="1417" w:type="dxa"/>
            <w:tcBorders>
              <w:top w:val="single" w:sz="4" w:space="0" w:color="auto"/>
              <w:left w:val="single" w:sz="4" w:space="0" w:color="auto"/>
              <w:bottom w:val="single" w:sz="4" w:space="0" w:color="auto"/>
              <w:right w:val="single" w:sz="4" w:space="0" w:color="auto"/>
            </w:tcBorders>
            <w:hideMark/>
          </w:tcPr>
          <w:p w14:paraId="3C0543FF" w14:textId="77777777" w:rsidR="00AC44DE" w:rsidRPr="00AC44DE" w:rsidRDefault="00AC44DE" w:rsidP="00AC44DE">
            <w:pPr>
              <w:jc w:val="center"/>
              <w:rPr>
                <w:lang w:val="uk-UA"/>
              </w:rPr>
            </w:pPr>
            <w:r w:rsidRPr="00AC44DE">
              <w:rPr>
                <w:lang w:val="uk-UA"/>
              </w:rPr>
              <w:t>23</w:t>
            </w:r>
          </w:p>
          <w:p w14:paraId="310E6EBF" w14:textId="77777777" w:rsidR="00AC44DE" w:rsidRPr="00AC44DE" w:rsidRDefault="00AC44DE" w:rsidP="00AC44DE">
            <w:pPr>
              <w:jc w:val="center"/>
              <w:rPr>
                <w:lang w:val="uk-UA"/>
              </w:rPr>
            </w:pPr>
            <w:r w:rsidRPr="00AC44DE">
              <w:rPr>
                <w:lang w:val="uk-UA"/>
              </w:rPr>
              <w:t>0</w:t>
            </w:r>
          </w:p>
        </w:tc>
        <w:tc>
          <w:tcPr>
            <w:tcW w:w="1701" w:type="dxa"/>
            <w:tcBorders>
              <w:top w:val="single" w:sz="4" w:space="0" w:color="auto"/>
              <w:left w:val="single" w:sz="4" w:space="0" w:color="auto"/>
              <w:bottom w:val="single" w:sz="4" w:space="0" w:color="auto"/>
              <w:right w:val="single" w:sz="4" w:space="0" w:color="auto"/>
            </w:tcBorders>
            <w:hideMark/>
          </w:tcPr>
          <w:p w14:paraId="11BB5873" w14:textId="77777777" w:rsidR="00AC44DE" w:rsidRPr="00AC44DE" w:rsidRDefault="00AC44DE" w:rsidP="00AC44DE">
            <w:pPr>
              <w:jc w:val="center"/>
              <w:rPr>
                <w:lang w:val="uk-UA"/>
              </w:rPr>
            </w:pPr>
            <w:r w:rsidRPr="00AC44DE">
              <w:rPr>
                <w:lang w:val="uk-UA"/>
              </w:rPr>
              <w:t>19</w:t>
            </w:r>
          </w:p>
          <w:p w14:paraId="5B3CFD0E" w14:textId="77777777" w:rsidR="00AC44DE" w:rsidRPr="00AC44DE" w:rsidRDefault="00AC44DE" w:rsidP="00AC44DE">
            <w:pPr>
              <w:jc w:val="center"/>
              <w:rPr>
                <w:lang w:val="uk-UA"/>
              </w:rPr>
            </w:pPr>
            <w:r w:rsidRPr="00AC44DE">
              <w:rPr>
                <w:lang w:val="uk-UA"/>
              </w:rPr>
              <w:t>5</w:t>
            </w:r>
          </w:p>
        </w:tc>
      </w:tr>
      <w:tr w:rsidR="00AC44DE" w:rsidRPr="00AC44DE" w14:paraId="36EB9BE7"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17EA7A18" w14:textId="77777777" w:rsidR="00AC44DE" w:rsidRPr="00AC44DE" w:rsidRDefault="00AC44DE" w:rsidP="00AC44DE">
            <w:pPr>
              <w:jc w:val="center"/>
              <w:rPr>
                <w:lang w:val="uk-UA"/>
              </w:rPr>
            </w:pPr>
            <w:r w:rsidRPr="00AC44DE">
              <w:rPr>
                <w:lang w:val="uk-UA"/>
              </w:rPr>
              <w:t>3</w:t>
            </w:r>
          </w:p>
        </w:tc>
        <w:tc>
          <w:tcPr>
            <w:tcW w:w="4962" w:type="dxa"/>
            <w:tcBorders>
              <w:top w:val="single" w:sz="4" w:space="0" w:color="auto"/>
              <w:left w:val="single" w:sz="4" w:space="0" w:color="auto"/>
              <w:bottom w:val="single" w:sz="4" w:space="0" w:color="auto"/>
              <w:right w:val="single" w:sz="4" w:space="0" w:color="auto"/>
            </w:tcBorders>
            <w:hideMark/>
          </w:tcPr>
          <w:p w14:paraId="195AB2E1" w14:textId="77777777" w:rsidR="00AC44DE" w:rsidRPr="00AC44DE" w:rsidRDefault="00AC44DE" w:rsidP="00AC44DE">
            <w:pPr>
              <w:jc w:val="both"/>
              <w:rPr>
                <w:lang w:val="uk-UA"/>
              </w:rPr>
            </w:pPr>
            <w:proofErr w:type="spellStart"/>
            <w:r w:rsidRPr="00AC44DE">
              <w:rPr>
                <w:lang w:val="uk-UA"/>
              </w:rPr>
              <w:t>Будянський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p w14:paraId="478D1224" w14:textId="77777777" w:rsidR="00AC44DE" w:rsidRPr="00AC44DE" w:rsidRDefault="00AC44DE" w:rsidP="00AC44DE">
            <w:pPr>
              <w:jc w:val="both"/>
              <w:rPr>
                <w:lang w:val="uk-UA"/>
              </w:rPr>
            </w:pPr>
            <w:r w:rsidRPr="00AC44DE">
              <w:rPr>
                <w:lang w:val="uk-UA"/>
              </w:rPr>
              <w:t xml:space="preserve">с. </w:t>
            </w:r>
            <w:proofErr w:type="spellStart"/>
            <w:r w:rsidRPr="00AC44DE">
              <w:rPr>
                <w:lang w:val="uk-UA"/>
              </w:rPr>
              <w:t>Августівка</w:t>
            </w:r>
            <w:proofErr w:type="spellEnd"/>
          </w:p>
          <w:p w14:paraId="09FDD5F5" w14:textId="77777777" w:rsidR="00AC44DE" w:rsidRPr="00AC44DE" w:rsidRDefault="00AC44DE" w:rsidP="00AC44DE">
            <w:pPr>
              <w:jc w:val="both"/>
              <w:rPr>
                <w:lang w:val="uk-UA"/>
              </w:rPr>
            </w:pPr>
            <w:r w:rsidRPr="00AC44DE">
              <w:rPr>
                <w:lang w:val="uk-UA"/>
              </w:rPr>
              <w:t xml:space="preserve">с. </w:t>
            </w:r>
            <w:proofErr w:type="spellStart"/>
            <w:r w:rsidRPr="00AC44DE">
              <w:rPr>
                <w:lang w:val="uk-UA"/>
              </w:rPr>
              <w:t>Гейці</w:t>
            </w:r>
            <w:proofErr w:type="spellEnd"/>
            <w:r w:rsidRPr="00AC44DE">
              <w:rPr>
                <w:lang w:val="uk-UA"/>
              </w:rPr>
              <w:t xml:space="preserve">, с. Грабів </w:t>
            </w:r>
          </w:p>
          <w:p w14:paraId="6A05DA8A" w14:textId="77777777" w:rsidR="00AC44DE" w:rsidRPr="00AC44DE" w:rsidRDefault="00AC44DE" w:rsidP="00AC44DE">
            <w:pPr>
              <w:jc w:val="both"/>
              <w:rPr>
                <w:lang w:val="uk-UA"/>
              </w:rPr>
            </w:pPr>
            <w:proofErr w:type="spellStart"/>
            <w:r w:rsidRPr="00AC44DE">
              <w:rPr>
                <w:lang w:val="uk-UA"/>
              </w:rPr>
              <w:t>с.Дзюбівка</w:t>
            </w:r>
            <w:proofErr w:type="spellEnd"/>
            <w:r w:rsidRPr="00AC44DE">
              <w:rPr>
                <w:lang w:val="uk-UA"/>
              </w:rPr>
              <w:t xml:space="preserve">,с. </w:t>
            </w:r>
            <w:proofErr w:type="spellStart"/>
            <w:r w:rsidRPr="00AC44DE">
              <w:rPr>
                <w:lang w:val="uk-UA"/>
              </w:rPr>
              <w:t>Коломійцево</w:t>
            </w:r>
            <w:proofErr w:type="spellEnd"/>
            <w:r w:rsidRPr="00AC44DE">
              <w:rPr>
                <w:lang w:val="uk-UA"/>
              </w:rPr>
              <w:t xml:space="preserve">,с. </w:t>
            </w:r>
            <w:proofErr w:type="spellStart"/>
            <w:r w:rsidRPr="00AC44DE">
              <w:rPr>
                <w:lang w:val="uk-UA"/>
              </w:rPr>
              <w:t>Лучківка</w:t>
            </w:r>
            <w:proofErr w:type="spellEnd"/>
            <w:r w:rsidRPr="00AC44DE">
              <w:rPr>
                <w:lang w:val="uk-UA"/>
              </w:rPr>
              <w:t xml:space="preserve">, с. </w:t>
            </w:r>
            <w:proofErr w:type="spellStart"/>
            <w:r w:rsidRPr="00AC44DE">
              <w:rPr>
                <w:lang w:val="uk-UA"/>
              </w:rPr>
              <w:t>Пелюхівка</w:t>
            </w:r>
            <w:proofErr w:type="spellEnd"/>
            <w:r w:rsidRPr="00AC44DE">
              <w:rPr>
                <w:lang w:val="uk-UA"/>
              </w:rPr>
              <w:t xml:space="preserve">, с. </w:t>
            </w:r>
            <w:proofErr w:type="spellStart"/>
            <w:r w:rsidRPr="00AC44DE">
              <w:rPr>
                <w:lang w:val="uk-UA"/>
              </w:rPr>
              <w:t>Сезьки</w:t>
            </w:r>
            <w:proofErr w:type="spellEnd"/>
            <w:r w:rsidRPr="00AC44DE">
              <w:rPr>
                <w:lang w:val="uk-UA"/>
              </w:rPr>
              <w:t xml:space="preserve">, с. </w:t>
            </w:r>
            <w:proofErr w:type="spellStart"/>
            <w:r w:rsidRPr="00AC44DE">
              <w:rPr>
                <w:lang w:val="uk-UA"/>
              </w:rPr>
              <w:t>Тишківка</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7D9DC55C" w14:textId="77777777" w:rsidR="00AC44DE" w:rsidRPr="00AC44DE" w:rsidRDefault="00AC44DE" w:rsidP="00AC44DE">
            <w:pPr>
              <w:jc w:val="both"/>
              <w:rPr>
                <w:lang w:val="uk-UA"/>
              </w:rPr>
            </w:pPr>
            <w:r w:rsidRPr="00AC44DE">
              <w:rPr>
                <w:lang w:val="uk-UA"/>
              </w:rPr>
              <w:t>с. Буди, вул. Центральна, 25Д</w:t>
            </w:r>
          </w:p>
          <w:p w14:paraId="28A94379" w14:textId="77777777" w:rsidR="00AC44DE" w:rsidRPr="00AC44DE" w:rsidRDefault="00AC44DE" w:rsidP="00AC44DE">
            <w:pPr>
              <w:jc w:val="both"/>
              <w:rPr>
                <w:lang w:val="uk-UA"/>
              </w:rPr>
            </w:pPr>
            <w:r w:rsidRPr="00AC44DE">
              <w:rPr>
                <w:lang w:val="uk-UA"/>
              </w:rPr>
              <w:t xml:space="preserve">с. </w:t>
            </w:r>
            <w:proofErr w:type="spellStart"/>
            <w:r w:rsidRPr="00AC44DE">
              <w:rPr>
                <w:lang w:val="uk-UA"/>
              </w:rPr>
              <w:t>Августівка</w:t>
            </w:r>
            <w:proofErr w:type="spellEnd"/>
            <w:r w:rsidRPr="00AC44DE">
              <w:rPr>
                <w:lang w:val="uk-UA"/>
              </w:rPr>
              <w:t>, вул. Вокзальна, 18</w:t>
            </w:r>
          </w:p>
          <w:p w14:paraId="008E45EA" w14:textId="77777777" w:rsidR="00AC44DE" w:rsidRPr="00AC44DE" w:rsidRDefault="00AC44DE" w:rsidP="00AC44DE">
            <w:pPr>
              <w:jc w:val="both"/>
              <w:rPr>
                <w:lang w:val="uk-UA"/>
              </w:rPr>
            </w:pPr>
            <w:r w:rsidRPr="00AC44DE">
              <w:rPr>
                <w:lang w:val="uk-UA"/>
              </w:rPr>
              <w:t>с. Грабів, вул. Вишнева, 15б</w:t>
            </w:r>
          </w:p>
          <w:p w14:paraId="6D1CC406" w14:textId="77777777" w:rsidR="00AC44DE" w:rsidRPr="00AC44DE" w:rsidRDefault="00AC44DE" w:rsidP="00AC44DE">
            <w:pPr>
              <w:jc w:val="both"/>
              <w:rPr>
                <w:lang w:val="uk-UA"/>
              </w:rPr>
            </w:pPr>
            <w:r w:rsidRPr="00AC44DE">
              <w:rPr>
                <w:lang w:val="uk-UA"/>
              </w:rPr>
              <w:t xml:space="preserve">с. </w:t>
            </w:r>
            <w:proofErr w:type="spellStart"/>
            <w:r w:rsidRPr="00AC44DE">
              <w:rPr>
                <w:lang w:val="uk-UA"/>
              </w:rPr>
              <w:t>Сезьки</w:t>
            </w:r>
            <w:proofErr w:type="spellEnd"/>
            <w:r w:rsidRPr="00AC44DE">
              <w:rPr>
                <w:lang w:val="uk-UA"/>
              </w:rPr>
              <w:t>, вул. Покровського, 49</w:t>
            </w:r>
          </w:p>
        </w:tc>
        <w:tc>
          <w:tcPr>
            <w:tcW w:w="1275" w:type="dxa"/>
            <w:tcBorders>
              <w:top w:val="single" w:sz="4" w:space="0" w:color="auto"/>
              <w:left w:val="single" w:sz="4" w:space="0" w:color="auto"/>
              <w:bottom w:val="single" w:sz="4" w:space="0" w:color="auto"/>
              <w:right w:val="single" w:sz="4" w:space="0" w:color="auto"/>
            </w:tcBorders>
            <w:hideMark/>
          </w:tcPr>
          <w:p w14:paraId="039905DB" w14:textId="77777777" w:rsidR="00AC44DE" w:rsidRPr="00AC44DE" w:rsidRDefault="00AC44DE" w:rsidP="00AC44DE">
            <w:pPr>
              <w:jc w:val="center"/>
              <w:rPr>
                <w:lang w:val="uk-UA"/>
              </w:rPr>
            </w:pPr>
            <w:r w:rsidRPr="00AC44DE">
              <w:rPr>
                <w:lang w:val="uk-UA"/>
              </w:rPr>
              <w:t>70</w:t>
            </w:r>
          </w:p>
          <w:p w14:paraId="20826253" w14:textId="77777777" w:rsidR="00AC44DE" w:rsidRPr="00AC44DE" w:rsidRDefault="00AC44DE" w:rsidP="00AC44DE">
            <w:pPr>
              <w:jc w:val="center"/>
              <w:rPr>
                <w:lang w:val="uk-UA"/>
              </w:rPr>
            </w:pPr>
            <w:r w:rsidRPr="00AC44DE">
              <w:rPr>
                <w:lang w:val="uk-UA"/>
              </w:rPr>
              <w:t>98</w:t>
            </w:r>
          </w:p>
          <w:p w14:paraId="4502D3BB" w14:textId="77777777" w:rsidR="00AC44DE" w:rsidRPr="00AC44DE" w:rsidRDefault="00AC44DE" w:rsidP="00AC44DE">
            <w:pPr>
              <w:jc w:val="center"/>
              <w:rPr>
                <w:lang w:val="uk-UA"/>
              </w:rPr>
            </w:pPr>
            <w:r w:rsidRPr="00AC44DE">
              <w:rPr>
                <w:lang w:val="uk-UA"/>
              </w:rPr>
              <w:t>125</w:t>
            </w:r>
          </w:p>
          <w:p w14:paraId="18819503" w14:textId="77777777" w:rsidR="00AC44DE" w:rsidRPr="00AC44DE" w:rsidRDefault="00AC44DE" w:rsidP="00AC44DE">
            <w:pPr>
              <w:jc w:val="center"/>
              <w:rPr>
                <w:lang w:val="uk-UA"/>
              </w:rPr>
            </w:pPr>
            <w:r w:rsidRPr="00AC44DE">
              <w:rPr>
                <w:lang w:val="uk-UA"/>
              </w:rPr>
              <w:t>334</w:t>
            </w:r>
          </w:p>
        </w:tc>
        <w:tc>
          <w:tcPr>
            <w:tcW w:w="1417" w:type="dxa"/>
            <w:tcBorders>
              <w:top w:val="single" w:sz="4" w:space="0" w:color="auto"/>
              <w:left w:val="single" w:sz="4" w:space="0" w:color="auto"/>
              <w:bottom w:val="single" w:sz="4" w:space="0" w:color="auto"/>
              <w:right w:val="single" w:sz="4" w:space="0" w:color="auto"/>
            </w:tcBorders>
            <w:hideMark/>
          </w:tcPr>
          <w:p w14:paraId="3E3E5308" w14:textId="77777777" w:rsidR="00AC44DE" w:rsidRPr="00AC44DE" w:rsidRDefault="00AC44DE" w:rsidP="00AC44DE">
            <w:pPr>
              <w:jc w:val="center"/>
              <w:rPr>
                <w:lang w:val="uk-UA"/>
              </w:rPr>
            </w:pPr>
            <w:r w:rsidRPr="00AC44DE">
              <w:rPr>
                <w:lang w:val="uk-UA"/>
              </w:rPr>
              <w:t>6</w:t>
            </w:r>
          </w:p>
          <w:p w14:paraId="7804238F" w14:textId="77777777" w:rsidR="00AC44DE" w:rsidRPr="00AC44DE" w:rsidRDefault="00AC44DE" w:rsidP="00AC44DE">
            <w:pPr>
              <w:jc w:val="center"/>
              <w:rPr>
                <w:lang w:val="uk-UA"/>
              </w:rPr>
            </w:pPr>
            <w:r w:rsidRPr="00AC44DE">
              <w:rPr>
                <w:lang w:val="uk-UA"/>
              </w:rPr>
              <w:t>7</w:t>
            </w:r>
          </w:p>
          <w:p w14:paraId="51D513FE" w14:textId="77777777" w:rsidR="00AC44DE" w:rsidRPr="00AC44DE" w:rsidRDefault="00AC44DE" w:rsidP="00AC44DE">
            <w:pPr>
              <w:jc w:val="center"/>
              <w:rPr>
                <w:lang w:val="uk-UA"/>
              </w:rPr>
            </w:pPr>
            <w:r w:rsidRPr="00AC44DE">
              <w:rPr>
                <w:lang w:val="uk-UA"/>
              </w:rPr>
              <w:t>8</w:t>
            </w:r>
          </w:p>
          <w:p w14:paraId="766CD89A" w14:textId="77777777" w:rsidR="00AC44DE" w:rsidRPr="00AC44DE" w:rsidRDefault="00AC44DE" w:rsidP="00AC44DE">
            <w:pPr>
              <w:jc w:val="center"/>
              <w:rPr>
                <w:lang w:val="uk-UA"/>
              </w:rPr>
            </w:pPr>
            <w:r w:rsidRPr="00AC44DE">
              <w:rPr>
                <w:lang w:val="uk-UA"/>
              </w:rPr>
              <w:t>12</w:t>
            </w:r>
          </w:p>
        </w:tc>
        <w:tc>
          <w:tcPr>
            <w:tcW w:w="1701" w:type="dxa"/>
            <w:tcBorders>
              <w:top w:val="single" w:sz="4" w:space="0" w:color="auto"/>
              <w:left w:val="single" w:sz="4" w:space="0" w:color="auto"/>
              <w:bottom w:val="single" w:sz="4" w:space="0" w:color="auto"/>
              <w:right w:val="single" w:sz="4" w:space="0" w:color="auto"/>
            </w:tcBorders>
            <w:hideMark/>
          </w:tcPr>
          <w:p w14:paraId="48BE8A46" w14:textId="77777777" w:rsidR="00AC44DE" w:rsidRPr="00AC44DE" w:rsidRDefault="00AC44DE" w:rsidP="00AC44DE">
            <w:pPr>
              <w:jc w:val="center"/>
              <w:rPr>
                <w:lang w:val="uk-UA"/>
              </w:rPr>
            </w:pPr>
            <w:r w:rsidRPr="00AC44DE">
              <w:rPr>
                <w:lang w:val="uk-UA"/>
              </w:rPr>
              <w:t>4</w:t>
            </w:r>
          </w:p>
          <w:p w14:paraId="50CB82DC" w14:textId="77777777" w:rsidR="00AC44DE" w:rsidRPr="00AC44DE" w:rsidRDefault="00AC44DE" w:rsidP="00AC44DE">
            <w:pPr>
              <w:jc w:val="center"/>
              <w:rPr>
                <w:lang w:val="uk-UA"/>
              </w:rPr>
            </w:pPr>
            <w:r w:rsidRPr="00AC44DE">
              <w:rPr>
                <w:lang w:val="uk-UA"/>
              </w:rPr>
              <w:t>9</w:t>
            </w:r>
          </w:p>
          <w:p w14:paraId="2A680D30" w14:textId="77777777" w:rsidR="00AC44DE" w:rsidRPr="00AC44DE" w:rsidRDefault="00AC44DE" w:rsidP="00AC44DE">
            <w:pPr>
              <w:jc w:val="center"/>
              <w:rPr>
                <w:lang w:val="uk-UA"/>
              </w:rPr>
            </w:pPr>
            <w:r w:rsidRPr="00AC44DE">
              <w:rPr>
                <w:lang w:val="uk-UA"/>
              </w:rPr>
              <w:t>4</w:t>
            </w:r>
          </w:p>
          <w:p w14:paraId="74CEA70D" w14:textId="77777777" w:rsidR="00AC44DE" w:rsidRPr="00AC44DE" w:rsidRDefault="00AC44DE" w:rsidP="00AC44DE">
            <w:pPr>
              <w:jc w:val="center"/>
              <w:rPr>
                <w:lang w:val="uk-UA"/>
              </w:rPr>
            </w:pPr>
            <w:r w:rsidRPr="00AC44DE">
              <w:rPr>
                <w:lang w:val="uk-UA"/>
              </w:rPr>
              <w:t>9</w:t>
            </w:r>
          </w:p>
        </w:tc>
      </w:tr>
      <w:tr w:rsidR="00AC44DE" w:rsidRPr="00AC44DE" w14:paraId="6915740A" w14:textId="77777777" w:rsidTr="00AC44DE">
        <w:trPr>
          <w:trHeight w:val="848"/>
        </w:trPr>
        <w:tc>
          <w:tcPr>
            <w:tcW w:w="567" w:type="dxa"/>
            <w:tcBorders>
              <w:top w:val="single" w:sz="4" w:space="0" w:color="auto"/>
              <w:left w:val="single" w:sz="4" w:space="0" w:color="auto"/>
              <w:bottom w:val="single" w:sz="4" w:space="0" w:color="auto"/>
              <w:right w:val="single" w:sz="4" w:space="0" w:color="auto"/>
            </w:tcBorders>
            <w:hideMark/>
          </w:tcPr>
          <w:p w14:paraId="07C8C244" w14:textId="77777777" w:rsidR="00AC44DE" w:rsidRPr="00AC44DE" w:rsidRDefault="00AC44DE" w:rsidP="00AC44DE">
            <w:pPr>
              <w:jc w:val="center"/>
              <w:rPr>
                <w:lang w:val="uk-UA"/>
              </w:rPr>
            </w:pPr>
            <w:r w:rsidRPr="00AC44DE">
              <w:rPr>
                <w:lang w:val="uk-UA"/>
              </w:rPr>
              <w:t>4</w:t>
            </w:r>
          </w:p>
        </w:tc>
        <w:tc>
          <w:tcPr>
            <w:tcW w:w="4962" w:type="dxa"/>
            <w:tcBorders>
              <w:top w:val="single" w:sz="4" w:space="0" w:color="auto"/>
              <w:left w:val="single" w:sz="4" w:space="0" w:color="auto"/>
              <w:bottom w:val="single" w:sz="4" w:space="0" w:color="auto"/>
              <w:right w:val="single" w:sz="4" w:space="0" w:color="auto"/>
            </w:tcBorders>
            <w:hideMark/>
          </w:tcPr>
          <w:p w14:paraId="3BD159E9" w14:textId="77777777" w:rsidR="00AC44DE" w:rsidRPr="00AC44DE" w:rsidRDefault="00AC44DE" w:rsidP="00AC44DE">
            <w:pPr>
              <w:rPr>
                <w:lang w:val="uk-UA"/>
              </w:rPr>
            </w:pPr>
            <w:proofErr w:type="spellStart"/>
            <w:r w:rsidRPr="00AC44DE">
              <w:rPr>
                <w:lang w:val="uk-UA"/>
              </w:rPr>
              <w:t>Дорогинський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p w14:paraId="697303C1" w14:textId="77777777" w:rsidR="00AC44DE" w:rsidRPr="00AC44DE" w:rsidRDefault="00AC44DE" w:rsidP="00AC44DE">
            <w:pPr>
              <w:rPr>
                <w:lang w:val="uk-UA"/>
              </w:rPr>
            </w:pPr>
            <w:r w:rsidRPr="00AC44DE">
              <w:rPr>
                <w:lang w:val="uk-UA"/>
              </w:rPr>
              <w:t xml:space="preserve">с. </w:t>
            </w:r>
            <w:proofErr w:type="spellStart"/>
            <w:r w:rsidRPr="00AC44DE">
              <w:rPr>
                <w:lang w:val="uk-UA"/>
              </w:rPr>
              <w:t>Бакаївка</w:t>
            </w:r>
            <w:proofErr w:type="spellEnd"/>
            <w:r w:rsidRPr="00AC44DE">
              <w:rPr>
                <w:lang w:val="uk-UA"/>
              </w:rPr>
              <w:t xml:space="preserve">, с. </w:t>
            </w:r>
            <w:proofErr w:type="spellStart"/>
            <w:r w:rsidRPr="00AC44DE">
              <w:rPr>
                <w:lang w:val="uk-UA"/>
              </w:rPr>
              <w:t>Комарівка</w:t>
            </w:r>
            <w:proofErr w:type="spellEnd"/>
            <w:r w:rsidRPr="00AC44DE">
              <w:rPr>
                <w:lang w:val="uk-UA"/>
              </w:rPr>
              <w:t xml:space="preserve">, с. </w:t>
            </w:r>
            <w:proofErr w:type="spellStart"/>
            <w:r w:rsidRPr="00AC44DE">
              <w:rPr>
                <w:lang w:val="uk-UA"/>
              </w:rPr>
              <w:t>Селихів</w:t>
            </w:r>
            <w:proofErr w:type="spellEnd"/>
          </w:p>
          <w:p w14:paraId="7C63E138" w14:textId="77777777" w:rsidR="00AC44DE" w:rsidRPr="00AC44DE" w:rsidRDefault="00AC44DE" w:rsidP="00AC44DE">
            <w:pPr>
              <w:rPr>
                <w:lang w:val="uk-UA"/>
              </w:rPr>
            </w:pPr>
            <w:r w:rsidRPr="00AC44DE">
              <w:rPr>
                <w:lang w:val="uk-UA"/>
              </w:rPr>
              <w:t xml:space="preserve">с. </w:t>
            </w:r>
            <w:proofErr w:type="spellStart"/>
            <w:r w:rsidRPr="00AC44DE">
              <w:rPr>
                <w:lang w:val="uk-UA"/>
              </w:rPr>
              <w:t>Андріївка</w:t>
            </w:r>
            <w:proofErr w:type="spellEnd"/>
          </w:p>
          <w:p w14:paraId="1EC426F1" w14:textId="77777777" w:rsidR="00AC44DE" w:rsidRPr="00AC44DE" w:rsidRDefault="00AC44DE" w:rsidP="00AC44DE">
            <w:pPr>
              <w:rPr>
                <w:lang w:val="uk-UA"/>
              </w:rPr>
            </w:pPr>
            <w:r w:rsidRPr="00AC44DE">
              <w:rPr>
                <w:lang w:val="uk-UA"/>
              </w:rPr>
              <w:t xml:space="preserve">с. </w:t>
            </w:r>
            <w:proofErr w:type="spellStart"/>
            <w:r w:rsidRPr="00AC44DE">
              <w:rPr>
                <w:lang w:val="uk-UA"/>
              </w:rPr>
              <w:t>Томашівка</w:t>
            </w:r>
            <w:proofErr w:type="spellEnd"/>
            <w:r w:rsidRPr="00AC44DE">
              <w:rPr>
                <w:lang w:val="uk-UA"/>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6616C04B" w14:textId="77777777" w:rsidR="00AC44DE" w:rsidRPr="00AC44DE" w:rsidRDefault="00AC44DE" w:rsidP="00AC44DE">
            <w:pPr>
              <w:rPr>
                <w:lang w:val="uk-UA"/>
              </w:rPr>
            </w:pPr>
            <w:r w:rsidRPr="00AC44DE">
              <w:rPr>
                <w:lang w:val="uk-UA"/>
              </w:rPr>
              <w:t xml:space="preserve">с. </w:t>
            </w:r>
            <w:proofErr w:type="spellStart"/>
            <w:r w:rsidRPr="00AC44DE">
              <w:rPr>
                <w:lang w:val="uk-UA"/>
              </w:rPr>
              <w:t>Дорогинка</w:t>
            </w:r>
            <w:proofErr w:type="spellEnd"/>
            <w:r w:rsidRPr="00AC44DE">
              <w:rPr>
                <w:lang w:val="uk-UA"/>
              </w:rPr>
              <w:t xml:space="preserve">, вул. Набережна, 4  </w:t>
            </w:r>
          </w:p>
          <w:p w14:paraId="11DBE7CC" w14:textId="77777777" w:rsidR="00AC44DE" w:rsidRPr="00AC44DE" w:rsidRDefault="00AC44DE" w:rsidP="00AC44DE">
            <w:pPr>
              <w:rPr>
                <w:lang w:val="uk-UA"/>
              </w:rPr>
            </w:pPr>
            <w:r w:rsidRPr="00AC44DE">
              <w:rPr>
                <w:lang w:val="uk-UA"/>
              </w:rPr>
              <w:t xml:space="preserve">с. </w:t>
            </w:r>
            <w:proofErr w:type="spellStart"/>
            <w:r w:rsidRPr="00AC44DE">
              <w:rPr>
                <w:lang w:val="uk-UA"/>
              </w:rPr>
              <w:t>Бакаївка</w:t>
            </w:r>
            <w:proofErr w:type="spellEnd"/>
            <w:r w:rsidRPr="00AC44DE">
              <w:rPr>
                <w:lang w:val="uk-UA"/>
              </w:rPr>
              <w:t>, вул. Центральна, 36</w:t>
            </w:r>
          </w:p>
          <w:p w14:paraId="3C583BD3" w14:textId="77777777" w:rsidR="00AC44DE" w:rsidRPr="00AC44DE" w:rsidRDefault="00AC44DE" w:rsidP="00AC44DE">
            <w:pPr>
              <w:jc w:val="both"/>
              <w:rPr>
                <w:lang w:val="uk-UA"/>
              </w:rPr>
            </w:pPr>
            <w:r w:rsidRPr="00AC44DE">
              <w:rPr>
                <w:lang w:val="uk-UA"/>
              </w:rPr>
              <w:t xml:space="preserve">с. </w:t>
            </w:r>
            <w:proofErr w:type="spellStart"/>
            <w:r w:rsidRPr="00AC44DE">
              <w:rPr>
                <w:lang w:val="uk-UA"/>
              </w:rPr>
              <w:t>Андріївка</w:t>
            </w:r>
            <w:proofErr w:type="spellEnd"/>
            <w:r w:rsidRPr="00AC44DE">
              <w:rPr>
                <w:lang w:val="uk-UA"/>
              </w:rPr>
              <w:t>, вул. Незалежності, 28</w:t>
            </w:r>
          </w:p>
          <w:p w14:paraId="1FFBE8C4" w14:textId="77777777" w:rsidR="00AC44DE" w:rsidRPr="00AC44DE" w:rsidRDefault="00AC44DE" w:rsidP="00AC44DE">
            <w:pPr>
              <w:jc w:val="both"/>
              <w:rPr>
                <w:lang w:val="uk-UA"/>
              </w:rPr>
            </w:pPr>
            <w:proofErr w:type="spellStart"/>
            <w:r w:rsidRPr="00AC44DE">
              <w:rPr>
                <w:lang w:val="uk-UA"/>
              </w:rPr>
              <w:t>с.Томашівка</w:t>
            </w:r>
            <w:proofErr w:type="spellEnd"/>
            <w:r w:rsidRPr="00AC44DE">
              <w:rPr>
                <w:lang w:val="uk-UA"/>
              </w:rPr>
              <w:t>, вул. вул. Центральна, 65</w:t>
            </w:r>
          </w:p>
        </w:tc>
        <w:tc>
          <w:tcPr>
            <w:tcW w:w="1275" w:type="dxa"/>
            <w:tcBorders>
              <w:top w:val="single" w:sz="4" w:space="0" w:color="auto"/>
              <w:left w:val="single" w:sz="4" w:space="0" w:color="auto"/>
              <w:bottom w:val="single" w:sz="4" w:space="0" w:color="auto"/>
              <w:right w:val="single" w:sz="4" w:space="0" w:color="auto"/>
            </w:tcBorders>
            <w:hideMark/>
          </w:tcPr>
          <w:p w14:paraId="1E1D7C40" w14:textId="77777777" w:rsidR="00AC44DE" w:rsidRPr="00AC44DE" w:rsidRDefault="00AC44DE" w:rsidP="00AC44DE">
            <w:pPr>
              <w:jc w:val="center"/>
              <w:rPr>
                <w:lang w:val="uk-UA"/>
              </w:rPr>
            </w:pPr>
            <w:r w:rsidRPr="00AC44DE">
              <w:rPr>
                <w:lang w:val="uk-UA"/>
              </w:rPr>
              <w:t>710</w:t>
            </w:r>
          </w:p>
          <w:p w14:paraId="6C345CF1" w14:textId="77777777" w:rsidR="00AC44DE" w:rsidRPr="00AC44DE" w:rsidRDefault="00AC44DE" w:rsidP="00AC44DE">
            <w:pPr>
              <w:jc w:val="center"/>
              <w:rPr>
                <w:lang w:val="uk-UA"/>
              </w:rPr>
            </w:pPr>
            <w:r w:rsidRPr="00AC44DE">
              <w:rPr>
                <w:lang w:val="uk-UA"/>
              </w:rPr>
              <w:t>459</w:t>
            </w:r>
          </w:p>
          <w:p w14:paraId="2FDE8482" w14:textId="77777777" w:rsidR="00AC44DE" w:rsidRPr="00AC44DE" w:rsidRDefault="00AC44DE" w:rsidP="00AC44DE">
            <w:pPr>
              <w:jc w:val="center"/>
              <w:rPr>
                <w:lang w:val="uk-UA"/>
              </w:rPr>
            </w:pPr>
            <w:r w:rsidRPr="00AC44DE">
              <w:rPr>
                <w:lang w:val="uk-UA"/>
              </w:rPr>
              <w:t>281</w:t>
            </w:r>
          </w:p>
          <w:p w14:paraId="068E4BEB" w14:textId="77777777" w:rsidR="00AC44DE" w:rsidRPr="00AC44DE" w:rsidRDefault="00AC44DE" w:rsidP="00AC44DE">
            <w:pPr>
              <w:jc w:val="center"/>
              <w:rPr>
                <w:lang w:val="uk-UA"/>
              </w:rPr>
            </w:pPr>
            <w:r w:rsidRPr="00AC44DE">
              <w:rPr>
                <w:lang w:val="uk-UA"/>
              </w:rPr>
              <w:t>113</w:t>
            </w:r>
          </w:p>
        </w:tc>
        <w:tc>
          <w:tcPr>
            <w:tcW w:w="1417" w:type="dxa"/>
            <w:tcBorders>
              <w:top w:val="single" w:sz="4" w:space="0" w:color="auto"/>
              <w:left w:val="single" w:sz="4" w:space="0" w:color="auto"/>
              <w:bottom w:val="single" w:sz="4" w:space="0" w:color="auto"/>
              <w:right w:val="single" w:sz="4" w:space="0" w:color="auto"/>
            </w:tcBorders>
            <w:hideMark/>
          </w:tcPr>
          <w:p w14:paraId="1C031DF0" w14:textId="77777777" w:rsidR="00AC44DE" w:rsidRPr="00AC44DE" w:rsidRDefault="00AC44DE" w:rsidP="00AC44DE">
            <w:pPr>
              <w:jc w:val="center"/>
              <w:rPr>
                <w:lang w:val="uk-UA"/>
              </w:rPr>
            </w:pPr>
            <w:r w:rsidRPr="00AC44DE">
              <w:rPr>
                <w:lang w:val="uk-UA"/>
              </w:rPr>
              <w:t>75</w:t>
            </w:r>
          </w:p>
          <w:p w14:paraId="3EA03011" w14:textId="77777777" w:rsidR="00AC44DE" w:rsidRPr="00AC44DE" w:rsidRDefault="00AC44DE" w:rsidP="00AC44DE">
            <w:pPr>
              <w:jc w:val="center"/>
              <w:rPr>
                <w:lang w:val="uk-UA"/>
              </w:rPr>
            </w:pPr>
            <w:r w:rsidRPr="00AC44DE">
              <w:rPr>
                <w:lang w:val="uk-UA"/>
              </w:rPr>
              <w:t>41</w:t>
            </w:r>
          </w:p>
          <w:p w14:paraId="2260D8A4" w14:textId="77777777" w:rsidR="00AC44DE" w:rsidRPr="00AC44DE" w:rsidRDefault="00AC44DE" w:rsidP="00AC44DE">
            <w:pPr>
              <w:jc w:val="center"/>
              <w:rPr>
                <w:lang w:val="uk-UA"/>
              </w:rPr>
            </w:pPr>
            <w:r w:rsidRPr="00AC44DE">
              <w:rPr>
                <w:lang w:val="uk-UA"/>
              </w:rPr>
              <w:t>12</w:t>
            </w:r>
          </w:p>
          <w:p w14:paraId="7863C498" w14:textId="77777777" w:rsidR="00AC44DE" w:rsidRPr="00AC44DE" w:rsidRDefault="00AC44DE" w:rsidP="00AC44DE">
            <w:pPr>
              <w:jc w:val="center"/>
              <w:rPr>
                <w:lang w:val="uk-UA"/>
              </w:rPr>
            </w:pPr>
            <w:r w:rsidRPr="00AC44DE">
              <w:rPr>
                <w:lang w:val="uk-UA"/>
              </w:rPr>
              <w:t>6</w:t>
            </w:r>
          </w:p>
        </w:tc>
        <w:tc>
          <w:tcPr>
            <w:tcW w:w="1701" w:type="dxa"/>
            <w:tcBorders>
              <w:top w:val="single" w:sz="4" w:space="0" w:color="auto"/>
              <w:left w:val="single" w:sz="4" w:space="0" w:color="auto"/>
              <w:bottom w:val="single" w:sz="4" w:space="0" w:color="auto"/>
              <w:right w:val="single" w:sz="4" w:space="0" w:color="auto"/>
            </w:tcBorders>
            <w:hideMark/>
          </w:tcPr>
          <w:p w14:paraId="267A0431" w14:textId="77777777" w:rsidR="00AC44DE" w:rsidRPr="00AC44DE" w:rsidRDefault="00AC44DE" w:rsidP="00AC44DE">
            <w:pPr>
              <w:jc w:val="center"/>
              <w:rPr>
                <w:lang w:val="uk-UA"/>
              </w:rPr>
            </w:pPr>
            <w:r w:rsidRPr="00AC44DE">
              <w:rPr>
                <w:lang w:val="uk-UA"/>
              </w:rPr>
              <w:t>36</w:t>
            </w:r>
          </w:p>
          <w:p w14:paraId="31FF80C7" w14:textId="77777777" w:rsidR="00AC44DE" w:rsidRPr="00AC44DE" w:rsidRDefault="00AC44DE" w:rsidP="00AC44DE">
            <w:pPr>
              <w:jc w:val="center"/>
              <w:rPr>
                <w:lang w:val="uk-UA"/>
              </w:rPr>
            </w:pPr>
            <w:r w:rsidRPr="00AC44DE">
              <w:rPr>
                <w:lang w:val="uk-UA"/>
              </w:rPr>
              <w:t>20</w:t>
            </w:r>
          </w:p>
          <w:p w14:paraId="31FC15E1" w14:textId="77777777" w:rsidR="00AC44DE" w:rsidRPr="00AC44DE" w:rsidRDefault="00AC44DE" w:rsidP="00AC44DE">
            <w:pPr>
              <w:jc w:val="center"/>
              <w:rPr>
                <w:lang w:val="uk-UA"/>
              </w:rPr>
            </w:pPr>
            <w:r w:rsidRPr="00AC44DE">
              <w:rPr>
                <w:lang w:val="uk-UA"/>
              </w:rPr>
              <w:t>6</w:t>
            </w:r>
          </w:p>
          <w:p w14:paraId="2EE02C6F" w14:textId="77777777" w:rsidR="00AC44DE" w:rsidRPr="00AC44DE" w:rsidRDefault="00AC44DE" w:rsidP="00AC44DE">
            <w:pPr>
              <w:jc w:val="center"/>
              <w:rPr>
                <w:lang w:val="uk-UA"/>
              </w:rPr>
            </w:pPr>
            <w:r w:rsidRPr="00AC44DE">
              <w:rPr>
                <w:lang w:val="uk-UA"/>
              </w:rPr>
              <w:t>4</w:t>
            </w:r>
          </w:p>
        </w:tc>
      </w:tr>
      <w:tr w:rsidR="00AC44DE" w:rsidRPr="00AC44DE" w14:paraId="24D1B4BC"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77119C0A" w14:textId="77777777" w:rsidR="00AC44DE" w:rsidRPr="00AC44DE" w:rsidRDefault="00AC44DE" w:rsidP="00AC44DE">
            <w:pPr>
              <w:jc w:val="center"/>
              <w:rPr>
                <w:lang w:val="uk-UA"/>
              </w:rPr>
            </w:pPr>
            <w:r w:rsidRPr="00AC44DE">
              <w:rPr>
                <w:lang w:val="uk-UA"/>
              </w:rPr>
              <w:t>5</w:t>
            </w:r>
          </w:p>
        </w:tc>
        <w:tc>
          <w:tcPr>
            <w:tcW w:w="4962" w:type="dxa"/>
            <w:tcBorders>
              <w:top w:val="single" w:sz="4" w:space="0" w:color="auto"/>
              <w:left w:val="single" w:sz="4" w:space="0" w:color="auto"/>
              <w:bottom w:val="single" w:sz="4" w:space="0" w:color="auto"/>
              <w:right w:val="single" w:sz="4" w:space="0" w:color="auto"/>
            </w:tcBorders>
          </w:tcPr>
          <w:p w14:paraId="799C27DC" w14:textId="77777777" w:rsidR="00AC44DE" w:rsidRPr="00AC44DE" w:rsidRDefault="00AC44DE" w:rsidP="00AC44DE">
            <w:pPr>
              <w:jc w:val="both"/>
              <w:rPr>
                <w:lang w:val="uk-UA"/>
              </w:rPr>
            </w:pPr>
            <w:proofErr w:type="spellStart"/>
            <w:r w:rsidRPr="00AC44DE">
              <w:rPr>
                <w:lang w:val="uk-UA"/>
              </w:rPr>
              <w:t>Припутнівський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p w14:paraId="76B2296A" w14:textId="77777777" w:rsidR="00AC44DE" w:rsidRPr="00AC44DE" w:rsidRDefault="00AC44DE" w:rsidP="00AC44DE">
            <w:pPr>
              <w:jc w:val="both"/>
              <w:rPr>
                <w:lang w:val="uk-UA"/>
              </w:rPr>
            </w:pPr>
          </w:p>
          <w:p w14:paraId="7546E233" w14:textId="77777777" w:rsidR="00AC44DE" w:rsidRDefault="00AC44DE" w:rsidP="00AC44DE">
            <w:pPr>
              <w:jc w:val="both"/>
              <w:rPr>
                <w:lang w:val="uk-UA"/>
              </w:rPr>
            </w:pPr>
            <w:proofErr w:type="spellStart"/>
            <w:r w:rsidRPr="00AC44DE">
              <w:rPr>
                <w:lang w:val="uk-UA"/>
              </w:rPr>
              <w:t>с.Барбурське</w:t>
            </w:r>
            <w:proofErr w:type="spellEnd"/>
            <w:r w:rsidRPr="00AC44DE">
              <w:rPr>
                <w:lang w:val="uk-UA"/>
              </w:rPr>
              <w:t xml:space="preserve">, </w:t>
            </w:r>
            <w:proofErr w:type="spellStart"/>
            <w:r w:rsidRPr="00AC44DE">
              <w:rPr>
                <w:lang w:val="uk-UA"/>
              </w:rPr>
              <w:t>с.Вишнівка</w:t>
            </w:r>
            <w:proofErr w:type="spellEnd"/>
            <w:r w:rsidRPr="00AC44DE">
              <w:rPr>
                <w:lang w:val="uk-UA"/>
              </w:rPr>
              <w:t xml:space="preserve">, с. </w:t>
            </w:r>
            <w:proofErr w:type="spellStart"/>
            <w:r w:rsidRPr="00AC44DE">
              <w:rPr>
                <w:lang w:val="uk-UA"/>
              </w:rPr>
              <w:t>Куликівка</w:t>
            </w:r>
            <w:proofErr w:type="spellEnd"/>
          </w:p>
          <w:p w14:paraId="2BEBC983" w14:textId="77777777" w:rsidR="00AC44DE" w:rsidRPr="00AC44DE" w:rsidRDefault="00AC44DE" w:rsidP="00AC44DE">
            <w:pPr>
              <w:jc w:val="both"/>
              <w:rPr>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0F9E5FC3" w14:textId="77777777" w:rsidR="00AC44DE" w:rsidRPr="00AC44DE" w:rsidRDefault="00AC44DE" w:rsidP="00AC44DE">
            <w:pPr>
              <w:jc w:val="both"/>
              <w:rPr>
                <w:lang w:val="uk-UA"/>
              </w:rPr>
            </w:pPr>
            <w:r w:rsidRPr="00AC44DE">
              <w:rPr>
                <w:lang w:val="uk-UA"/>
              </w:rPr>
              <w:t>с. Припутні, вул. 10-річчя Незалежності України, 37</w:t>
            </w:r>
          </w:p>
          <w:p w14:paraId="49CC8605" w14:textId="77777777" w:rsidR="00AC44DE" w:rsidRPr="00AC44DE" w:rsidRDefault="00AC44DE" w:rsidP="00AC44DE">
            <w:pPr>
              <w:jc w:val="both"/>
              <w:rPr>
                <w:lang w:val="uk-UA"/>
              </w:rPr>
            </w:pPr>
            <w:r w:rsidRPr="00AC44DE">
              <w:rPr>
                <w:lang w:val="uk-UA"/>
              </w:rPr>
              <w:t>с. Вишнівка, вул. Перемоги, 42</w:t>
            </w:r>
          </w:p>
        </w:tc>
        <w:tc>
          <w:tcPr>
            <w:tcW w:w="1275" w:type="dxa"/>
            <w:tcBorders>
              <w:top w:val="single" w:sz="4" w:space="0" w:color="auto"/>
              <w:left w:val="single" w:sz="4" w:space="0" w:color="auto"/>
              <w:bottom w:val="single" w:sz="4" w:space="0" w:color="auto"/>
              <w:right w:val="single" w:sz="4" w:space="0" w:color="auto"/>
            </w:tcBorders>
          </w:tcPr>
          <w:p w14:paraId="463E40E9" w14:textId="77777777" w:rsidR="00AC44DE" w:rsidRPr="00AC44DE" w:rsidRDefault="00AC44DE" w:rsidP="00AC44DE">
            <w:pPr>
              <w:jc w:val="center"/>
              <w:rPr>
                <w:lang w:val="uk-UA"/>
              </w:rPr>
            </w:pPr>
            <w:r w:rsidRPr="00AC44DE">
              <w:rPr>
                <w:lang w:val="uk-UA"/>
              </w:rPr>
              <w:t>369</w:t>
            </w:r>
          </w:p>
          <w:p w14:paraId="5D4D1557" w14:textId="77777777" w:rsidR="00AC44DE" w:rsidRPr="00AC44DE" w:rsidRDefault="00AC44DE" w:rsidP="00AC44DE">
            <w:pPr>
              <w:jc w:val="center"/>
              <w:rPr>
                <w:lang w:val="uk-UA"/>
              </w:rPr>
            </w:pPr>
          </w:p>
          <w:p w14:paraId="71389D9E" w14:textId="77777777" w:rsidR="00AC44DE" w:rsidRPr="00AC44DE" w:rsidRDefault="00AC44DE" w:rsidP="00AC44DE">
            <w:pPr>
              <w:jc w:val="center"/>
              <w:rPr>
                <w:lang w:val="uk-UA"/>
              </w:rPr>
            </w:pPr>
            <w:r w:rsidRPr="00AC44DE">
              <w:rPr>
                <w:lang w:val="uk-UA"/>
              </w:rPr>
              <w:t>164</w:t>
            </w:r>
          </w:p>
        </w:tc>
        <w:tc>
          <w:tcPr>
            <w:tcW w:w="1417" w:type="dxa"/>
            <w:tcBorders>
              <w:top w:val="single" w:sz="4" w:space="0" w:color="auto"/>
              <w:left w:val="single" w:sz="4" w:space="0" w:color="auto"/>
              <w:bottom w:val="single" w:sz="4" w:space="0" w:color="auto"/>
              <w:right w:val="single" w:sz="4" w:space="0" w:color="auto"/>
            </w:tcBorders>
          </w:tcPr>
          <w:p w14:paraId="2403AFA2" w14:textId="77777777" w:rsidR="00AC44DE" w:rsidRPr="00AC44DE" w:rsidRDefault="00AC44DE" w:rsidP="00AC44DE">
            <w:pPr>
              <w:jc w:val="center"/>
              <w:rPr>
                <w:lang w:val="uk-UA"/>
              </w:rPr>
            </w:pPr>
            <w:r w:rsidRPr="00AC44DE">
              <w:rPr>
                <w:lang w:val="uk-UA"/>
              </w:rPr>
              <w:t>25</w:t>
            </w:r>
          </w:p>
          <w:p w14:paraId="3C75AFCB" w14:textId="77777777" w:rsidR="00AC44DE" w:rsidRPr="00AC44DE" w:rsidRDefault="00AC44DE" w:rsidP="00AC44DE">
            <w:pPr>
              <w:jc w:val="center"/>
              <w:rPr>
                <w:lang w:val="uk-UA"/>
              </w:rPr>
            </w:pPr>
          </w:p>
          <w:p w14:paraId="09E5E5B4" w14:textId="77777777" w:rsidR="00AC44DE" w:rsidRPr="00AC44DE" w:rsidRDefault="00AC44DE" w:rsidP="00AC44DE">
            <w:pPr>
              <w:jc w:val="center"/>
              <w:rPr>
                <w:lang w:val="uk-UA"/>
              </w:rPr>
            </w:pPr>
            <w:r w:rsidRPr="00AC44DE">
              <w:rPr>
                <w:lang w:val="uk-UA"/>
              </w:rPr>
              <w:t>12</w:t>
            </w:r>
          </w:p>
        </w:tc>
        <w:tc>
          <w:tcPr>
            <w:tcW w:w="1701" w:type="dxa"/>
            <w:tcBorders>
              <w:top w:val="single" w:sz="4" w:space="0" w:color="auto"/>
              <w:left w:val="single" w:sz="4" w:space="0" w:color="auto"/>
              <w:bottom w:val="single" w:sz="4" w:space="0" w:color="auto"/>
              <w:right w:val="single" w:sz="4" w:space="0" w:color="auto"/>
            </w:tcBorders>
          </w:tcPr>
          <w:p w14:paraId="53A9CD88" w14:textId="77777777" w:rsidR="00AC44DE" w:rsidRPr="00AC44DE" w:rsidRDefault="00AC44DE" w:rsidP="00AC44DE">
            <w:pPr>
              <w:jc w:val="center"/>
              <w:rPr>
                <w:lang w:val="uk-UA"/>
              </w:rPr>
            </w:pPr>
            <w:r w:rsidRPr="00AC44DE">
              <w:rPr>
                <w:lang w:val="uk-UA"/>
              </w:rPr>
              <w:t>20</w:t>
            </w:r>
          </w:p>
          <w:p w14:paraId="343EBB84" w14:textId="77777777" w:rsidR="00AC44DE" w:rsidRPr="00AC44DE" w:rsidRDefault="00AC44DE" w:rsidP="00AC44DE">
            <w:pPr>
              <w:jc w:val="center"/>
              <w:rPr>
                <w:lang w:val="uk-UA"/>
              </w:rPr>
            </w:pPr>
          </w:p>
          <w:p w14:paraId="65AC7A03" w14:textId="77777777" w:rsidR="00AC44DE" w:rsidRPr="00AC44DE" w:rsidRDefault="00AC44DE" w:rsidP="00AC44DE">
            <w:pPr>
              <w:jc w:val="center"/>
              <w:rPr>
                <w:lang w:val="uk-UA"/>
              </w:rPr>
            </w:pPr>
            <w:r w:rsidRPr="00AC44DE">
              <w:rPr>
                <w:lang w:val="uk-UA"/>
              </w:rPr>
              <w:t>12</w:t>
            </w:r>
          </w:p>
        </w:tc>
      </w:tr>
      <w:tr w:rsidR="00AC44DE" w:rsidRPr="00AC44DE" w14:paraId="76FF398D"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1C0F5C80" w14:textId="77777777" w:rsidR="00AC44DE" w:rsidRPr="00AC44DE" w:rsidRDefault="00AC44DE" w:rsidP="00AC44DE">
            <w:pPr>
              <w:jc w:val="center"/>
              <w:rPr>
                <w:lang w:val="uk-UA"/>
              </w:rPr>
            </w:pPr>
            <w:r w:rsidRPr="00AC44DE">
              <w:rPr>
                <w:lang w:val="uk-UA"/>
              </w:rPr>
              <w:lastRenderedPageBreak/>
              <w:t>6</w:t>
            </w:r>
          </w:p>
        </w:tc>
        <w:tc>
          <w:tcPr>
            <w:tcW w:w="4962" w:type="dxa"/>
            <w:tcBorders>
              <w:top w:val="single" w:sz="4" w:space="0" w:color="auto"/>
              <w:left w:val="single" w:sz="4" w:space="0" w:color="auto"/>
              <w:bottom w:val="single" w:sz="4" w:space="0" w:color="auto"/>
              <w:right w:val="single" w:sz="4" w:space="0" w:color="auto"/>
            </w:tcBorders>
            <w:hideMark/>
          </w:tcPr>
          <w:p w14:paraId="145C69ED" w14:textId="77777777" w:rsidR="00AC44DE" w:rsidRPr="00AC44DE" w:rsidRDefault="00AC44DE" w:rsidP="00AC44DE">
            <w:pPr>
              <w:rPr>
                <w:lang w:val="uk-UA"/>
              </w:rPr>
            </w:pPr>
            <w:proofErr w:type="spellStart"/>
            <w:r w:rsidRPr="00AC44DE">
              <w:rPr>
                <w:lang w:val="uk-UA"/>
              </w:rPr>
              <w:t>Більмачівський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tc>
        <w:tc>
          <w:tcPr>
            <w:tcW w:w="4678" w:type="dxa"/>
            <w:tcBorders>
              <w:top w:val="single" w:sz="4" w:space="0" w:color="auto"/>
              <w:left w:val="single" w:sz="4" w:space="0" w:color="auto"/>
              <w:bottom w:val="single" w:sz="4" w:space="0" w:color="auto"/>
              <w:right w:val="single" w:sz="4" w:space="0" w:color="auto"/>
            </w:tcBorders>
            <w:hideMark/>
          </w:tcPr>
          <w:p w14:paraId="38587141" w14:textId="77777777" w:rsidR="00AC44DE" w:rsidRPr="00AC44DE" w:rsidRDefault="00AC44DE" w:rsidP="00AC44DE">
            <w:pPr>
              <w:rPr>
                <w:lang w:val="uk-UA"/>
              </w:rPr>
            </w:pPr>
            <w:r w:rsidRPr="00AC44DE">
              <w:rPr>
                <w:lang w:val="uk-UA"/>
              </w:rPr>
              <w:t xml:space="preserve">с. </w:t>
            </w:r>
            <w:proofErr w:type="spellStart"/>
            <w:r w:rsidRPr="00AC44DE">
              <w:rPr>
                <w:lang w:val="uk-UA"/>
              </w:rPr>
              <w:t>Більмачівка</w:t>
            </w:r>
            <w:proofErr w:type="spellEnd"/>
            <w:r w:rsidRPr="00AC44DE">
              <w:rPr>
                <w:lang w:val="uk-UA"/>
              </w:rPr>
              <w:t>, вул. Поштова, 2</w:t>
            </w:r>
          </w:p>
        </w:tc>
        <w:tc>
          <w:tcPr>
            <w:tcW w:w="1275" w:type="dxa"/>
            <w:tcBorders>
              <w:top w:val="single" w:sz="4" w:space="0" w:color="auto"/>
              <w:left w:val="single" w:sz="4" w:space="0" w:color="auto"/>
              <w:bottom w:val="single" w:sz="4" w:space="0" w:color="auto"/>
              <w:right w:val="single" w:sz="4" w:space="0" w:color="auto"/>
            </w:tcBorders>
            <w:hideMark/>
          </w:tcPr>
          <w:p w14:paraId="33FDA162" w14:textId="77777777" w:rsidR="00AC44DE" w:rsidRPr="00AC44DE" w:rsidRDefault="00AC44DE" w:rsidP="00AC44DE">
            <w:pPr>
              <w:jc w:val="center"/>
              <w:rPr>
                <w:lang w:val="uk-UA"/>
              </w:rPr>
            </w:pPr>
            <w:r w:rsidRPr="00AC44DE">
              <w:rPr>
                <w:lang w:val="uk-UA"/>
              </w:rPr>
              <w:t>389</w:t>
            </w:r>
          </w:p>
        </w:tc>
        <w:tc>
          <w:tcPr>
            <w:tcW w:w="1417" w:type="dxa"/>
            <w:tcBorders>
              <w:top w:val="single" w:sz="4" w:space="0" w:color="auto"/>
              <w:left w:val="single" w:sz="4" w:space="0" w:color="auto"/>
              <w:bottom w:val="single" w:sz="4" w:space="0" w:color="auto"/>
              <w:right w:val="single" w:sz="4" w:space="0" w:color="auto"/>
            </w:tcBorders>
            <w:hideMark/>
          </w:tcPr>
          <w:p w14:paraId="2424ED1E" w14:textId="77777777" w:rsidR="00AC44DE" w:rsidRPr="00AC44DE" w:rsidRDefault="00AC44DE" w:rsidP="00AC44DE">
            <w:pPr>
              <w:jc w:val="center"/>
              <w:rPr>
                <w:lang w:val="uk-UA"/>
              </w:rPr>
            </w:pPr>
            <w:r w:rsidRPr="00AC44DE">
              <w:rPr>
                <w:lang w:val="uk-UA"/>
              </w:rPr>
              <w:t>258</w:t>
            </w:r>
          </w:p>
        </w:tc>
        <w:tc>
          <w:tcPr>
            <w:tcW w:w="1701" w:type="dxa"/>
            <w:tcBorders>
              <w:top w:val="single" w:sz="4" w:space="0" w:color="auto"/>
              <w:left w:val="single" w:sz="4" w:space="0" w:color="auto"/>
              <w:bottom w:val="single" w:sz="4" w:space="0" w:color="auto"/>
              <w:right w:val="single" w:sz="4" w:space="0" w:color="auto"/>
            </w:tcBorders>
            <w:hideMark/>
          </w:tcPr>
          <w:p w14:paraId="37A95A70" w14:textId="77777777" w:rsidR="00AC44DE" w:rsidRPr="00AC44DE" w:rsidRDefault="00AC44DE" w:rsidP="00AC44DE">
            <w:pPr>
              <w:jc w:val="center"/>
              <w:rPr>
                <w:lang w:val="uk-UA"/>
              </w:rPr>
            </w:pPr>
            <w:r w:rsidRPr="00AC44DE">
              <w:rPr>
                <w:lang w:val="uk-UA"/>
              </w:rPr>
              <w:t>8</w:t>
            </w:r>
          </w:p>
        </w:tc>
      </w:tr>
      <w:tr w:rsidR="00AC44DE" w:rsidRPr="00AC44DE" w14:paraId="1C4F67ED"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384FBF46" w14:textId="77777777" w:rsidR="00AC44DE" w:rsidRPr="00AC44DE" w:rsidRDefault="00AC44DE" w:rsidP="00AC44DE">
            <w:pPr>
              <w:jc w:val="center"/>
              <w:rPr>
                <w:lang w:val="uk-UA"/>
              </w:rPr>
            </w:pPr>
            <w:r w:rsidRPr="00AC44DE">
              <w:rPr>
                <w:lang w:val="uk-UA"/>
              </w:rPr>
              <w:t>7</w:t>
            </w:r>
          </w:p>
        </w:tc>
        <w:tc>
          <w:tcPr>
            <w:tcW w:w="4962" w:type="dxa"/>
            <w:tcBorders>
              <w:top w:val="single" w:sz="4" w:space="0" w:color="auto"/>
              <w:left w:val="single" w:sz="4" w:space="0" w:color="auto"/>
              <w:bottom w:val="single" w:sz="4" w:space="0" w:color="auto"/>
              <w:right w:val="single" w:sz="4" w:space="0" w:color="auto"/>
            </w:tcBorders>
            <w:hideMark/>
          </w:tcPr>
          <w:p w14:paraId="6669AD61" w14:textId="77777777" w:rsidR="00AC44DE" w:rsidRPr="00AC44DE" w:rsidRDefault="00AC44DE" w:rsidP="00AC44DE">
            <w:pPr>
              <w:rPr>
                <w:lang w:val="uk-UA"/>
              </w:rPr>
            </w:pPr>
            <w:proofErr w:type="spellStart"/>
            <w:r w:rsidRPr="00AC44DE">
              <w:rPr>
                <w:lang w:val="uk-UA"/>
              </w:rPr>
              <w:t>Монастирищанський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p w14:paraId="7F2D50FB" w14:textId="77777777" w:rsidR="00AC44DE" w:rsidRPr="00AC44DE" w:rsidRDefault="00AC44DE" w:rsidP="00AC44DE">
            <w:pPr>
              <w:rPr>
                <w:lang w:val="uk-UA"/>
              </w:rPr>
            </w:pPr>
            <w:r w:rsidRPr="00AC44DE">
              <w:rPr>
                <w:lang w:val="uk-UA"/>
              </w:rPr>
              <w:t xml:space="preserve">с. Веприк, с. </w:t>
            </w:r>
            <w:proofErr w:type="spellStart"/>
            <w:r w:rsidRPr="00AC44DE">
              <w:rPr>
                <w:lang w:val="uk-UA"/>
              </w:rPr>
              <w:t>Киколи</w:t>
            </w:r>
            <w:proofErr w:type="spellEnd"/>
          </w:p>
          <w:p w14:paraId="088898DC" w14:textId="77777777" w:rsidR="00AC44DE" w:rsidRPr="00AC44DE" w:rsidRDefault="00AC44DE" w:rsidP="00AC44DE">
            <w:pPr>
              <w:rPr>
                <w:lang w:val="uk-UA"/>
              </w:rPr>
            </w:pPr>
            <w:r w:rsidRPr="00AC44DE">
              <w:rPr>
                <w:lang w:val="uk-UA"/>
              </w:rPr>
              <w:t xml:space="preserve">с. </w:t>
            </w:r>
            <w:proofErr w:type="spellStart"/>
            <w:r w:rsidRPr="00AC44DE">
              <w:rPr>
                <w:lang w:val="uk-UA"/>
              </w:rPr>
              <w:t>Воронівка</w:t>
            </w:r>
            <w:proofErr w:type="spellEnd"/>
            <w:r w:rsidRPr="00AC44DE">
              <w:rPr>
                <w:lang w:val="uk-UA"/>
              </w:rPr>
              <w:t xml:space="preserve">, с. </w:t>
            </w:r>
            <w:proofErr w:type="spellStart"/>
            <w:r w:rsidRPr="00AC44DE">
              <w:rPr>
                <w:lang w:val="uk-UA"/>
              </w:rPr>
              <w:t>Хаєнки</w:t>
            </w:r>
            <w:proofErr w:type="spellEnd"/>
          </w:p>
          <w:p w14:paraId="7B5CE425" w14:textId="77777777" w:rsidR="00AC44DE" w:rsidRPr="00AC44DE" w:rsidRDefault="00AC44DE" w:rsidP="00AC44DE">
            <w:pPr>
              <w:rPr>
                <w:lang w:val="uk-UA"/>
              </w:rPr>
            </w:pPr>
            <w:r w:rsidRPr="00AC44DE">
              <w:rPr>
                <w:lang w:val="uk-UA"/>
              </w:rPr>
              <w:t xml:space="preserve">с. </w:t>
            </w:r>
            <w:proofErr w:type="spellStart"/>
            <w:r w:rsidRPr="00AC44DE">
              <w:rPr>
                <w:lang w:val="uk-UA"/>
              </w:rPr>
              <w:t>Заудайка</w:t>
            </w:r>
            <w:proofErr w:type="spellEnd"/>
            <w:r w:rsidRPr="00AC44DE">
              <w:rPr>
                <w:lang w:val="uk-UA"/>
              </w:rPr>
              <w:t>, с. Коршаки</w:t>
            </w:r>
          </w:p>
        </w:tc>
        <w:tc>
          <w:tcPr>
            <w:tcW w:w="4678" w:type="dxa"/>
            <w:tcBorders>
              <w:top w:val="single" w:sz="4" w:space="0" w:color="auto"/>
              <w:left w:val="single" w:sz="4" w:space="0" w:color="auto"/>
              <w:bottom w:val="single" w:sz="4" w:space="0" w:color="auto"/>
              <w:right w:val="single" w:sz="4" w:space="0" w:color="auto"/>
            </w:tcBorders>
          </w:tcPr>
          <w:p w14:paraId="35A9506F"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Монастирище</w:t>
            </w:r>
            <w:proofErr w:type="spellEnd"/>
            <w:r w:rsidRPr="00AC44DE">
              <w:rPr>
                <w:rFonts w:eastAsia="Times New Roman"/>
                <w:color w:val="000000"/>
                <w:lang w:val="uk-UA" w:eastAsia="uk-UA" w:bidi="uk-UA"/>
              </w:rPr>
              <w:t>, вул. Садова, 2</w:t>
            </w:r>
          </w:p>
          <w:p w14:paraId="3B7F88DE" w14:textId="77777777" w:rsidR="00AC44DE" w:rsidRPr="00AC44DE" w:rsidRDefault="00AC44DE" w:rsidP="00AC44DE">
            <w:pPr>
              <w:rPr>
                <w:rFonts w:eastAsia="Times New Roman"/>
                <w:color w:val="000000"/>
                <w:lang w:val="uk-UA" w:eastAsia="uk-UA" w:bidi="uk-UA"/>
              </w:rPr>
            </w:pPr>
          </w:p>
          <w:p w14:paraId="26B27E9F"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Монастирище</w:t>
            </w:r>
            <w:proofErr w:type="spellEnd"/>
            <w:r w:rsidRPr="00AC44DE">
              <w:rPr>
                <w:rFonts w:eastAsia="Times New Roman"/>
                <w:color w:val="000000"/>
                <w:lang w:val="uk-UA" w:eastAsia="uk-UA" w:bidi="uk-UA"/>
              </w:rPr>
              <w:t>, вул. Садова, 2</w:t>
            </w:r>
          </w:p>
          <w:p w14:paraId="28B068AA"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Хаєнки</w:t>
            </w:r>
            <w:proofErr w:type="spellEnd"/>
            <w:r w:rsidRPr="00AC44DE">
              <w:rPr>
                <w:rFonts w:eastAsia="Times New Roman"/>
                <w:color w:val="000000"/>
                <w:lang w:val="uk-UA" w:eastAsia="uk-UA" w:bidi="uk-UA"/>
              </w:rPr>
              <w:t>, вул. Партизанська, 37</w:t>
            </w:r>
          </w:p>
          <w:p w14:paraId="12ABFF80" w14:textId="77777777" w:rsidR="00AC44DE" w:rsidRPr="00AC44DE" w:rsidRDefault="00AC44DE" w:rsidP="00AC44DE">
            <w:pPr>
              <w:rPr>
                <w:lang w:val="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Заудайка</w:t>
            </w:r>
            <w:proofErr w:type="spellEnd"/>
            <w:r w:rsidRPr="00AC44DE">
              <w:rPr>
                <w:rFonts w:eastAsia="Times New Roman"/>
                <w:color w:val="000000"/>
                <w:lang w:val="uk-UA" w:eastAsia="uk-UA" w:bidi="uk-UA"/>
              </w:rPr>
              <w:t>, вул. Центральна, 47</w:t>
            </w:r>
          </w:p>
        </w:tc>
        <w:tc>
          <w:tcPr>
            <w:tcW w:w="1275" w:type="dxa"/>
            <w:tcBorders>
              <w:top w:val="single" w:sz="4" w:space="0" w:color="auto"/>
              <w:left w:val="single" w:sz="4" w:space="0" w:color="auto"/>
              <w:bottom w:val="single" w:sz="4" w:space="0" w:color="auto"/>
              <w:right w:val="single" w:sz="4" w:space="0" w:color="auto"/>
            </w:tcBorders>
          </w:tcPr>
          <w:p w14:paraId="6B759EC0" w14:textId="77777777" w:rsidR="00AC44DE" w:rsidRPr="00AC44DE" w:rsidRDefault="00AC44DE" w:rsidP="00AC44DE">
            <w:pPr>
              <w:jc w:val="center"/>
              <w:rPr>
                <w:lang w:val="uk-UA"/>
              </w:rPr>
            </w:pPr>
            <w:r w:rsidRPr="00AC44DE">
              <w:rPr>
                <w:lang w:val="uk-UA"/>
              </w:rPr>
              <w:t>624</w:t>
            </w:r>
          </w:p>
          <w:p w14:paraId="1A581002" w14:textId="77777777" w:rsidR="00AC44DE" w:rsidRPr="00AC44DE" w:rsidRDefault="00AC44DE" w:rsidP="00AC44DE">
            <w:pPr>
              <w:jc w:val="center"/>
              <w:rPr>
                <w:lang w:val="uk-UA"/>
              </w:rPr>
            </w:pPr>
          </w:p>
          <w:p w14:paraId="3F6AD1B4" w14:textId="77777777" w:rsidR="00AC44DE" w:rsidRPr="00AC44DE" w:rsidRDefault="00AC44DE" w:rsidP="00AC44DE">
            <w:pPr>
              <w:jc w:val="center"/>
              <w:rPr>
                <w:lang w:val="uk-UA"/>
              </w:rPr>
            </w:pPr>
            <w:r w:rsidRPr="00AC44DE">
              <w:rPr>
                <w:lang w:val="uk-UA"/>
              </w:rPr>
              <w:t>10</w:t>
            </w:r>
          </w:p>
          <w:p w14:paraId="7FFBA9F9" w14:textId="77777777" w:rsidR="00AC44DE" w:rsidRPr="00AC44DE" w:rsidRDefault="00AC44DE" w:rsidP="00AC44DE">
            <w:pPr>
              <w:jc w:val="center"/>
              <w:rPr>
                <w:lang w:val="uk-UA"/>
              </w:rPr>
            </w:pPr>
            <w:r w:rsidRPr="00AC44DE">
              <w:rPr>
                <w:lang w:val="uk-UA"/>
              </w:rPr>
              <w:t>316</w:t>
            </w:r>
          </w:p>
          <w:p w14:paraId="74B4AF83" w14:textId="77777777" w:rsidR="00AC44DE" w:rsidRPr="00AC44DE" w:rsidRDefault="00AC44DE" w:rsidP="00AC44DE">
            <w:pPr>
              <w:jc w:val="center"/>
              <w:rPr>
                <w:lang w:val="uk-UA"/>
              </w:rPr>
            </w:pPr>
            <w:r w:rsidRPr="00AC44DE">
              <w:rPr>
                <w:lang w:val="uk-UA"/>
              </w:rPr>
              <w:t>423</w:t>
            </w:r>
          </w:p>
        </w:tc>
        <w:tc>
          <w:tcPr>
            <w:tcW w:w="1417" w:type="dxa"/>
            <w:tcBorders>
              <w:top w:val="single" w:sz="4" w:space="0" w:color="auto"/>
              <w:left w:val="single" w:sz="4" w:space="0" w:color="auto"/>
              <w:bottom w:val="single" w:sz="4" w:space="0" w:color="auto"/>
              <w:right w:val="single" w:sz="4" w:space="0" w:color="auto"/>
            </w:tcBorders>
          </w:tcPr>
          <w:p w14:paraId="52BE30BF" w14:textId="77777777" w:rsidR="00AC44DE" w:rsidRPr="00AC44DE" w:rsidRDefault="00AC44DE" w:rsidP="00AC44DE">
            <w:pPr>
              <w:jc w:val="center"/>
              <w:rPr>
                <w:lang w:val="uk-UA"/>
              </w:rPr>
            </w:pPr>
            <w:r w:rsidRPr="00AC44DE">
              <w:rPr>
                <w:lang w:val="uk-UA"/>
              </w:rPr>
              <w:t>48</w:t>
            </w:r>
          </w:p>
          <w:p w14:paraId="6560E879" w14:textId="77777777" w:rsidR="00AC44DE" w:rsidRPr="00AC44DE" w:rsidRDefault="00AC44DE" w:rsidP="00AC44DE">
            <w:pPr>
              <w:jc w:val="center"/>
              <w:rPr>
                <w:lang w:val="uk-UA"/>
              </w:rPr>
            </w:pPr>
          </w:p>
          <w:p w14:paraId="51C36909" w14:textId="77777777" w:rsidR="00AC44DE" w:rsidRPr="00AC44DE" w:rsidRDefault="00AC44DE" w:rsidP="00AC44DE">
            <w:pPr>
              <w:jc w:val="center"/>
              <w:rPr>
                <w:lang w:val="uk-UA"/>
              </w:rPr>
            </w:pPr>
            <w:r w:rsidRPr="00AC44DE">
              <w:rPr>
                <w:lang w:val="uk-UA"/>
              </w:rPr>
              <w:t>0</w:t>
            </w:r>
          </w:p>
          <w:p w14:paraId="50A15A81" w14:textId="77777777" w:rsidR="00AC44DE" w:rsidRPr="00AC44DE" w:rsidRDefault="00AC44DE" w:rsidP="00AC44DE">
            <w:pPr>
              <w:jc w:val="center"/>
              <w:rPr>
                <w:lang w:val="uk-UA"/>
              </w:rPr>
            </w:pPr>
            <w:r w:rsidRPr="00AC44DE">
              <w:rPr>
                <w:lang w:val="uk-UA"/>
              </w:rPr>
              <w:t>14</w:t>
            </w:r>
          </w:p>
          <w:p w14:paraId="5919F7B4" w14:textId="77777777" w:rsidR="00AC44DE" w:rsidRPr="00AC44DE" w:rsidRDefault="00AC44DE" w:rsidP="00AC44DE">
            <w:pPr>
              <w:jc w:val="center"/>
              <w:rPr>
                <w:lang w:val="uk-UA"/>
              </w:rPr>
            </w:pPr>
            <w:r w:rsidRPr="00AC44DE">
              <w:rPr>
                <w:lang w:val="uk-UA"/>
              </w:rPr>
              <w:t>45</w:t>
            </w:r>
          </w:p>
        </w:tc>
        <w:tc>
          <w:tcPr>
            <w:tcW w:w="1701" w:type="dxa"/>
            <w:tcBorders>
              <w:top w:val="single" w:sz="4" w:space="0" w:color="auto"/>
              <w:left w:val="single" w:sz="4" w:space="0" w:color="auto"/>
              <w:bottom w:val="single" w:sz="4" w:space="0" w:color="auto"/>
              <w:right w:val="single" w:sz="4" w:space="0" w:color="auto"/>
            </w:tcBorders>
          </w:tcPr>
          <w:p w14:paraId="5440A35C" w14:textId="77777777" w:rsidR="00AC44DE" w:rsidRPr="00AC44DE" w:rsidRDefault="00AC44DE" w:rsidP="00AC44DE">
            <w:pPr>
              <w:jc w:val="center"/>
              <w:rPr>
                <w:lang w:val="uk-UA"/>
              </w:rPr>
            </w:pPr>
            <w:r w:rsidRPr="00AC44DE">
              <w:rPr>
                <w:lang w:val="uk-UA"/>
              </w:rPr>
              <w:t>35</w:t>
            </w:r>
          </w:p>
          <w:p w14:paraId="4EC7DAA3" w14:textId="77777777" w:rsidR="00AC44DE" w:rsidRPr="00AC44DE" w:rsidRDefault="00AC44DE" w:rsidP="00AC44DE">
            <w:pPr>
              <w:jc w:val="center"/>
              <w:rPr>
                <w:lang w:val="uk-UA"/>
              </w:rPr>
            </w:pPr>
          </w:p>
          <w:p w14:paraId="641B6D5D" w14:textId="77777777" w:rsidR="00AC44DE" w:rsidRPr="00AC44DE" w:rsidRDefault="00AC44DE" w:rsidP="00AC44DE">
            <w:pPr>
              <w:jc w:val="center"/>
              <w:rPr>
                <w:lang w:val="uk-UA"/>
              </w:rPr>
            </w:pPr>
          </w:p>
          <w:p w14:paraId="0B3F73F0" w14:textId="77777777" w:rsidR="00AC44DE" w:rsidRPr="00AC44DE" w:rsidRDefault="00AC44DE" w:rsidP="00AC44DE">
            <w:pPr>
              <w:jc w:val="center"/>
              <w:rPr>
                <w:lang w:val="uk-UA"/>
              </w:rPr>
            </w:pPr>
            <w:r w:rsidRPr="00AC44DE">
              <w:rPr>
                <w:lang w:val="uk-UA"/>
              </w:rPr>
              <w:t>12</w:t>
            </w:r>
          </w:p>
        </w:tc>
      </w:tr>
      <w:tr w:rsidR="00AC44DE" w:rsidRPr="00AC44DE" w14:paraId="6D21DDB9"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2D52A93E" w14:textId="77777777" w:rsidR="00AC44DE" w:rsidRPr="00AC44DE" w:rsidRDefault="00AC44DE" w:rsidP="00AC44DE">
            <w:pPr>
              <w:jc w:val="center"/>
              <w:rPr>
                <w:lang w:val="uk-UA"/>
              </w:rPr>
            </w:pPr>
            <w:r w:rsidRPr="00AC44DE">
              <w:rPr>
                <w:lang w:val="uk-UA"/>
              </w:rPr>
              <w:t>8</w:t>
            </w:r>
          </w:p>
        </w:tc>
        <w:tc>
          <w:tcPr>
            <w:tcW w:w="4962" w:type="dxa"/>
            <w:tcBorders>
              <w:top w:val="single" w:sz="4" w:space="0" w:color="auto"/>
              <w:left w:val="single" w:sz="4" w:space="0" w:color="auto"/>
              <w:bottom w:val="single" w:sz="4" w:space="0" w:color="auto"/>
              <w:right w:val="single" w:sz="4" w:space="0" w:color="auto"/>
            </w:tcBorders>
            <w:hideMark/>
          </w:tcPr>
          <w:p w14:paraId="57338790" w14:textId="77777777" w:rsidR="00AC44DE" w:rsidRPr="00AC44DE" w:rsidRDefault="00AC44DE" w:rsidP="00AC44DE">
            <w:pPr>
              <w:rPr>
                <w:lang w:val="uk-UA"/>
              </w:rPr>
            </w:pPr>
            <w:proofErr w:type="spellStart"/>
            <w:r w:rsidRPr="00AC44DE">
              <w:rPr>
                <w:lang w:val="uk-UA"/>
              </w:rPr>
              <w:t>Гмирянський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p w14:paraId="6EE4898F" w14:textId="77777777" w:rsidR="00AC44DE" w:rsidRPr="00AC44DE" w:rsidRDefault="00AC44DE" w:rsidP="00AC44DE">
            <w:pPr>
              <w:rPr>
                <w:lang w:val="uk-UA"/>
              </w:rPr>
            </w:pPr>
            <w:r w:rsidRPr="00AC44DE">
              <w:rPr>
                <w:lang w:val="uk-UA"/>
              </w:rPr>
              <w:t xml:space="preserve">с. Городня, х. </w:t>
            </w:r>
            <w:proofErr w:type="spellStart"/>
            <w:r w:rsidRPr="00AC44DE">
              <w:rPr>
                <w:lang w:val="uk-UA"/>
              </w:rPr>
              <w:t>Іценків</w:t>
            </w:r>
            <w:proofErr w:type="spellEnd"/>
            <w:r w:rsidRPr="00AC44DE">
              <w:rPr>
                <w:lang w:val="uk-UA"/>
              </w:rPr>
              <w:t xml:space="preserve">, х. </w:t>
            </w:r>
            <w:proofErr w:type="spellStart"/>
            <w:r w:rsidRPr="00AC44DE">
              <w:rPr>
                <w:lang w:val="uk-UA"/>
              </w:rPr>
              <w:t>Однольків</w:t>
            </w:r>
            <w:proofErr w:type="spellEnd"/>
          </w:p>
          <w:p w14:paraId="507E2284" w14:textId="77777777" w:rsidR="00AC44DE" w:rsidRPr="00AC44DE" w:rsidRDefault="00AC44DE" w:rsidP="00AC44DE">
            <w:pPr>
              <w:rPr>
                <w:lang w:val="uk-UA"/>
              </w:rPr>
            </w:pPr>
            <w:r w:rsidRPr="00AC44DE">
              <w:rPr>
                <w:lang w:val="uk-UA"/>
              </w:rPr>
              <w:t xml:space="preserve">с. </w:t>
            </w:r>
            <w:proofErr w:type="spellStart"/>
            <w:r w:rsidRPr="00AC44DE">
              <w:rPr>
                <w:lang w:val="uk-UA"/>
              </w:rPr>
              <w:t>Щурівка</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11FF0DA1"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Гмирянка</w:t>
            </w:r>
            <w:proofErr w:type="spellEnd"/>
            <w:r w:rsidRPr="00AC44DE">
              <w:rPr>
                <w:rFonts w:eastAsia="Times New Roman"/>
                <w:color w:val="000000"/>
                <w:lang w:val="uk-UA" w:eastAsia="uk-UA" w:bidi="uk-UA"/>
              </w:rPr>
              <w:t>, вул. Миру, 79</w:t>
            </w:r>
          </w:p>
          <w:p w14:paraId="00BA8DA4"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с. Городня, вул. Незалежності, 57</w:t>
            </w:r>
          </w:p>
          <w:p w14:paraId="0FD8903E"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Щурівка</w:t>
            </w:r>
            <w:proofErr w:type="spellEnd"/>
            <w:r w:rsidRPr="00AC44DE">
              <w:rPr>
                <w:rFonts w:eastAsia="Times New Roman"/>
                <w:color w:val="000000"/>
                <w:lang w:val="uk-UA" w:eastAsia="uk-UA" w:bidi="uk-UA"/>
              </w:rPr>
              <w:t>, вул. Молодіжна, 9 а</w:t>
            </w:r>
          </w:p>
        </w:tc>
        <w:tc>
          <w:tcPr>
            <w:tcW w:w="1275" w:type="dxa"/>
            <w:tcBorders>
              <w:top w:val="single" w:sz="4" w:space="0" w:color="auto"/>
              <w:left w:val="single" w:sz="4" w:space="0" w:color="auto"/>
              <w:bottom w:val="single" w:sz="4" w:space="0" w:color="auto"/>
              <w:right w:val="single" w:sz="4" w:space="0" w:color="auto"/>
            </w:tcBorders>
            <w:hideMark/>
          </w:tcPr>
          <w:p w14:paraId="02224ED4" w14:textId="77777777" w:rsidR="00AC44DE" w:rsidRPr="00AC44DE" w:rsidRDefault="00AC44DE" w:rsidP="00AC44DE">
            <w:pPr>
              <w:jc w:val="center"/>
              <w:rPr>
                <w:lang w:val="uk-UA"/>
              </w:rPr>
            </w:pPr>
            <w:r w:rsidRPr="00AC44DE">
              <w:rPr>
                <w:lang w:val="uk-UA"/>
              </w:rPr>
              <w:t>695</w:t>
            </w:r>
          </w:p>
          <w:p w14:paraId="7936D1BF" w14:textId="77777777" w:rsidR="00AC44DE" w:rsidRPr="00AC44DE" w:rsidRDefault="00AC44DE" w:rsidP="00AC44DE">
            <w:pPr>
              <w:jc w:val="center"/>
              <w:rPr>
                <w:lang w:val="uk-UA"/>
              </w:rPr>
            </w:pPr>
            <w:r w:rsidRPr="00AC44DE">
              <w:rPr>
                <w:lang w:val="uk-UA"/>
              </w:rPr>
              <w:t>226</w:t>
            </w:r>
          </w:p>
          <w:p w14:paraId="471993D2" w14:textId="77777777" w:rsidR="00AC44DE" w:rsidRPr="00AC44DE" w:rsidRDefault="00AC44DE" w:rsidP="00AC44DE">
            <w:pPr>
              <w:jc w:val="center"/>
              <w:rPr>
                <w:lang w:val="uk-UA"/>
              </w:rPr>
            </w:pPr>
            <w:r w:rsidRPr="00AC44DE">
              <w:rPr>
                <w:lang w:val="uk-UA"/>
              </w:rPr>
              <w:t>93</w:t>
            </w:r>
          </w:p>
        </w:tc>
        <w:tc>
          <w:tcPr>
            <w:tcW w:w="1417" w:type="dxa"/>
            <w:tcBorders>
              <w:top w:val="single" w:sz="4" w:space="0" w:color="auto"/>
              <w:left w:val="single" w:sz="4" w:space="0" w:color="auto"/>
              <w:bottom w:val="single" w:sz="4" w:space="0" w:color="auto"/>
              <w:right w:val="single" w:sz="4" w:space="0" w:color="auto"/>
            </w:tcBorders>
            <w:hideMark/>
          </w:tcPr>
          <w:p w14:paraId="3B48C92A" w14:textId="77777777" w:rsidR="00AC44DE" w:rsidRPr="00AC44DE" w:rsidRDefault="00AC44DE" w:rsidP="00AC44DE">
            <w:pPr>
              <w:jc w:val="center"/>
              <w:rPr>
                <w:lang w:val="uk-UA"/>
              </w:rPr>
            </w:pPr>
            <w:r w:rsidRPr="00AC44DE">
              <w:rPr>
                <w:lang w:val="uk-UA"/>
              </w:rPr>
              <w:t>81</w:t>
            </w:r>
          </w:p>
          <w:p w14:paraId="725A1CFB" w14:textId="77777777" w:rsidR="00AC44DE" w:rsidRPr="00AC44DE" w:rsidRDefault="00AC44DE" w:rsidP="00AC44DE">
            <w:pPr>
              <w:jc w:val="center"/>
              <w:rPr>
                <w:lang w:val="uk-UA"/>
              </w:rPr>
            </w:pPr>
            <w:r w:rsidRPr="00AC44DE">
              <w:rPr>
                <w:lang w:val="uk-UA"/>
              </w:rPr>
              <w:t>17</w:t>
            </w:r>
          </w:p>
          <w:p w14:paraId="0616C964" w14:textId="77777777" w:rsidR="00AC44DE" w:rsidRPr="00AC44DE" w:rsidRDefault="00AC44DE" w:rsidP="00AC44DE">
            <w:pPr>
              <w:jc w:val="center"/>
              <w:rPr>
                <w:lang w:val="uk-UA"/>
              </w:rPr>
            </w:pPr>
            <w:r w:rsidRPr="00AC44DE">
              <w:rPr>
                <w:lang w:val="uk-UA"/>
              </w:rPr>
              <w:t>4</w:t>
            </w:r>
          </w:p>
        </w:tc>
        <w:tc>
          <w:tcPr>
            <w:tcW w:w="1701" w:type="dxa"/>
            <w:tcBorders>
              <w:top w:val="single" w:sz="4" w:space="0" w:color="auto"/>
              <w:left w:val="single" w:sz="4" w:space="0" w:color="auto"/>
              <w:bottom w:val="single" w:sz="4" w:space="0" w:color="auto"/>
              <w:right w:val="single" w:sz="4" w:space="0" w:color="auto"/>
            </w:tcBorders>
            <w:hideMark/>
          </w:tcPr>
          <w:p w14:paraId="3338ACB6" w14:textId="77777777" w:rsidR="00AC44DE" w:rsidRPr="00AC44DE" w:rsidRDefault="00AC44DE" w:rsidP="00AC44DE">
            <w:pPr>
              <w:jc w:val="center"/>
              <w:rPr>
                <w:lang w:val="uk-UA"/>
              </w:rPr>
            </w:pPr>
            <w:r w:rsidRPr="00AC44DE">
              <w:rPr>
                <w:lang w:val="uk-UA"/>
              </w:rPr>
              <w:t>40</w:t>
            </w:r>
          </w:p>
          <w:p w14:paraId="2046A27A" w14:textId="77777777" w:rsidR="00AC44DE" w:rsidRPr="00AC44DE" w:rsidRDefault="00AC44DE" w:rsidP="00AC44DE">
            <w:pPr>
              <w:jc w:val="center"/>
              <w:rPr>
                <w:lang w:val="uk-UA"/>
              </w:rPr>
            </w:pPr>
            <w:r w:rsidRPr="00AC44DE">
              <w:rPr>
                <w:lang w:val="uk-UA"/>
              </w:rPr>
              <w:t>16</w:t>
            </w:r>
          </w:p>
          <w:p w14:paraId="50D3EC6C" w14:textId="77777777" w:rsidR="00AC44DE" w:rsidRPr="00AC44DE" w:rsidRDefault="00AC44DE" w:rsidP="00AC44DE">
            <w:pPr>
              <w:jc w:val="center"/>
              <w:rPr>
                <w:lang w:val="uk-UA"/>
              </w:rPr>
            </w:pPr>
            <w:r w:rsidRPr="00AC44DE">
              <w:rPr>
                <w:lang w:val="uk-UA"/>
              </w:rPr>
              <w:t>5</w:t>
            </w:r>
          </w:p>
        </w:tc>
      </w:tr>
      <w:tr w:rsidR="00AC44DE" w:rsidRPr="00AC44DE" w14:paraId="0D91B393"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4743F107" w14:textId="77777777" w:rsidR="00AC44DE" w:rsidRPr="00AC44DE" w:rsidRDefault="00AC44DE" w:rsidP="00AC44DE">
            <w:pPr>
              <w:jc w:val="center"/>
              <w:rPr>
                <w:lang w:val="uk-UA"/>
              </w:rPr>
            </w:pPr>
            <w:r w:rsidRPr="00AC44DE">
              <w:rPr>
                <w:lang w:val="uk-UA"/>
              </w:rPr>
              <w:t>9</w:t>
            </w:r>
          </w:p>
        </w:tc>
        <w:tc>
          <w:tcPr>
            <w:tcW w:w="4962" w:type="dxa"/>
            <w:tcBorders>
              <w:top w:val="single" w:sz="4" w:space="0" w:color="auto"/>
              <w:left w:val="single" w:sz="4" w:space="0" w:color="auto"/>
              <w:bottom w:val="single" w:sz="4" w:space="0" w:color="auto"/>
              <w:right w:val="single" w:sz="4" w:space="0" w:color="auto"/>
            </w:tcBorders>
            <w:hideMark/>
          </w:tcPr>
          <w:p w14:paraId="148265E6" w14:textId="77777777" w:rsidR="00AC44DE" w:rsidRPr="00AC44DE" w:rsidRDefault="00AC44DE" w:rsidP="00AC44DE">
            <w:pPr>
              <w:rPr>
                <w:lang w:val="uk-UA"/>
              </w:rPr>
            </w:pPr>
            <w:proofErr w:type="spellStart"/>
            <w:r w:rsidRPr="00AC44DE">
              <w:rPr>
                <w:lang w:val="uk-UA"/>
              </w:rPr>
              <w:t>Гужівський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tc>
        <w:tc>
          <w:tcPr>
            <w:tcW w:w="4678" w:type="dxa"/>
            <w:tcBorders>
              <w:top w:val="single" w:sz="4" w:space="0" w:color="auto"/>
              <w:left w:val="single" w:sz="4" w:space="0" w:color="auto"/>
              <w:bottom w:val="single" w:sz="4" w:space="0" w:color="auto"/>
              <w:right w:val="single" w:sz="4" w:space="0" w:color="auto"/>
            </w:tcBorders>
            <w:hideMark/>
          </w:tcPr>
          <w:p w14:paraId="698BDF8D"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Гужівка</w:t>
            </w:r>
            <w:proofErr w:type="spellEnd"/>
            <w:r w:rsidRPr="00AC44DE">
              <w:rPr>
                <w:rFonts w:eastAsia="Times New Roman"/>
                <w:color w:val="000000"/>
                <w:lang w:val="uk-UA" w:eastAsia="uk-UA" w:bidi="uk-UA"/>
              </w:rPr>
              <w:t>, вул. Шкільна, 26</w:t>
            </w:r>
          </w:p>
        </w:tc>
        <w:tc>
          <w:tcPr>
            <w:tcW w:w="1275" w:type="dxa"/>
            <w:tcBorders>
              <w:top w:val="single" w:sz="4" w:space="0" w:color="auto"/>
              <w:left w:val="single" w:sz="4" w:space="0" w:color="auto"/>
              <w:bottom w:val="single" w:sz="4" w:space="0" w:color="auto"/>
              <w:right w:val="single" w:sz="4" w:space="0" w:color="auto"/>
            </w:tcBorders>
            <w:hideMark/>
          </w:tcPr>
          <w:p w14:paraId="360C0A80" w14:textId="77777777" w:rsidR="00AC44DE" w:rsidRPr="00AC44DE" w:rsidRDefault="00AC44DE" w:rsidP="00AC44DE">
            <w:pPr>
              <w:jc w:val="center"/>
              <w:rPr>
                <w:lang w:val="uk-UA"/>
              </w:rPr>
            </w:pPr>
            <w:r w:rsidRPr="00AC44DE">
              <w:rPr>
                <w:lang w:val="uk-UA"/>
              </w:rPr>
              <w:t>696</w:t>
            </w:r>
          </w:p>
        </w:tc>
        <w:tc>
          <w:tcPr>
            <w:tcW w:w="1417" w:type="dxa"/>
            <w:tcBorders>
              <w:top w:val="single" w:sz="4" w:space="0" w:color="auto"/>
              <w:left w:val="single" w:sz="4" w:space="0" w:color="auto"/>
              <w:bottom w:val="single" w:sz="4" w:space="0" w:color="auto"/>
              <w:right w:val="single" w:sz="4" w:space="0" w:color="auto"/>
            </w:tcBorders>
            <w:hideMark/>
          </w:tcPr>
          <w:p w14:paraId="06FBA805" w14:textId="77777777" w:rsidR="00AC44DE" w:rsidRPr="00AC44DE" w:rsidRDefault="00AC44DE" w:rsidP="00AC44DE">
            <w:pPr>
              <w:jc w:val="center"/>
              <w:rPr>
                <w:lang w:val="uk-UA"/>
              </w:rPr>
            </w:pPr>
            <w:r w:rsidRPr="00AC44DE">
              <w:rPr>
                <w:lang w:val="uk-UA"/>
              </w:rPr>
              <w:t>79</w:t>
            </w:r>
          </w:p>
        </w:tc>
        <w:tc>
          <w:tcPr>
            <w:tcW w:w="1701" w:type="dxa"/>
            <w:tcBorders>
              <w:top w:val="single" w:sz="4" w:space="0" w:color="auto"/>
              <w:left w:val="single" w:sz="4" w:space="0" w:color="auto"/>
              <w:bottom w:val="single" w:sz="4" w:space="0" w:color="auto"/>
              <w:right w:val="single" w:sz="4" w:space="0" w:color="auto"/>
            </w:tcBorders>
            <w:hideMark/>
          </w:tcPr>
          <w:p w14:paraId="7F698148" w14:textId="77777777" w:rsidR="00AC44DE" w:rsidRPr="00AC44DE" w:rsidRDefault="00AC44DE" w:rsidP="00AC44DE">
            <w:pPr>
              <w:jc w:val="center"/>
              <w:rPr>
                <w:lang w:val="uk-UA"/>
              </w:rPr>
            </w:pPr>
            <w:r w:rsidRPr="00AC44DE">
              <w:rPr>
                <w:lang w:val="uk-UA"/>
              </w:rPr>
              <w:t>12</w:t>
            </w:r>
          </w:p>
        </w:tc>
      </w:tr>
      <w:tr w:rsidR="00AC44DE" w:rsidRPr="00AC44DE" w14:paraId="1FF05061"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29A2D12A" w14:textId="77777777" w:rsidR="00AC44DE" w:rsidRPr="00AC44DE" w:rsidRDefault="00AC44DE" w:rsidP="00AC44DE">
            <w:pPr>
              <w:jc w:val="center"/>
              <w:rPr>
                <w:lang w:val="uk-UA"/>
              </w:rPr>
            </w:pPr>
            <w:r w:rsidRPr="00AC44DE">
              <w:rPr>
                <w:lang w:val="uk-UA"/>
              </w:rPr>
              <w:t>10</w:t>
            </w:r>
          </w:p>
        </w:tc>
        <w:tc>
          <w:tcPr>
            <w:tcW w:w="4962" w:type="dxa"/>
            <w:tcBorders>
              <w:top w:val="single" w:sz="4" w:space="0" w:color="auto"/>
              <w:left w:val="single" w:sz="4" w:space="0" w:color="auto"/>
              <w:bottom w:val="single" w:sz="4" w:space="0" w:color="auto"/>
              <w:right w:val="single" w:sz="4" w:space="0" w:color="auto"/>
            </w:tcBorders>
            <w:hideMark/>
          </w:tcPr>
          <w:p w14:paraId="663F0C07" w14:textId="77777777" w:rsidR="00AC44DE" w:rsidRPr="00AC44DE" w:rsidRDefault="00AC44DE" w:rsidP="00AC44DE">
            <w:pPr>
              <w:rPr>
                <w:lang w:val="uk-UA"/>
              </w:rPr>
            </w:pPr>
            <w:proofErr w:type="spellStart"/>
            <w:r w:rsidRPr="00AC44DE">
              <w:rPr>
                <w:lang w:val="uk-UA"/>
              </w:rPr>
              <w:t>Іржавецький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p w14:paraId="1BBD453B" w14:textId="77777777" w:rsidR="00AC44DE" w:rsidRPr="00AC44DE" w:rsidRDefault="00AC44DE" w:rsidP="00AC44DE">
            <w:pPr>
              <w:rPr>
                <w:lang w:val="uk-UA"/>
              </w:rPr>
            </w:pPr>
            <w:r w:rsidRPr="00AC44DE">
              <w:rPr>
                <w:lang w:val="uk-UA"/>
              </w:rPr>
              <w:t xml:space="preserve">с. </w:t>
            </w:r>
            <w:proofErr w:type="spellStart"/>
            <w:r w:rsidRPr="00AC44DE">
              <w:rPr>
                <w:lang w:val="uk-UA"/>
              </w:rPr>
              <w:t>Зінченкове</w:t>
            </w:r>
            <w:proofErr w:type="spellEnd"/>
            <w:r w:rsidRPr="00AC44DE">
              <w:rPr>
                <w:lang w:val="uk-UA"/>
              </w:rPr>
              <w:t xml:space="preserve">, с. </w:t>
            </w:r>
            <w:proofErr w:type="spellStart"/>
            <w:r w:rsidRPr="00AC44DE">
              <w:rPr>
                <w:lang w:val="uk-UA"/>
              </w:rPr>
              <w:t>Ступаківка</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4715B65C"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Іржавець</w:t>
            </w:r>
            <w:proofErr w:type="spellEnd"/>
            <w:r w:rsidRPr="00AC44DE">
              <w:rPr>
                <w:rFonts w:eastAsia="Times New Roman"/>
                <w:color w:val="000000"/>
                <w:lang w:val="uk-UA" w:eastAsia="uk-UA" w:bidi="uk-UA"/>
              </w:rPr>
              <w:t>, вул. Шевченка, 65</w:t>
            </w:r>
          </w:p>
          <w:p w14:paraId="2701BDAB"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Ступаківка</w:t>
            </w:r>
            <w:proofErr w:type="spellEnd"/>
            <w:r w:rsidRPr="00AC44DE">
              <w:rPr>
                <w:rFonts w:eastAsia="Times New Roman"/>
                <w:color w:val="000000"/>
                <w:lang w:val="uk-UA" w:eastAsia="uk-UA" w:bidi="uk-UA"/>
              </w:rPr>
              <w:t>, вул. Першотравнева, 43</w:t>
            </w:r>
          </w:p>
        </w:tc>
        <w:tc>
          <w:tcPr>
            <w:tcW w:w="1275" w:type="dxa"/>
            <w:tcBorders>
              <w:top w:val="single" w:sz="4" w:space="0" w:color="auto"/>
              <w:left w:val="single" w:sz="4" w:space="0" w:color="auto"/>
              <w:bottom w:val="single" w:sz="4" w:space="0" w:color="auto"/>
              <w:right w:val="single" w:sz="4" w:space="0" w:color="auto"/>
            </w:tcBorders>
            <w:hideMark/>
          </w:tcPr>
          <w:p w14:paraId="08D5FF39" w14:textId="77777777" w:rsidR="00AC44DE" w:rsidRPr="00AC44DE" w:rsidRDefault="00AC44DE" w:rsidP="00AC44DE">
            <w:pPr>
              <w:jc w:val="center"/>
              <w:rPr>
                <w:lang w:val="uk-UA"/>
              </w:rPr>
            </w:pPr>
            <w:r w:rsidRPr="00AC44DE">
              <w:rPr>
                <w:lang w:val="uk-UA"/>
              </w:rPr>
              <w:t>635</w:t>
            </w:r>
          </w:p>
          <w:p w14:paraId="14ACE6BB" w14:textId="77777777" w:rsidR="00AC44DE" w:rsidRPr="00AC44DE" w:rsidRDefault="00AC44DE" w:rsidP="00AC44DE">
            <w:pPr>
              <w:jc w:val="center"/>
              <w:rPr>
                <w:lang w:val="uk-UA"/>
              </w:rPr>
            </w:pPr>
            <w:r w:rsidRPr="00AC44DE">
              <w:rPr>
                <w:lang w:val="uk-UA"/>
              </w:rPr>
              <w:t>116</w:t>
            </w:r>
          </w:p>
        </w:tc>
        <w:tc>
          <w:tcPr>
            <w:tcW w:w="1417" w:type="dxa"/>
            <w:tcBorders>
              <w:top w:val="single" w:sz="4" w:space="0" w:color="auto"/>
              <w:left w:val="single" w:sz="4" w:space="0" w:color="auto"/>
              <w:bottom w:val="single" w:sz="4" w:space="0" w:color="auto"/>
              <w:right w:val="single" w:sz="4" w:space="0" w:color="auto"/>
            </w:tcBorders>
            <w:hideMark/>
          </w:tcPr>
          <w:p w14:paraId="481C502D" w14:textId="77777777" w:rsidR="00AC44DE" w:rsidRPr="00AC44DE" w:rsidRDefault="00AC44DE" w:rsidP="00AC44DE">
            <w:pPr>
              <w:jc w:val="center"/>
              <w:rPr>
                <w:lang w:val="uk-UA"/>
              </w:rPr>
            </w:pPr>
            <w:r w:rsidRPr="00AC44DE">
              <w:rPr>
                <w:lang w:val="uk-UA"/>
              </w:rPr>
              <w:t>70</w:t>
            </w:r>
          </w:p>
          <w:p w14:paraId="013CA9B0" w14:textId="77777777" w:rsidR="00AC44DE" w:rsidRPr="00AC44DE" w:rsidRDefault="00AC44DE" w:rsidP="00AC44DE">
            <w:pPr>
              <w:jc w:val="center"/>
              <w:rPr>
                <w:lang w:val="uk-UA"/>
              </w:rPr>
            </w:pPr>
            <w:r w:rsidRPr="00AC44DE">
              <w:rPr>
                <w:lang w:val="uk-UA"/>
              </w:rPr>
              <w:t>1</w:t>
            </w:r>
          </w:p>
        </w:tc>
        <w:tc>
          <w:tcPr>
            <w:tcW w:w="1701" w:type="dxa"/>
            <w:tcBorders>
              <w:top w:val="single" w:sz="4" w:space="0" w:color="auto"/>
              <w:left w:val="single" w:sz="4" w:space="0" w:color="auto"/>
              <w:bottom w:val="single" w:sz="4" w:space="0" w:color="auto"/>
              <w:right w:val="single" w:sz="4" w:space="0" w:color="auto"/>
            </w:tcBorders>
            <w:hideMark/>
          </w:tcPr>
          <w:p w14:paraId="0F468887" w14:textId="77777777" w:rsidR="00AC44DE" w:rsidRPr="00AC44DE" w:rsidRDefault="00AC44DE" w:rsidP="00AC44DE">
            <w:pPr>
              <w:jc w:val="center"/>
              <w:rPr>
                <w:lang w:val="uk-UA"/>
              </w:rPr>
            </w:pPr>
            <w:r w:rsidRPr="00AC44DE">
              <w:rPr>
                <w:lang w:val="uk-UA"/>
              </w:rPr>
              <w:t>15</w:t>
            </w:r>
          </w:p>
        </w:tc>
      </w:tr>
      <w:tr w:rsidR="00AC44DE" w:rsidRPr="00AC44DE" w14:paraId="78169103"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61485418" w14:textId="77777777" w:rsidR="00AC44DE" w:rsidRPr="00AC44DE" w:rsidRDefault="00AC44DE" w:rsidP="00AC44DE">
            <w:pPr>
              <w:jc w:val="center"/>
              <w:rPr>
                <w:lang w:val="uk-UA"/>
              </w:rPr>
            </w:pPr>
            <w:r w:rsidRPr="00AC44DE">
              <w:rPr>
                <w:lang w:val="uk-UA"/>
              </w:rPr>
              <w:t>11</w:t>
            </w:r>
          </w:p>
        </w:tc>
        <w:tc>
          <w:tcPr>
            <w:tcW w:w="4962" w:type="dxa"/>
            <w:tcBorders>
              <w:top w:val="single" w:sz="4" w:space="0" w:color="auto"/>
              <w:left w:val="single" w:sz="4" w:space="0" w:color="auto"/>
              <w:bottom w:val="single" w:sz="4" w:space="0" w:color="auto"/>
              <w:right w:val="single" w:sz="4" w:space="0" w:color="auto"/>
            </w:tcBorders>
            <w:hideMark/>
          </w:tcPr>
          <w:p w14:paraId="2ECEFD6A" w14:textId="77777777" w:rsidR="00AC44DE" w:rsidRPr="00AC44DE" w:rsidRDefault="00AC44DE" w:rsidP="00AC44DE">
            <w:pPr>
              <w:rPr>
                <w:lang w:val="uk-UA"/>
              </w:rPr>
            </w:pPr>
            <w:proofErr w:type="spellStart"/>
            <w:r w:rsidRPr="00AC44DE">
              <w:rPr>
                <w:lang w:val="uk-UA"/>
              </w:rPr>
              <w:t>Івангородський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tc>
        <w:tc>
          <w:tcPr>
            <w:tcW w:w="4678" w:type="dxa"/>
            <w:tcBorders>
              <w:top w:val="single" w:sz="4" w:space="0" w:color="auto"/>
              <w:left w:val="single" w:sz="4" w:space="0" w:color="auto"/>
              <w:bottom w:val="single" w:sz="4" w:space="0" w:color="auto"/>
              <w:right w:val="single" w:sz="4" w:space="0" w:color="auto"/>
            </w:tcBorders>
            <w:hideMark/>
          </w:tcPr>
          <w:p w14:paraId="55DCA1D3"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с. Івангород, вул. Незалежності, 50</w:t>
            </w:r>
          </w:p>
        </w:tc>
        <w:tc>
          <w:tcPr>
            <w:tcW w:w="1275" w:type="dxa"/>
            <w:tcBorders>
              <w:top w:val="single" w:sz="4" w:space="0" w:color="auto"/>
              <w:left w:val="single" w:sz="4" w:space="0" w:color="auto"/>
              <w:bottom w:val="single" w:sz="4" w:space="0" w:color="auto"/>
              <w:right w:val="single" w:sz="4" w:space="0" w:color="auto"/>
            </w:tcBorders>
            <w:hideMark/>
          </w:tcPr>
          <w:p w14:paraId="0C38FF16" w14:textId="77777777" w:rsidR="00AC44DE" w:rsidRPr="00AC44DE" w:rsidRDefault="00AC44DE" w:rsidP="00AC44DE">
            <w:pPr>
              <w:jc w:val="center"/>
              <w:rPr>
                <w:lang w:val="uk-UA"/>
              </w:rPr>
            </w:pPr>
            <w:r w:rsidRPr="00AC44DE">
              <w:rPr>
                <w:lang w:val="uk-UA"/>
              </w:rPr>
              <w:t>747</w:t>
            </w:r>
          </w:p>
        </w:tc>
        <w:tc>
          <w:tcPr>
            <w:tcW w:w="1417" w:type="dxa"/>
            <w:tcBorders>
              <w:top w:val="single" w:sz="4" w:space="0" w:color="auto"/>
              <w:left w:val="single" w:sz="4" w:space="0" w:color="auto"/>
              <w:bottom w:val="single" w:sz="4" w:space="0" w:color="auto"/>
              <w:right w:val="single" w:sz="4" w:space="0" w:color="auto"/>
            </w:tcBorders>
            <w:hideMark/>
          </w:tcPr>
          <w:p w14:paraId="019EA3E5" w14:textId="77777777" w:rsidR="00AC44DE" w:rsidRPr="00AC44DE" w:rsidRDefault="00AC44DE" w:rsidP="00AC44DE">
            <w:pPr>
              <w:jc w:val="center"/>
              <w:rPr>
                <w:lang w:val="uk-UA"/>
              </w:rPr>
            </w:pPr>
            <w:r w:rsidRPr="00AC44DE">
              <w:rPr>
                <w:lang w:val="uk-UA"/>
              </w:rPr>
              <w:t>87</w:t>
            </w:r>
          </w:p>
        </w:tc>
        <w:tc>
          <w:tcPr>
            <w:tcW w:w="1701" w:type="dxa"/>
            <w:tcBorders>
              <w:top w:val="single" w:sz="4" w:space="0" w:color="auto"/>
              <w:left w:val="single" w:sz="4" w:space="0" w:color="auto"/>
              <w:bottom w:val="single" w:sz="4" w:space="0" w:color="auto"/>
              <w:right w:val="single" w:sz="4" w:space="0" w:color="auto"/>
            </w:tcBorders>
            <w:hideMark/>
          </w:tcPr>
          <w:p w14:paraId="3E0244CF" w14:textId="77777777" w:rsidR="00AC44DE" w:rsidRPr="00AC44DE" w:rsidRDefault="00AC44DE" w:rsidP="00AC44DE">
            <w:pPr>
              <w:jc w:val="center"/>
              <w:rPr>
                <w:lang w:val="uk-UA"/>
              </w:rPr>
            </w:pPr>
            <w:r w:rsidRPr="00AC44DE">
              <w:rPr>
                <w:lang w:val="uk-UA"/>
              </w:rPr>
              <w:t>23</w:t>
            </w:r>
          </w:p>
        </w:tc>
      </w:tr>
      <w:tr w:rsidR="00AC44DE" w:rsidRPr="00AC44DE" w14:paraId="5CEABB51"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14C62743" w14:textId="77777777" w:rsidR="00AC44DE" w:rsidRPr="00AC44DE" w:rsidRDefault="00AC44DE" w:rsidP="00AC44DE">
            <w:pPr>
              <w:jc w:val="center"/>
              <w:rPr>
                <w:lang w:val="uk-UA"/>
              </w:rPr>
            </w:pPr>
            <w:r w:rsidRPr="00AC44DE">
              <w:rPr>
                <w:lang w:val="uk-UA"/>
              </w:rPr>
              <w:t>12</w:t>
            </w:r>
          </w:p>
        </w:tc>
        <w:tc>
          <w:tcPr>
            <w:tcW w:w="4962" w:type="dxa"/>
            <w:tcBorders>
              <w:top w:val="single" w:sz="4" w:space="0" w:color="auto"/>
              <w:left w:val="single" w:sz="4" w:space="0" w:color="auto"/>
              <w:bottom w:val="single" w:sz="4" w:space="0" w:color="auto"/>
              <w:right w:val="single" w:sz="4" w:space="0" w:color="auto"/>
            </w:tcBorders>
            <w:hideMark/>
          </w:tcPr>
          <w:p w14:paraId="10DD02E5" w14:textId="77777777" w:rsidR="00AC44DE" w:rsidRPr="00AC44DE" w:rsidRDefault="00AC44DE" w:rsidP="00AC44DE">
            <w:pPr>
              <w:rPr>
                <w:lang w:val="uk-UA"/>
              </w:rPr>
            </w:pPr>
            <w:proofErr w:type="spellStart"/>
            <w:r w:rsidRPr="00AC44DE">
              <w:rPr>
                <w:lang w:val="uk-UA"/>
              </w:rPr>
              <w:t>Крупичпільський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p w14:paraId="09C4BE99" w14:textId="77777777" w:rsidR="00AC44DE" w:rsidRPr="00AC44DE" w:rsidRDefault="00AC44DE" w:rsidP="00AC44DE">
            <w:pPr>
              <w:rPr>
                <w:lang w:val="uk-UA"/>
              </w:rPr>
            </w:pPr>
            <w:r w:rsidRPr="00AC44DE">
              <w:rPr>
                <w:lang w:val="uk-UA"/>
              </w:rPr>
              <w:t xml:space="preserve">с. Новий Поділ, с. </w:t>
            </w:r>
            <w:proofErr w:type="spellStart"/>
            <w:r w:rsidRPr="00AC44DE">
              <w:rPr>
                <w:lang w:val="uk-UA"/>
              </w:rPr>
              <w:t>Сваричівка</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5BD097EC"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Крупичполе</w:t>
            </w:r>
            <w:proofErr w:type="spellEnd"/>
            <w:r w:rsidRPr="00AC44DE">
              <w:rPr>
                <w:rFonts w:eastAsia="Times New Roman"/>
                <w:color w:val="000000"/>
                <w:lang w:val="uk-UA" w:eastAsia="uk-UA" w:bidi="uk-UA"/>
              </w:rPr>
              <w:t>, вул. Шкільна, 2</w:t>
            </w:r>
          </w:p>
        </w:tc>
        <w:tc>
          <w:tcPr>
            <w:tcW w:w="1275" w:type="dxa"/>
            <w:tcBorders>
              <w:top w:val="single" w:sz="4" w:space="0" w:color="auto"/>
              <w:left w:val="single" w:sz="4" w:space="0" w:color="auto"/>
              <w:bottom w:val="single" w:sz="4" w:space="0" w:color="auto"/>
              <w:right w:val="single" w:sz="4" w:space="0" w:color="auto"/>
            </w:tcBorders>
            <w:hideMark/>
          </w:tcPr>
          <w:p w14:paraId="6C61163E" w14:textId="77777777" w:rsidR="00AC44DE" w:rsidRPr="00AC44DE" w:rsidRDefault="00AC44DE" w:rsidP="00AC44DE">
            <w:pPr>
              <w:jc w:val="center"/>
              <w:rPr>
                <w:lang w:val="uk-UA"/>
              </w:rPr>
            </w:pPr>
            <w:r w:rsidRPr="00AC44DE">
              <w:rPr>
                <w:lang w:val="uk-UA"/>
              </w:rPr>
              <w:t>470</w:t>
            </w:r>
          </w:p>
          <w:p w14:paraId="639F3CBC" w14:textId="77777777" w:rsidR="00AC44DE" w:rsidRPr="00AC44DE" w:rsidRDefault="00AC44DE" w:rsidP="00AC44DE">
            <w:pPr>
              <w:jc w:val="center"/>
              <w:rPr>
                <w:lang w:val="uk-UA"/>
              </w:rPr>
            </w:pPr>
            <w:r w:rsidRPr="00AC44DE">
              <w:rPr>
                <w:lang w:val="uk-UA"/>
              </w:rPr>
              <w:t>169</w:t>
            </w:r>
          </w:p>
        </w:tc>
        <w:tc>
          <w:tcPr>
            <w:tcW w:w="1417" w:type="dxa"/>
            <w:tcBorders>
              <w:top w:val="single" w:sz="4" w:space="0" w:color="auto"/>
              <w:left w:val="single" w:sz="4" w:space="0" w:color="auto"/>
              <w:bottom w:val="single" w:sz="4" w:space="0" w:color="auto"/>
              <w:right w:val="single" w:sz="4" w:space="0" w:color="auto"/>
            </w:tcBorders>
            <w:hideMark/>
          </w:tcPr>
          <w:p w14:paraId="6EE9EE02" w14:textId="77777777" w:rsidR="00AC44DE" w:rsidRPr="00AC44DE" w:rsidRDefault="00AC44DE" w:rsidP="00AC44DE">
            <w:pPr>
              <w:jc w:val="center"/>
              <w:rPr>
                <w:lang w:val="uk-UA"/>
              </w:rPr>
            </w:pPr>
            <w:r w:rsidRPr="00AC44DE">
              <w:rPr>
                <w:lang w:val="uk-UA"/>
              </w:rPr>
              <w:t>55</w:t>
            </w:r>
          </w:p>
          <w:p w14:paraId="1F5CAA48" w14:textId="77777777" w:rsidR="00AC44DE" w:rsidRPr="00AC44DE" w:rsidRDefault="00AC44DE" w:rsidP="00AC44DE">
            <w:pPr>
              <w:jc w:val="center"/>
              <w:rPr>
                <w:lang w:val="uk-UA"/>
              </w:rPr>
            </w:pPr>
            <w:r w:rsidRPr="00AC44DE">
              <w:rPr>
                <w:lang w:val="uk-UA"/>
              </w:rPr>
              <w:t>15</w:t>
            </w:r>
          </w:p>
        </w:tc>
        <w:tc>
          <w:tcPr>
            <w:tcW w:w="1701" w:type="dxa"/>
            <w:tcBorders>
              <w:top w:val="single" w:sz="4" w:space="0" w:color="auto"/>
              <w:left w:val="single" w:sz="4" w:space="0" w:color="auto"/>
              <w:bottom w:val="single" w:sz="4" w:space="0" w:color="auto"/>
              <w:right w:val="single" w:sz="4" w:space="0" w:color="auto"/>
            </w:tcBorders>
            <w:hideMark/>
          </w:tcPr>
          <w:p w14:paraId="40FD40D5" w14:textId="77777777" w:rsidR="00AC44DE" w:rsidRPr="00AC44DE" w:rsidRDefault="00AC44DE" w:rsidP="00AC44DE">
            <w:pPr>
              <w:jc w:val="center"/>
              <w:rPr>
                <w:lang w:val="uk-UA"/>
              </w:rPr>
            </w:pPr>
            <w:r w:rsidRPr="00AC44DE">
              <w:rPr>
                <w:lang w:val="uk-UA"/>
              </w:rPr>
              <w:t>16</w:t>
            </w:r>
          </w:p>
          <w:p w14:paraId="4EACF974" w14:textId="77777777" w:rsidR="00AC44DE" w:rsidRPr="00AC44DE" w:rsidRDefault="00AC44DE" w:rsidP="00AC44DE">
            <w:pPr>
              <w:jc w:val="center"/>
              <w:rPr>
                <w:lang w:val="uk-UA"/>
              </w:rPr>
            </w:pPr>
            <w:r w:rsidRPr="00AC44DE">
              <w:rPr>
                <w:lang w:val="uk-UA"/>
              </w:rPr>
              <w:t>7</w:t>
            </w:r>
          </w:p>
        </w:tc>
      </w:tr>
      <w:tr w:rsidR="00AC44DE" w:rsidRPr="00AC44DE" w14:paraId="6812AF3C"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34210D02" w14:textId="77777777" w:rsidR="00AC44DE" w:rsidRPr="00AC44DE" w:rsidRDefault="00AC44DE" w:rsidP="00AC44DE">
            <w:pPr>
              <w:jc w:val="center"/>
              <w:rPr>
                <w:lang w:val="uk-UA"/>
              </w:rPr>
            </w:pPr>
            <w:r w:rsidRPr="00AC44DE">
              <w:rPr>
                <w:lang w:val="uk-UA"/>
              </w:rPr>
              <w:t>13</w:t>
            </w:r>
          </w:p>
        </w:tc>
        <w:tc>
          <w:tcPr>
            <w:tcW w:w="4962" w:type="dxa"/>
            <w:tcBorders>
              <w:top w:val="single" w:sz="4" w:space="0" w:color="auto"/>
              <w:left w:val="single" w:sz="4" w:space="0" w:color="auto"/>
              <w:bottom w:val="single" w:sz="4" w:space="0" w:color="auto"/>
              <w:right w:val="single" w:sz="4" w:space="0" w:color="auto"/>
            </w:tcBorders>
            <w:hideMark/>
          </w:tcPr>
          <w:p w14:paraId="72FCE5DB" w14:textId="77777777" w:rsidR="00AC44DE" w:rsidRPr="00AC44DE" w:rsidRDefault="00AC44DE" w:rsidP="00AC44DE">
            <w:pPr>
              <w:rPr>
                <w:lang w:val="uk-UA"/>
              </w:rPr>
            </w:pPr>
            <w:proofErr w:type="spellStart"/>
            <w:r w:rsidRPr="00AC44DE">
              <w:rPr>
                <w:lang w:val="uk-UA"/>
              </w:rPr>
              <w:t>Рожнівський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p w14:paraId="6B0B047B" w14:textId="77777777" w:rsidR="00AC44DE" w:rsidRPr="00AC44DE" w:rsidRDefault="00AC44DE" w:rsidP="00AC44DE">
            <w:pPr>
              <w:rPr>
                <w:lang w:val="uk-UA"/>
              </w:rPr>
            </w:pPr>
            <w:r w:rsidRPr="00AC44DE">
              <w:rPr>
                <w:lang w:val="uk-UA"/>
              </w:rPr>
              <w:t xml:space="preserve">с. </w:t>
            </w:r>
            <w:proofErr w:type="spellStart"/>
            <w:r w:rsidRPr="00AC44DE">
              <w:rPr>
                <w:lang w:val="uk-UA"/>
              </w:rPr>
              <w:t>Максимівка</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20B7E1B0"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Рожнівка</w:t>
            </w:r>
            <w:proofErr w:type="spellEnd"/>
            <w:r w:rsidRPr="00AC44DE">
              <w:rPr>
                <w:rFonts w:eastAsia="Times New Roman"/>
                <w:color w:val="000000"/>
                <w:lang w:val="uk-UA" w:eastAsia="uk-UA" w:bidi="uk-UA"/>
              </w:rPr>
              <w:t>, вул. Перемоги, 15</w:t>
            </w:r>
          </w:p>
          <w:p w14:paraId="4959F248"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Максимівка</w:t>
            </w:r>
            <w:proofErr w:type="spellEnd"/>
            <w:r w:rsidRPr="00AC44DE">
              <w:rPr>
                <w:rFonts w:eastAsia="Times New Roman"/>
                <w:color w:val="000000"/>
                <w:lang w:val="uk-UA" w:eastAsia="uk-UA" w:bidi="uk-UA"/>
              </w:rPr>
              <w:t>, вул. Незалежності, 9</w:t>
            </w:r>
          </w:p>
        </w:tc>
        <w:tc>
          <w:tcPr>
            <w:tcW w:w="1275" w:type="dxa"/>
            <w:tcBorders>
              <w:top w:val="single" w:sz="4" w:space="0" w:color="auto"/>
              <w:left w:val="single" w:sz="4" w:space="0" w:color="auto"/>
              <w:bottom w:val="single" w:sz="4" w:space="0" w:color="auto"/>
              <w:right w:val="single" w:sz="4" w:space="0" w:color="auto"/>
            </w:tcBorders>
            <w:hideMark/>
          </w:tcPr>
          <w:p w14:paraId="1AB089BA" w14:textId="77777777" w:rsidR="00AC44DE" w:rsidRPr="00AC44DE" w:rsidRDefault="00AC44DE" w:rsidP="00AC44DE">
            <w:pPr>
              <w:jc w:val="center"/>
              <w:rPr>
                <w:lang w:val="uk-UA"/>
              </w:rPr>
            </w:pPr>
            <w:r w:rsidRPr="00AC44DE">
              <w:rPr>
                <w:lang w:val="uk-UA"/>
              </w:rPr>
              <w:t>604</w:t>
            </w:r>
          </w:p>
          <w:p w14:paraId="01A068AF" w14:textId="77777777" w:rsidR="00AC44DE" w:rsidRPr="00AC44DE" w:rsidRDefault="00AC44DE" w:rsidP="00AC44DE">
            <w:pPr>
              <w:jc w:val="center"/>
              <w:rPr>
                <w:lang w:val="uk-UA"/>
              </w:rPr>
            </w:pPr>
            <w:r w:rsidRPr="00AC44DE">
              <w:rPr>
                <w:lang w:val="uk-UA"/>
              </w:rPr>
              <w:t>126</w:t>
            </w:r>
          </w:p>
        </w:tc>
        <w:tc>
          <w:tcPr>
            <w:tcW w:w="1417" w:type="dxa"/>
            <w:tcBorders>
              <w:top w:val="single" w:sz="4" w:space="0" w:color="auto"/>
              <w:left w:val="single" w:sz="4" w:space="0" w:color="auto"/>
              <w:bottom w:val="single" w:sz="4" w:space="0" w:color="auto"/>
              <w:right w:val="single" w:sz="4" w:space="0" w:color="auto"/>
            </w:tcBorders>
            <w:hideMark/>
          </w:tcPr>
          <w:p w14:paraId="01DCB953" w14:textId="77777777" w:rsidR="00AC44DE" w:rsidRPr="00AC44DE" w:rsidRDefault="00AC44DE" w:rsidP="00AC44DE">
            <w:pPr>
              <w:jc w:val="center"/>
              <w:rPr>
                <w:lang w:val="uk-UA"/>
              </w:rPr>
            </w:pPr>
            <w:r w:rsidRPr="00AC44DE">
              <w:rPr>
                <w:lang w:val="uk-UA"/>
              </w:rPr>
              <w:t>60</w:t>
            </w:r>
          </w:p>
          <w:p w14:paraId="0BBE5E07" w14:textId="77777777" w:rsidR="00AC44DE" w:rsidRPr="00AC44DE" w:rsidRDefault="00AC44DE" w:rsidP="00AC44DE">
            <w:pPr>
              <w:jc w:val="center"/>
              <w:rPr>
                <w:lang w:val="uk-UA"/>
              </w:rPr>
            </w:pPr>
            <w:r w:rsidRPr="00AC44DE">
              <w:rPr>
                <w:lang w:val="uk-UA"/>
              </w:rPr>
              <w:t>10</w:t>
            </w:r>
          </w:p>
        </w:tc>
        <w:tc>
          <w:tcPr>
            <w:tcW w:w="1701" w:type="dxa"/>
            <w:tcBorders>
              <w:top w:val="single" w:sz="4" w:space="0" w:color="auto"/>
              <w:left w:val="single" w:sz="4" w:space="0" w:color="auto"/>
              <w:bottom w:val="single" w:sz="4" w:space="0" w:color="auto"/>
              <w:right w:val="single" w:sz="4" w:space="0" w:color="auto"/>
            </w:tcBorders>
            <w:hideMark/>
          </w:tcPr>
          <w:p w14:paraId="2129EC5A" w14:textId="77777777" w:rsidR="00AC44DE" w:rsidRPr="00AC44DE" w:rsidRDefault="00AC44DE" w:rsidP="00AC44DE">
            <w:pPr>
              <w:jc w:val="center"/>
              <w:rPr>
                <w:lang w:val="uk-UA"/>
              </w:rPr>
            </w:pPr>
            <w:r w:rsidRPr="00AC44DE">
              <w:rPr>
                <w:lang w:val="uk-UA"/>
              </w:rPr>
              <w:t>17</w:t>
            </w:r>
          </w:p>
          <w:p w14:paraId="605CED91" w14:textId="77777777" w:rsidR="00AC44DE" w:rsidRPr="00AC44DE" w:rsidRDefault="00AC44DE" w:rsidP="00AC44DE">
            <w:pPr>
              <w:jc w:val="center"/>
              <w:rPr>
                <w:lang w:val="uk-UA"/>
              </w:rPr>
            </w:pPr>
            <w:r w:rsidRPr="00AC44DE">
              <w:rPr>
                <w:lang w:val="uk-UA"/>
              </w:rPr>
              <w:t>3</w:t>
            </w:r>
          </w:p>
        </w:tc>
      </w:tr>
      <w:tr w:rsidR="00AC44DE" w:rsidRPr="00AC44DE" w14:paraId="3FCA46EE" w14:textId="77777777" w:rsidTr="00AC44DE">
        <w:tc>
          <w:tcPr>
            <w:tcW w:w="567" w:type="dxa"/>
            <w:tcBorders>
              <w:top w:val="single" w:sz="4" w:space="0" w:color="auto"/>
              <w:left w:val="single" w:sz="4" w:space="0" w:color="auto"/>
              <w:bottom w:val="single" w:sz="4" w:space="0" w:color="auto"/>
              <w:right w:val="single" w:sz="4" w:space="0" w:color="auto"/>
            </w:tcBorders>
            <w:hideMark/>
          </w:tcPr>
          <w:p w14:paraId="2FD98FA7" w14:textId="77777777" w:rsidR="00AC44DE" w:rsidRPr="00AC44DE" w:rsidRDefault="00AC44DE" w:rsidP="00AC44DE">
            <w:pPr>
              <w:jc w:val="center"/>
              <w:rPr>
                <w:lang w:val="uk-UA"/>
              </w:rPr>
            </w:pPr>
            <w:r w:rsidRPr="00AC44DE">
              <w:rPr>
                <w:lang w:val="uk-UA"/>
              </w:rPr>
              <w:t>14</w:t>
            </w:r>
          </w:p>
        </w:tc>
        <w:tc>
          <w:tcPr>
            <w:tcW w:w="4962" w:type="dxa"/>
            <w:tcBorders>
              <w:top w:val="single" w:sz="4" w:space="0" w:color="auto"/>
              <w:left w:val="single" w:sz="4" w:space="0" w:color="auto"/>
              <w:bottom w:val="single" w:sz="4" w:space="0" w:color="auto"/>
              <w:right w:val="single" w:sz="4" w:space="0" w:color="auto"/>
            </w:tcBorders>
            <w:hideMark/>
          </w:tcPr>
          <w:p w14:paraId="4868C100" w14:textId="77777777" w:rsidR="00AC44DE" w:rsidRPr="00AC44DE" w:rsidRDefault="00AC44DE" w:rsidP="00AC44DE">
            <w:pPr>
              <w:rPr>
                <w:lang w:val="uk-UA"/>
              </w:rPr>
            </w:pPr>
            <w:proofErr w:type="spellStart"/>
            <w:r w:rsidRPr="00AC44DE">
              <w:rPr>
                <w:lang w:val="uk-UA"/>
              </w:rPr>
              <w:t>Ольшанський</w:t>
            </w:r>
            <w:proofErr w:type="spellEnd"/>
            <w:r w:rsidRPr="00AC44DE">
              <w:rPr>
                <w:lang w:val="uk-UA"/>
              </w:rPr>
              <w:t xml:space="preserve"> </w:t>
            </w:r>
            <w:proofErr w:type="spellStart"/>
            <w:r w:rsidRPr="00AC44DE">
              <w:rPr>
                <w:lang w:val="uk-UA"/>
              </w:rPr>
              <w:t>старостинський</w:t>
            </w:r>
            <w:proofErr w:type="spellEnd"/>
            <w:r w:rsidRPr="00AC44DE">
              <w:rPr>
                <w:lang w:val="uk-UA"/>
              </w:rPr>
              <w:t xml:space="preserve"> округ</w:t>
            </w:r>
          </w:p>
          <w:p w14:paraId="75C0F3D7" w14:textId="77777777" w:rsidR="00AC44DE" w:rsidRPr="00AC44DE" w:rsidRDefault="00AC44DE" w:rsidP="00AC44DE">
            <w:pPr>
              <w:rPr>
                <w:lang w:val="uk-UA"/>
              </w:rPr>
            </w:pPr>
            <w:r w:rsidRPr="00AC44DE">
              <w:rPr>
                <w:lang w:val="uk-UA"/>
              </w:rPr>
              <w:t xml:space="preserve">с. Нова </w:t>
            </w:r>
            <w:proofErr w:type="spellStart"/>
            <w:r w:rsidRPr="00AC44DE">
              <w:rPr>
                <w:lang w:val="uk-UA"/>
              </w:rPr>
              <w:t>Ольшана</w:t>
            </w:r>
            <w:proofErr w:type="spellEnd"/>
            <w:r w:rsidRPr="00AC44DE">
              <w:rPr>
                <w:lang w:val="uk-UA"/>
              </w:rPr>
              <w:t>, с. Тарасівка</w:t>
            </w:r>
          </w:p>
        </w:tc>
        <w:tc>
          <w:tcPr>
            <w:tcW w:w="4678" w:type="dxa"/>
            <w:tcBorders>
              <w:top w:val="single" w:sz="4" w:space="0" w:color="auto"/>
              <w:left w:val="single" w:sz="4" w:space="0" w:color="auto"/>
              <w:bottom w:val="single" w:sz="4" w:space="0" w:color="auto"/>
              <w:right w:val="single" w:sz="4" w:space="0" w:color="auto"/>
            </w:tcBorders>
            <w:hideMark/>
          </w:tcPr>
          <w:p w14:paraId="06576CF4" w14:textId="77777777" w:rsidR="00AC44DE" w:rsidRPr="00AC44DE" w:rsidRDefault="00AC44DE" w:rsidP="00AC44DE">
            <w:pPr>
              <w:rPr>
                <w:rFonts w:eastAsia="Times New Roman"/>
                <w:color w:val="000000"/>
                <w:lang w:val="uk-UA" w:eastAsia="uk-UA" w:bidi="uk-UA"/>
              </w:rPr>
            </w:pPr>
            <w:r w:rsidRPr="00AC44DE">
              <w:rPr>
                <w:rFonts w:eastAsia="Times New Roman"/>
                <w:color w:val="000000"/>
                <w:lang w:val="uk-UA" w:eastAsia="uk-UA" w:bidi="uk-UA"/>
              </w:rPr>
              <w:t xml:space="preserve">с. </w:t>
            </w:r>
            <w:proofErr w:type="spellStart"/>
            <w:r w:rsidRPr="00AC44DE">
              <w:rPr>
                <w:rFonts w:eastAsia="Times New Roman"/>
                <w:color w:val="000000"/>
                <w:lang w:val="uk-UA" w:eastAsia="uk-UA" w:bidi="uk-UA"/>
              </w:rPr>
              <w:t>Ольшана</w:t>
            </w:r>
            <w:proofErr w:type="spellEnd"/>
            <w:r w:rsidRPr="00AC44DE">
              <w:rPr>
                <w:rFonts w:eastAsia="Times New Roman"/>
                <w:color w:val="000000"/>
                <w:lang w:val="uk-UA" w:eastAsia="uk-UA" w:bidi="uk-UA"/>
              </w:rPr>
              <w:t>, вул. Революції 1905 року, 31</w:t>
            </w:r>
          </w:p>
        </w:tc>
        <w:tc>
          <w:tcPr>
            <w:tcW w:w="1275" w:type="dxa"/>
            <w:tcBorders>
              <w:top w:val="single" w:sz="4" w:space="0" w:color="auto"/>
              <w:left w:val="single" w:sz="4" w:space="0" w:color="auto"/>
              <w:bottom w:val="single" w:sz="4" w:space="0" w:color="auto"/>
              <w:right w:val="single" w:sz="4" w:space="0" w:color="auto"/>
            </w:tcBorders>
            <w:hideMark/>
          </w:tcPr>
          <w:p w14:paraId="62FB8B34" w14:textId="77777777" w:rsidR="00AC44DE" w:rsidRPr="00AC44DE" w:rsidRDefault="00AC44DE" w:rsidP="00AC44DE">
            <w:pPr>
              <w:jc w:val="center"/>
              <w:rPr>
                <w:lang w:val="uk-UA"/>
              </w:rPr>
            </w:pPr>
            <w:r w:rsidRPr="00AC44DE">
              <w:rPr>
                <w:lang w:val="uk-UA"/>
              </w:rPr>
              <w:t>505</w:t>
            </w:r>
          </w:p>
          <w:p w14:paraId="67183D6E" w14:textId="77777777" w:rsidR="00AC44DE" w:rsidRPr="00AC44DE" w:rsidRDefault="00AC44DE" w:rsidP="00AC44DE">
            <w:pPr>
              <w:jc w:val="center"/>
              <w:rPr>
                <w:lang w:val="uk-UA"/>
              </w:rPr>
            </w:pPr>
            <w:r w:rsidRPr="00AC44DE">
              <w:rPr>
                <w:lang w:val="uk-UA"/>
              </w:rPr>
              <w:t>13</w:t>
            </w:r>
          </w:p>
        </w:tc>
        <w:tc>
          <w:tcPr>
            <w:tcW w:w="1417" w:type="dxa"/>
            <w:tcBorders>
              <w:top w:val="single" w:sz="4" w:space="0" w:color="auto"/>
              <w:left w:val="single" w:sz="4" w:space="0" w:color="auto"/>
              <w:bottom w:val="single" w:sz="4" w:space="0" w:color="auto"/>
              <w:right w:val="single" w:sz="4" w:space="0" w:color="auto"/>
            </w:tcBorders>
            <w:hideMark/>
          </w:tcPr>
          <w:p w14:paraId="27F98240" w14:textId="77777777" w:rsidR="00AC44DE" w:rsidRPr="00AC44DE" w:rsidRDefault="00AC44DE" w:rsidP="00AC44DE">
            <w:pPr>
              <w:jc w:val="center"/>
              <w:rPr>
                <w:lang w:val="uk-UA"/>
              </w:rPr>
            </w:pPr>
            <w:r w:rsidRPr="00AC44DE">
              <w:rPr>
                <w:lang w:val="uk-UA"/>
              </w:rPr>
              <w:t>68</w:t>
            </w:r>
          </w:p>
          <w:p w14:paraId="2A068A32" w14:textId="77777777" w:rsidR="00AC44DE" w:rsidRPr="00AC44DE" w:rsidRDefault="00AC44DE" w:rsidP="00AC44DE">
            <w:pPr>
              <w:jc w:val="center"/>
              <w:rPr>
                <w:lang w:val="uk-UA"/>
              </w:rPr>
            </w:pPr>
            <w:r w:rsidRPr="00AC44DE">
              <w:rPr>
                <w:lang w:val="uk-UA"/>
              </w:rPr>
              <w:t>2</w:t>
            </w:r>
          </w:p>
        </w:tc>
        <w:tc>
          <w:tcPr>
            <w:tcW w:w="1701" w:type="dxa"/>
            <w:tcBorders>
              <w:top w:val="single" w:sz="4" w:space="0" w:color="auto"/>
              <w:left w:val="single" w:sz="4" w:space="0" w:color="auto"/>
              <w:bottom w:val="single" w:sz="4" w:space="0" w:color="auto"/>
              <w:right w:val="single" w:sz="4" w:space="0" w:color="auto"/>
            </w:tcBorders>
            <w:hideMark/>
          </w:tcPr>
          <w:p w14:paraId="57F07BCD" w14:textId="77777777" w:rsidR="00AC44DE" w:rsidRPr="00AC44DE" w:rsidRDefault="00AC44DE" w:rsidP="00AC44DE">
            <w:pPr>
              <w:jc w:val="center"/>
              <w:rPr>
                <w:lang w:val="uk-UA"/>
              </w:rPr>
            </w:pPr>
            <w:r w:rsidRPr="00AC44DE">
              <w:rPr>
                <w:lang w:val="uk-UA"/>
              </w:rPr>
              <w:t>13</w:t>
            </w:r>
          </w:p>
        </w:tc>
      </w:tr>
    </w:tbl>
    <w:p w14:paraId="4E100209" w14:textId="77777777" w:rsidR="00AC44DE" w:rsidRPr="00AC44DE" w:rsidRDefault="00AC44DE" w:rsidP="00AC44DE">
      <w:pPr>
        <w:jc w:val="center"/>
        <w:rPr>
          <w:rFonts w:ascii="Times New Roman" w:eastAsia="Calibri" w:hAnsi="Times New Roman" w:cs="Times New Roman"/>
          <w:sz w:val="24"/>
          <w:szCs w:val="24"/>
          <w:lang w:val="uk-UA"/>
        </w:rPr>
      </w:pPr>
    </w:p>
    <w:p w14:paraId="067F8058" w14:textId="4BADC875" w:rsidR="00AC44DE" w:rsidRPr="00D16C04" w:rsidRDefault="00AC44DE" w:rsidP="00AC44D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D16C04">
        <w:rPr>
          <w:rFonts w:ascii="Times New Roman" w:eastAsia="Times New Roman" w:hAnsi="Times New Roman" w:cs="Times New Roman"/>
          <w:b/>
          <w:sz w:val="24"/>
          <w:szCs w:val="24"/>
          <w:lang w:val="uk-UA" w:eastAsia="ru-RU"/>
        </w:rPr>
        <w:t xml:space="preserve">Секретар міської ради                       </w:t>
      </w:r>
      <w:r>
        <w:rPr>
          <w:rFonts w:ascii="Times New Roman" w:eastAsia="Times New Roman" w:hAnsi="Times New Roman" w:cs="Times New Roman"/>
          <w:b/>
          <w:sz w:val="24"/>
          <w:szCs w:val="24"/>
          <w:lang w:val="uk-UA" w:eastAsia="ru-RU"/>
        </w:rPr>
        <w:t xml:space="preserve">                                        </w:t>
      </w:r>
      <w:r w:rsidRPr="00D16C04">
        <w:rPr>
          <w:rFonts w:ascii="Times New Roman" w:eastAsia="Times New Roman" w:hAnsi="Times New Roman" w:cs="Times New Roman"/>
          <w:b/>
          <w:sz w:val="24"/>
          <w:szCs w:val="24"/>
          <w:lang w:val="uk-UA" w:eastAsia="ru-RU"/>
        </w:rPr>
        <w:t xml:space="preserve">                   Григорій ГЕРАСИМЕНКО</w:t>
      </w:r>
    </w:p>
    <w:p w14:paraId="3F9857EB" w14:textId="77777777" w:rsidR="00AC44DE" w:rsidRDefault="00AC44DE"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5271BA85" w14:textId="77777777" w:rsidR="00AC44DE" w:rsidRDefault="00AC44DE"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700D6C96" w14:textId="77777777" w:rsidR="00AC44DE" w:rsidRDefault="00AC44DE"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E0BA263" w14:textId="77777777" w:rsidR="00AC44DE" w:rsidRDefault="00AC44DE"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2F619F62" w14:textId="77777777" w:rsidR="00AC44DE" w:rsidRDefault="00AC44DE"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F2C5043" w14:textId="77777777" w:rsidR="00AC44DE" w:rsidRDefault="00AC44DE"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720FF620" w14:textId="77777777" w:rsidR="00AC44DE" w:rsidRDefault="00AC44DE"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69621705" w14:textId="77777777" w:rsidR="00AC44DE" w:rsidRDefault="00AC44DE"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3D0C5DB3" w14:textId="77777777" w:rsidR="00D50854" w:rsidRDefault="00D50854" w:rsidP="00545ECA">
      <w:pPr>
        <w:pStyle w:val="a5"/>
        <w:spacing w:after="0" w:line="240" w:lineRule="auto"/>
        <w:ind w:left="0"/>
        <w:jc w:val="both"/>
        <w:rPr>
          <w:rFonts w:ascii="Times New Roman" w:eastAsia="Times New Roman" w:hAnsi="Times New Roman" w:cs="Times New Roman"/>
          <w:sz w:val="24"/>
          <w:szCs w:val="24"/>
          <w:lang w:val="uk-UA" w:eastAsia="ru-RU"/>
        </w:rPr>
        <w:sectPr w:rsidR="00D50854" w:rsidSect="00AC44DE">
          <w:pgSz w:w="16838" w:h="11906" w:orient="landscape"/>
          <w:pgMar w:top="1701" w:right="1134" w:bottom="567" w:left="1134" w:header="709" w:footer="709" w:gutter="0"/>
          <w:cols w:space="708"/>
          <w:docGrid w:linePitch="360"/>
        </w:sectPr>
      </w:pPr>
    </w:p>
    <w:p w14:paraId="4BC90F1E" w14:textId="3D040EE2" w:rsidR="009B40DD" w:rsidRPr="009B40DD" w:rsidRDefault="009B40DD" w:rsidP="00E47AD9">
      <w:pPr>
        <w:spacing w:after="0" w:line="240" w:lineRule="auto"/>
        <w:ind w:left="5670"/>
        <w:contextualSpacing/>
        <w:rPr>
          <w:rFonts w:ascii="Times New Roman" w:eastAsia="Times New Roman" w:hAnsi="Times New Roman" w:cs="Times New Roman"/>
          <w:sz w:val="24"/>
          <w:szCs w:val="24"/>
          <w:lang w:val="uk-UA" w:eastAsia="ru-RU"/>
        </w:rPr>
      </w:pPr>
      <w:r w:rsidRPr="009B40DD">
        <w:rPr>
          <w:rFonts w:ascii="Times New Roman" w:eastAsia="Times New Roman" w:hAnsi="Times New Roman" w:cs="Times New Roman"/>
          <w:sz w:val="24"/>
          <w:szCs w:val="24"/>
          <w:lang w:val="uk-UA" w:eastAsia="ru-RU"/>
        </w:rPr>
        <w:lastRenderedPageBreak/>
        <w:t>Додаток</w:t>
      </w:r>
      <w:r w:rsidR="00E47AD9">
        <w:rPr>
          <w:rFonts w:ascii="Times New Roman" w:eastAsia="Times New Roman" w:hAnsi="Times New Roman" w:cs="Times New Roman"/>
          <w:sz w:val="24"/>
          <w:szCs w:val="24"/>
          <w:lang w:val="uk-UA" w:eastAsia="ru-RU"/>
        </w:rPr>
        <w:t xml:space="preserve"> 1</w:t>
      </w:r>
    </w:p>
    <w:p w14:paraId="7B55D985" w14:textId="77777777" w:rsidR="009B40DD" w:rsidRPr="009B40DD" w:rsidRDefault="009B40DD" w:rsidP="00E47AD9">
      <w:pPr>
        <w:spacing w:after="0" w:line="240" w:lineRule="auto"/>
        <w:ind w:left="5670"/>
        <w:contextualSpacing/>
        <w:rPr>
          <w:rFonts w:ascii="Times New Roman" w:eastAsia="Times New Roman" w:hAnsi="Times New Roman" w:cs="Times New Roman"/>
          <w:sz w:val="24"/>
          <w:szCs w:val="24"/>
          <w:lang w:val="uk-UA" w:eastAsia="ru-RU"/>
        </w:rPr>
      </w:pPr>
      <w:r w:rsidRPr="009B40DD">
        <w:rPr>
          <w:rFonts w:ascii="Times New Roman" w:eastAsia="Times New Roman" w:hAnsi="Times New Roman" w:cs="Times New Roman"/>
          <w:sz w:val="24"/>
          <w:szCs w:val="24"/>
          <w:lang w:val="uk-UA" w:eastAsia="ru-RU"/>
        </w:rPr>
        <w:t>до рішення виконавчого комітету Ічнянської міської ради</w:t>
      </w:r>
    </w:p>
    <w:p w14:paraId="2786CB8A" w14:textId="51A76A6D" w:rsidR="009B40DD" w:rsidRPr="009B40DD" w:rsidRDefault="009B40DD" w:rsidP="00E47AD9">
      <w:pPr>
        <w:spacing w:after="0" w:line="240" w:lineRule="auto"/>
        <w:ind w:left="5670"/>
        <w:contextualSpacing/>
        <w:rPr>
          <w:rFonts w:ascii="Times New Roman" w:eastAsia="Times New Roman" w:hAnsi="Times New Roman" w:cs="Times New Roman"/>
          <w:sz w:val="24"/>
          <w:szCs w:val="24"/>
          <w:lang w:val="uk-UA" w:eastAsia="ru-RU"/>
        </w:rPr>
      </w:pPr>
      <w:r w:rsidRPr="009B40DD">
        <w:rPr>
          <w:rFonts w:ascii="Times New Roman" w:eastAsia="Times New Roman" w:hAnsi="Times New Roman" w:cs="Times New Roman"/>
          <w:sz w:val="24"/>
          <w:szCs w:val="24"/>
          <w:lang w:val="uk-UA" w:eastAsia="ru-RU"/>
        </w:rPr>
        <w:t>від 02 листопада 2022 року № 1</w:t>
      </w:r>
      <w:r>
        <w:rPr>
          <w:rFonts w:ascii="Times New Roman" w:eastAsia="Times New Roman" w:hAnsi="Times New Roman" w:cs="Times New Roman"/>
          <w:sz w:val="24"/>
          <w:szCs w:val="24"/>
          <w:lang w:val="uk-UA" w:eastAsia="ru-RU"/>
        </w:rPr>
        <w:t>71</w:t>
      </w:r>
    </w:p>
    <w:p w14:paraId="6F312799" w14:textId="77777777" w:rsidR="009B40DD" w:rsidRDefault="009B40DD"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2C95D1A3" w14:textId="1AB94EB8" w:rsidR="00E47AD9" w:rsidRPr="00E47AD9" w:rsidRDefault="009B40DD" w:rsidP="009B40DD">
      <w:pPr>
        <w:spacing w:after="0" w:line="240" w:lineRule="auto"/>
        <w:jc w:val="center"/>
        <w:rPr>
          <w:rFonts w:ascii="Times New Roman" w:eastAsia="Calibri" w:hAnsi="Times New Roman" w:cs="Times New Roman"/>
          <w:b/>
          <w:sz w:val="24"/>
          <w:szCs w:val="24"/>
          <w:lang w:val="uk-UA"/>
        </w:rPr>
      </w:pPr>
      <w:r w:rsidRPr="009B40DD">
        <w:rPr>
          <w:rFonts w:ascii="Times New Roman" w:eastAsia="Calibri" w:hAnsi="Times New Roman" w:cs="Times New Roman"/>
          <w:b/>
          <w:sz w:val="24"/>
          <w:szCs w:val="24"/>
          <w:lang w:val="uk-UA"/>
        </w:rPr>
        <w:t>П</w:t>
      </w:r>
      <w:r w:rsidR="00E47AD9" w:rsidRPr="00E47AD9">
        <w:rPr>
          <w:rFonts w:ascii="Times New Roman" w:eastAsia="Calibri" w:hAnsi="Times New Roman" w:cs="Times New Roman"/>
          <w:b/>
          <w:sz w:val="24"/>
          <w:szCs w:val="24"/>
          <w:lang w:val="uk-UA"/>
        </w:rPr>
        <w:t>ЕРЕЛІК</w:t>
      </w:r>
      <w:r w:rsidRPr="009B40DD">
        <w:rPr>
          <w:rFonts w:ascii="Times New Roman" w:eastAsia="Calibri" w:hAnsi="Times New Roman" w:cs="Times New Roman"/>
          <w:b/>
          <w:sz w:val="24"/>
          <w:szCs w:val="24"/>
          <w:lang w:val="uk-UA"/>
        </w:rPr>
        <w:t xml:space="preserve"> </w:t>
      </w:r>
    </w:p>
    <w:p w14:paraId="1E198119" w14:textId="0A982466" w:rsidR="009B40DD" w:rsidRPr="009B40DD" w:rsidRDefault="009B40DD" w:rsidP="009B40DD">
      <w:pPr>
        <w:spacing w:after="0" w:line="240" w:lineRule="auto"/>
        <w:jc w:val="center"/>
        <w:rPr>
          <w:rFonts w:ascii="Times New Roman" w:eastAsia="Calibri" w:hAnsi="Times New Roman" w:cs="Times New Roman"/>
          <w:b/>
          <w:sz w:val="24"/>
          <w:szCs w:val="24"/>
          <w:lang w:val="uk-UA"/>
        </w:rPr>
      </w:pPr>
      <w:r w:rsidRPr="009B40DD">
        <w:rPr>
          <w:rFonts w:ascii="Times New Roman" w:eastAsia="Calibri" w:hAnsi="Times New Roman" w:cs="Times New Roman"/>
          <w:b/>
          <w:sz w:val="24"/>
          <w:szCs w:val="24"/>
          <w:lang w:val="uk-UA"/>
        </w:rPr>
        <w:t xml:space="preserve">збірних, проміжних та приймальних </w:t>
      </w:r>
    </w:p>
    <w:p w14:paraId="537A4BF6" w14:textId="77777777" w:rsidR="009B40DD" w:rsidRPr="009B40DD" w:rsidRDefault="009B40DD" w:rsidP="009B40DD">
      <w:pPr>
        <w:spacing w:after="0" w:line="240" w:lineRule="auto"/>
        <w:jc w:val="center"/>
        <w:rPr>
          <w:rFonts w:ascii="Times New Roman" w:eastAsia="Calibri" w:hAnsi="Times New Roman" w:cs="Times New Roman"/>
          <w:b/>
          <w:sz w:val="24"/>
          <w:szCs w:val="24"/>
          <w:lang w:val="uk-UA"/>
        </w:rPr>
      </w:pPr>
      <w:r w:rsidRPr="009B40DD">
        <w:rPr>
          <w:rFonts w:ascii="Times New Roman" w:eastAsia="Calibri" w:hAnsi="Times New Roman" w:cs="Times New Roman"/>
          <w:b/>
          <w:sz w:val="24"/>
          <w:szCs w:val="24"/>
          <w:lang w:val="uk-UA"/>
        </w:rPr>
        <w:t xml:space="preserve">пунктів на час евакуації на території </w:t>
      </w:r>
    </w:p>
    <w:p w14:paraId="15C0F8D5" w14:textId="77777777" w:rsidR="009B40DD" w:rsidRPr="009B40DD" w:rsidRDefault="009B40DD" w:rsidP="009B40DD">
      <w:pPr>
        <w:spacing w:after="0" w:line="240" w:lineRule="auto"/>
        <w:jc w:val="center"/>
        <w:rPr>
          <w:rFonts w:ascii="Times New Roman" w:eastAsia="Calibri" w:hAnsi="Times New Roman" w:cs="Times New Roman"/>
          <w:b/>
          <w:sz w:val="24"/>
          <w:szCs w:val="24"/>
          <w:lang w:val="uk-UA"/>
        </w:rPr>
      </w:pPr>
      <w:r w:rsidRPr="009B40DD">
        <w:rPr>
          <w:rFonts w:ascii="Times New Roman" w:eastAsia="Calibri" w:hAnsi="Times New Roman" w:cs="Times New Roman"/>
          <w:b/>
          <w:sz w:val="24"/>
          <w:szCs w:val="24"/>
          <w:lang w:val="uk-UA"/>
        </w:rPr>
        <w:t xml:space="preserve">Ічнянської міської територіальної громади </w:t>
      </w:r>
    </w:p>
    <w:p w14:paraId="2E4677A9" w14:textId="77777777" w:rsidR="009B40DD" w:rsidRPr="009B40DD" w:rsidRDefault="009B40DD" w:rsidP="009B40DD">
      <w:pPr>
        <w:spacing w:after="0" w:line="240" w:lineRule="auto"/>
        <w:jc w:val="center"/>
        <w:rPr>
          <w:rFonts w:ascii="Times New Roman" w:eastAsia="Calibri" w:hAnsi="Times New Roman" w:cs="Times New Roman"/>
          <w:sz w:val="24"/>
          <w:szCs w:val="24"/>
          <w:lang w:val="uk-UA"/>
        </w:rPr>
      </w:pPr>
    </w:p>
    <w:tbl>
      <w:tblPr>
        <w:tblStyle w:val="a7"/>
        <w:tblW w:w="0" w:type="auto"/>
        <w:tblInd w:w="108" w:type="dxa"/>
        <w:tblLook w:val="04A0" w:firstRow="1" w:lastRow="0" w:firstColumn="1" w:lastColumn="0" w:noHBand="0" w:noVBand="1"/>
      </w:tblPr>
      <w:tblGrid>
        <w:gridCol w:w="709"/>
        <w:gridCol w:w="4394"/>
        <w:gridCol w:w="4536"/>
      </w:tblGrid>
      <w:tr w:rsidR="009B40DD" w:rsidRPr="009B40DD" w14:paraId="0D1568D5"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606969BB"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п/</w:t>
            </w:r>
            <w:proofErr w:type="spellStart"/>
            <w:r w:rsidRPr="009B40DD">
              <w:rPr>
                <w:rFonts w:eastAsia="Times New Roman"/>
                <w:color w:val="000000"/>
                <w:lang w:val="uk-UA" w:eastAsia="uk-UA" w:bidi="uk-UA"/>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470A14E2"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Назва установи</w:t>
            </w:r>
          </w:p>
        </w:tc>
        <w:tc>
          <w:tcPr>
            <w:tcW w:w="4536" w:type="dxa"/>
            <w:tcBorders>
              <w:top w:val="single" w:sz="4" w:space="0" w:color="auto"/>
              <w:left w:val="single" w:sz="4" w:space="0" w:color="auto"/>
              <w:bottom w:val="single" w:sz="4" w:space="0" w:color="auto"/>
              <w:right w:val="single" w:sz="4" w:space="0" w:color="auto"/>
            </w:tcBorders>
            <w:hideMark/>
          </w:tcPr>
          <w:p w14:paraId="68CFF5CB"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Адреса</w:t>
            </w:r>
          </w:p>
        </w:tc>
      </w:tr>
      <w:tr w:rsidR="009B40DD" w:rsidRPr="009B40DD" w14:paraId="60F9C0CA"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09635F11"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4442BEAE"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Центр культури і дозвілля</w:t>
            </w:r>
          </w:p>
        </w:tc>
        <w:tc>
          <w:tcPr>
            <w:tcW w:w="4536" w:type="dxa"/>
            <w:tcBorders>
              <w:top w:val="single" w:sz="4" w:space="0" w:color="auto"/>
              <w:left w:val="single" w:sz="4" w:space="0" w:color="auto"/>
              <w:bottom w:val="single" w:sz="4" w:space="0" w:color="auto"/>
              <w:right w:val="single" w:sz="4" w:space="0" w:color="auto"/>
            </w:tcBorders>
            <w:hideMark/>
          </w:tcPr>
          <w:p w14:paraId="4F99F932"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м. Ічня, вул. Гоголя, 1 </w:t>
            </w:r>
          </w:p>
        </w:tc>
      </w:tr>
      <w:tr w:rsidR="009B40DD" w:rsidRPr="009B40DD" w14:paraId="4DF6F25E"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6865E61D"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2</w:t>
            </w:r>
          </w:p>
        </w:tc>
        <w:tc>
          <w:tcPr>
            <w:tcW w:w="4394" w:type="dxa"/>
            <w:tcBorders>
              <w:top w:val="single" w:sz="4" w:space="0" w:color="auto"/>
              <w:left w:val="single" w:sz="4" w:space="0" w:color="auto"/>
              <w:bottom w:val="single" w:sz="4" w:space="0" w:color="auto"/>
              <w:right w:val="single" w:sz="4" w:space="0" w:color="auto"/>
            </w:tcBorders>
            <w:hideMark/>
          </w:tcPr>
          <w:p w14:paraId="2839D37C"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Ічнянський ліцей  № 3</w:t>
            </w:r>
          </w:p>
        </w:tc>
        <w:tc>
          <w:tcPr>
            <w:tcW w:w="4536" w:type="dxa"/>
            <w:tcBorders>
              <w:top w:val="single" w:sz="4" w:space="0" w:color="auto"/>
              <w:left w:val="single" w:sz="4" w:space="0" w:color="auto"/>
              <w:bottom w:val="single" w:sz="4" w:space="0" w:color="auto"/>
              <w:right w:val="single" w:sz="4" w:space="0" w:color="auto"/>
            </w:tcBorders>
            <w:hideMark/>
          </w:tcPr>
          <w:p w14:paraId="4D72F391"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м. Ічня, вул. Героїв Крут, 2</w:t>
            </w:r>
          </w:p>
        </w:tc>
      </w:tr>
      <w:tr w:rsidR="009B40DD" w:rsidRPr="009B40DD" w14:paraId="11503903"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15BCE12F" w14:textId="77777777" w:rsidR="009B40DD" w:rsidRPr="009B40DD" w:rsidRDefault="009B40DD" w:rsidP="009B40DD">
            <w:pPr>
              <w:widowControl w:val="0"/>
              <w:spacing w:line="252" w:lineRule="auto"/>
              <w:jc w:val="center"/>
              <w:rPr>
                <w:rFonts w:eastAsia="Times New Roman"/>
                <w:color w:val="000000" w:themeColor="text1"/>
                <w:lang w:val="uk-UA" w:eastAsia="uk-UA" w:bidi="uk-UA"/>
              </w:rPr>
            </w:pPr>
            <w:r w:rsidRPr="009B40DD">
              <w:rPr>
                <w:rFonts w:eastAsia="Times New Roman"/>
                <w:color w:val="000000" w:themeColor="text1"/>
                <w:lang w:val="uk-UA" w:eastAsia="uk-UA" w:bidi="uk-UA"/>
              </w:rPr>
              <w:t>3</w:t>
            </w:r>
          </w:p>
        </w:tc>
        <w:tc>
          <w:tcPr>
            <w:tcW w:w="4394" w:type="dxa"/>
            <w:tcBorders>
              <w:top w:val="single" w:sz="4" w:space="0" w:color="auto"/>
              <w:left w:val="single" w:sz="4" w:space="0" w:color="auto"/>
              <w:bottom w:val="single" w:sz="4" w:space="0" w:color="auto"/>
              <w:right w:val="single" w:sz="4" w:space="0" w:color="auto"/>
            </w:tcBorders>
            <w:hideMark/>
          </w:tcPr>
          <w:p w14:paraId="0A17842C" w14:textId="77777777" w:rsidR="009B40DD" w:rsidRPr="009B40DD" w:rsidRDefault="009B40DD" w:rsidP="009B40DD">
            <w:pPr>
              <w:widowControl w:val="0"/>
              <w:spacing w:line="252" w:lineRule="auto"/>
              <w:jc w:val="both"/>
              <w:rPr>
                <w:rFonts w:eastAsia="Times New Roman"/>
                <w:color w:val="000000" w:themeColor="text1"/>
                <w:lang w:val="uk-UA" w:eastAsia="uk-UA" w:bidi="uk-UA"/>
              </w:rPr>
            </w:pPr>
            <w:r w:rsidRPr="009B40DD">
              <w:rPr>
                <w:rFonts w:eastAsia="Times New Roman"/>
                <w:color w:val="000000" w:themeColor="text1"/>
                <w:lang w:val="uk-UA" w:eastAsia="uk-UA" w:bidi="uk-UA"/>
              </w:rPr>
              <w:t>Ічнянський ліцей № 4</w:t>
            </w:r>
          </w:p>
        </w:tc>
        <w:tc>
          <w:tcPr>
            <w:tcW w:w="4536" w:type="dxa"/>
            <w:tcBorders>
              <w:top w:val="single" w:sz="4" w:space="0" w:color="auto"/>
              <w:left w:val="single" w:sz="4" w:space="0" w:color="auto"/>
              <w:bottom w:val="single" w:sz="4" w:space="0" w:color="auto"/>
              <w:right w:val="single" w:sz="4" w:space="0" w:color="auto"/>
            </w:tcBorders>
            <w:hideMark/>
          </w:tcPr>
          <w:p w14:paraId="43363306" w14:textId="77777777" w:rsidR="009B40DD" w:rsidRPr="009B40DD" w:rsidRDefault="009B40DD" w:rsidP="009B40DD">
            <w:pPr>
              <w:widowControl w:val="0"/>
              <w:spacing w:line="252" w:lineRule="auto"/>
              <w:jc w:val="both"/>
              <w:rPr>
                <w:rFonts w:eastAsia="Times New Roman"/>
                <w:color w:val="000000" w:themeColor="text1"/>
                <w:lang w:val="uk-UA" w:eastAsia="uk-UA" w:bidi="uk-UA"/>
              </w:rPr>
            </w:pPr>
            <w:r w:rsidRPr="009B40DD">
              <w:rPr>
                <w:rFonts w:eastAsia="Times New Roman"/>
                <w:color w:val="000000" w:themeColor="text1"/>
                <w:lang w:val="uk-UA" w:eastAsia="uk-UA" w:bidi="uk-UA"/>
              </w:rPr>
              <w:t>м. Ічня, вул. Травнева, 45</w:t>
            </w:r>
          </w:p>
        </w:tc>
      </w:tr>
      <w:tr w:rsidR="009B40DD" w:rsidRPr="009B40DD" w14:paraId="3A96A73F"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4DA7D4AC"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Гужівський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0FCEAADB"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409AF0C8"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1313FAC8" w14:textId="77777777" w:rsidR="009B40DD" w:rsidRPr="009B40DD" w:rsidRDefault="009B40DD" w:rsidP="009B40DD">
            <w:pPr>
              <w:widowControl w:val="0"/>
              <w:spacing w:line="252" w:lineRule="auto"/>
              <w:jc w:val="both"/>
              <w:rPr>
                <w:rFonts w:eastAsia="Times New Roman"/>
                <w:color w:val="000000"/>
                <w:lang w:val="uk-UA" w:eastAsia="uk-UA" w:bidi="uk-UA"/>
              </w:rPr>
            </w:pPr>
            <w:proofErr w:type="spellStart"/>
            <w:r w:rsidRPr="009B40DD">
              <w:rPr>
                <w:rFonts w:eastAsia="Times New Roman"/>
                <w:color w:val="000000"/>
                <w:lang w:val="uk-UA" w:eastAsia="uk-UA" w:bidi="uk-UA"/>
              </w:rPr>
              <w:t>Гужівський</w:t>
            </w:r>
            <w:proofErr w:type="spellEnd"/>
            <w:r w:rsidRPr="009B40DD">
              <w:rPr>
                <w:rFonts w:eastAsia="Times New Roman"/>
                <w:color w:val="000000"/>
                <w:lang w:val="uk-UA" w:eastAsia="uk-UA" w:bidi="uk-UA"/>
              </w:rPr>
              <w:t xml:space="preserve"> ліцей</w:t>
            </w:r>
          </w:p>
        </w:tc>
        <w:tc>
          <w:tcPr>
            <w:tcW w:w="4536" w:type="dxa"/>
            <w:tcBorders>
              <w:top w:val="single" w:sz="4" w:space="0" w:color="auto"/>
              <w:left w:val="single" w:sz="4" w:space="0" w:color="auto"/>
              <w:bottom w:val="single" w:sz="4" w:space="0" w:color="auto"/>
              <w:right w:val="single" w:sz="4" w:space="0" w:color="auto"/>
            </w:tcBorders>
            <w:hideMark/>
          </w:tcPr>
          <w:p w14:paraId="00888122"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Гужівка</w:t>
            </w:r>
            <w:proofErr w:type="spellEnd"/>
            <w:r w:rsidRPr="009B40DD">
              <w:rPr>
                <w:rFonts w:eastAsia="Times New Roman"/>
                <w:color w:val="000000"/>
                <w:lang w:val="uk-UA" w:eastAsia="uk-UA" w:bidi="uk-UA"/>
              </w:rPr>
              <w:t>, вул. Шкільна, 26</w:t>
            </w:r>
          </w:p>
        </w:tc>
      </w:tr>
      <w:tr w:rsidR="009B40DD" w:rsidRPr="009B40DD" w14:paraId="0D54D5E1"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067D3B33"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Іржавецький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3AF32C4C"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0A9DD95E" w14:textId="77777777" w:rsidR="009B40DD" w:rsidRPr="009B40DD" w:rsidRDefault="009B40DD" w:rsidP="009B40DD">
            <w:pPr>
              <w:widowControl w:val="0"/>
              <w:spacing w:line="252" w:lineRule="auto"/>
              <w:jc w:val="center"/>
              <w:rPr>
                <w:rFonts w:eastAsia="Times New Roman"/>
                <w:color w:val="000000" w:themeColor="text1"/>
                <w:lang w:val="uk-UA" w:eastAsia="uk-UA" w:bidi="uk-UA"/>
              </w:rPr>
            </w:pPr>
            <w:r w:rsidRPr="009B40DD">
              <w:rPr>
                <w:rFonts w:eastAsia="Times New Roman"/>
                <w:color w:val="000000" w:themeColor="text1"/>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64A8A4F4" w14:textId="77777777" w:rsidR="009B40DD" w:rsidRPr="009B40DD" w:rsidRDefault="009B40DD" w:rsidP="009B40DD">
            <w:pPr>
              <w:widowControl w:val="0"/>
              <w:spacing w:line="252" w:lineRule="auto"/>
              <w:jc w:val="both"/>
              <w:rPr>
                <w:rFonts w:eastAsia="Times New Roman"/>
                <w:color w:val="000000" w:themeColor="text1"/>
                <w:lang w:val="uk-UA" w:eastAsia="uk-UA" w:bidi="uk-UA"/>
              </w:rPr>
            </w:pPr>
            <w:proofErr w:type="spellStart"/>
            <w:r w:rsidRPr="009B40DD">
              <w:rPr>
                <w:rFonts w:eastAsia="Times New Roman"/>
                <w:color w:val="000000" w:themeColor="text1"/>
                <w:lang w:val="uk-UA" w:eastAsia="uk-UA" w:bidi="uk-UA"/>
              </w:rPr>
              <w:t>Іржавецький</w:t>
            </w:r>
            <w:proofErr w:type="spellEnd"/>
            <w:r w:rsidRPr="009B40DD">
              <w:rPr>
                <w:rFonts w:eastAsia="Times New Roman"/>
                <w:color w:val="000000" w:themeColor="text1"/>
                <w:lang w:val="uk-UA" w:eastAsia="uk-UA" w:bidi="uk-UA"/>
              </w:rPr>
              <w:t xml:space="preserve"> ліцей</w:t>
            </w:r>
          </w:p>
        </w:tc>
        <w:tc>
          <w:tcPr>
            <w:tcW w:w="4536" w:type="dxa"/>
            <w:tcBorders>
              <w:top w:val="single" w:sz="4" w:space="0" w:color="auto"/>
              <w:left w:val="single" w:sz="4" w:space="0" w:color="auto"/>
              <w:bottom w:val="single" w:sz="4" w:space="0" w:color="auto"/>
              <w:right w:val="single" w:sz="4" w:space="0" w:color="auto"/>
            </w:tcBorders>
            <w:hideMark/>
          </w:tcPr>
          <w:p w14:paraId="34CD16DF"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Іржавець</w:t>
            </w:r>
            <w:proofErr w:type="spellEnd"/>
            <w:r w:rsidRPr="009B40DD">
              <w:rPr>
                <w:rFonts w:eastAsia="Times New Roman"/>
                <w:color w:val="000000"/>
                <w:lang w:val="uk-UA" w:eastAsia="uk-UA" w:bidi="uk-UA"/>
              </w:rPr>
              <w:t>, вул. Шевченка, 65</w:t>
            </w:r>
          </w:p>
        </w:tc>
      </w:tr>
      <w:tr w:rsidR="009B40DD" w:rsidRPr="009B40DD" w14:paraId="0DF65E9C"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1DF73DCC" w14:textId="77777777" w:rsidR="009B40DD" w:rsidRPr="009B40DD" w:rsidRDefault="009B40DD" w:rsidP="009B40DD">
            <w:pPr>
              <w:widowControl w:val="0"/>
              <w:spacing w:line="252" w:lineRule="auto"/>
              <w:jc w:val="center"/>
              <w:rPr>
                <w:rFonts w:eastAsia="Times New Roman"/>
                <w:color w:val="000000" w:themeColor="text1"/>
                <w:lang w:val="uk-UA" w:eastAsia="uk-UA" w:bidi="uk-UA"/>
              </w:rPr>
            </w:pPr>
            <w:r w:rsidRPr="009B40DD">
              <w:rPr>
                <w:rFonts w:eastAsia="Times New Roman"/>
                <w:color w:val="000000" w:themeColor="text1"/>
                <w:lang w:val="uk-UA" w:eastAsia="uk-UA" w:bidi="uk-UA"/>
              </w:rPr>
              <w:t>2</w:t>
            </w:r>
          </w:p>
        </w:tc>
        <w:tc>
          <w:tcPr>
            <w:tcW w:w="4394" w:type="dxa"/>
            <w:tcBorders>
              <w:top w:val="single" w:sz="4" w:space="0" w:color="auto"/>
              <w:left w:val="single" w:sz="4" w:space="0" w:color="auto"/>
              <w:bottom w:val="single" w:sz="4" w:space="0" w:color="auto"/>
              <w:right w:val="single" w:sz="4" w:space="0" w:color="auto"/>
            </w:tcBorders>
            <w:hideMark/>
          </w:tcPr>
          <w:p w14:paraId="310A7AF3" w14:textId="77777777" w:rsidR="009B40DD" w:rsidRPr="009B40DD" w:rsidRDefault="009B40DD" w:rsidP="009B40DD">
            <w:pPr>
              <w:widowControl w:val="0"/>
              <w:spacing w:line="252" w:lineRule="auto"/>
              <w:jc w:val="both"/>
              <w:rPr>
                <w:rFonts w:eastAsia="Times New Roman"/>
                <w:color w:val="000000" w:themeColor="text1"/>
                <w:lang w:val="uk-UA" w:eastAsia="uk-UA" w:bidi="uk-UA"/>
              </w:rPr>
            </w:pPr>
            <w:r w:rsidRPr="009B40DD">
              <w:rPr>
                <w:rFonts w:eastAsia="Times New Roman"/>
                <w:color w:val="000000" w:themeColor="text1"/>
                <w:lang w:val="uk-UA" w:eastAsia="uk-UA" w:bidi="uk-UA"/>
              </w:rPr>
              <w:t>ФАП</w:t>
            </w:r>
          </w:p>
        </w:tc>
        <w:tc>
          <w:tcPr>
            <w:tcW w:w="4536" w:type="dxa"/>
            <w:tcBorders>
              <w:top w:val="single" w:sz="4" w:space="0" w:color="auto"/>
              <w:left w:val="single" w:sz="4" w:space="0" w:color="auto"/>
              <w:bottom w:val="single" w:sz="4" w:space="0" w:color="auto"/>
              <w:right w:val="single" w:sz="4" w:space="0" w:color="auto"/>
            </w:tcBorders>
            <w:hideMark/>
          </w:tcPr>
          <w:p w14:paraId="7A1B8CD2"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Ступаківка</w:t>
            </w:r>
            <w:proofErr w:type="spellEnd"/>
            <w:r w:rsidRPr="009B40DD">
              <w:rPr>
                <w:rFonts w:eastAsia="Times New Roman"/>
                <w:color w:val="000000"/>
                <w:lang w:val="uk-UA" w:eastAsia="uk-UA" w:bidi="uk-UA"/>
              </w:rPr>
              <w:t>, вул. Першотравнева, 43</w:t>
            </w:r>
          </w:p>
        </w:tc>
      </w:tr>
      <w:tr w:rsidR="009B40DD" w:rsidRPr="009B40DD" w14:paraId="4FC780C9"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3F984623"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Рожнівський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73BB8336"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33A47138"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46982EC9" w14:textId="77777777" w:rsidR="009B40DD" w:rsidRPr="009B40DD" w:rsidRDefault="009B40DD" w:rsidP="009B40DD">
            <w:pPr>
              <w:widowControl w:val="0"/>
              <w:spacing w:line="252" w:lineRule="auto"/>
              <w:rPr>
                <w:rFonts w:eastAsia="Times New Roman"/>
                <w:color w:val="000000"/>
                <w:lang w:val="uk-UA" w:eastAsia="uk-UA" w:bidi="uk-UA"/>
              </w:rPr>
            </w:pPr>
            <w:proofErr w:type="spellStart"/>
            <w:r w:rsidRPr="009B40DD">
              <w:rPr>
                <w:rFonts w:eastAsia="Times New Roman"/>
                <w:color w:val="000000"/>
                <w:lang w:val="uk-UA" w:eastAsia="uk-UA" w:bidi="uk-UA"/>
              </w:rPr>
              <w:t>Рожнівська</w:t>
            </w:r>
            <w:proofErr w:type="spellEnd"/>
            <w:r w:rsidRPr="009B40DD">
              <w:rPr>
                <w:rFonts w:eastAsia="Times New Roman"/>
                <w:color w:val="000000"/>
                <w:lang w:val="uk-UA" w:eastAsia="uk-UA" w:bidi="uk-UA"/>
              </w:rPr>
              <w:t xml:space="preserve"> ліцей</w:t>
            </w:r>
          </w:p>
        </w:tc>
        <w:tc>
          <w:tcPr>
            <w:tcW w:w="4536" w:type="dxa"/>
            <w:tcBorders>
              <w:top w:val="single" w:sz="4" w:space="0" w:color="auto"/>
              <w:left w:val="single" w:sz="4" w:space="0" w:color="auto"/>
              <w:bottom w:val="single" w:sz="4" w:space="0" w:color="auto"/>
              <w:right w:val="single" w:sz="4" w:space="0" w:color="auto"/>
            </w:tcBorders>
            <w:hideMark/>
          </w:tcPr>
          <w:p w14:paraId="5747ACC2"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Рожнівка</w:t>
            </w:r>
            <w:proofErr w:type="spellEnd"/>
            <w:r w:rsidRPr="009B40DD">
              <w:rPr>
                <w:rFonts w:eastAsia="Times New Roman"/>
                <w:color w:val="000000"/>
                <w:lang w:val="uk-UA" w:eastAsia="uk-UA" w:bidi="uk-UA"/>
              </w:rPr>
              <w:t>, вул. Перемоги, 15</w:t>
            </w:r>
          </w:p>
        </w:tc>
      </w:tr>
      <w:tr w:rsidR="009B40DD" w:rsidRPr="009B40DD" w14:paraId="07C45F10"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7BA5AEAB"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2</w:t>
            </w:r>
          </w:p>
        </w:tc>
        <w:tc>
          <w:tcPr>
            <w:tcW w:w="4394" w:type="dxa"/>
            <w:tcBorders>
              <w:top w:val="single" w:sz="4" w:space="0" w:color="auto"/>
              <w:left w:val="single" w:sz="4" w:space="0" w:color="auto"/>
              <w:bottom w:val="single" w:sz="4" w:space="0" w:color="auto"/>
              <w:right w:val="single" w:sz="4" w:space="0" w:color="auto"/>
            </w:tcBorders>
            <w:hideMark/>
          </w:tcPr>
          <w:p w14:paraId="1E2AC04C"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Будинок культури</w:t>
            </w:r>
          </w:p>
        </w:tc>
        <w:tc>
          <w:tcPr>
            <w:tcW w:w="4536" w:type="dxa"/>
            <w:tcBorders>
              <w:top w:val="single" w:sz="4" w:space="0" w:color="auto"/>
              <w:left w:val="single" w:sz="4" w:space="0" w:color="auto"/>
              <w:bottom w:val="single" w:sz="4" w:space="0" w:color="auto"/>
              <w:right w:val="single" w:sz="4" w:space="0" w:color="auto"/>
            </w:tcBorders>
            <w:hideMark/>
          </w:tcPr>
          <w:p w14:paraId="691FE5EB"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Максимівка</w:t>
            </w:r>
            <w:proofErr w:type="spellEnd"/>
            <w:r w:rsidRPr="009B40DD">
              <w:rPr>
                <w:rFonts w:eastAsia="Times New Roman"/>
                <w:color w:val="000000"/>
                <w:lang w:val="uk-UA" w:eastAsia="uk-UA" w:bidi="uk-UA"/>
              </w:rPr>
              <w:t>, вул. Незалежності, 9</w:t>
            </w:r>
          </w:p>
        </w:tc>
      </w:tr>
      <w:tr w:rsidR="009B40DD" w:rsidRPr="009B40DD" w14:paraId="1FFDA72E"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137F9180"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Гмирянський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6C0C5AFC"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610354B8"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57D5FBD9"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Сільська лікарська амбулаторія загальної практики сімейної медицини</w:t>
            </w:r>
          </w:p>
        </w:tc>
        <w:tc>
          <w:tcPr>
            <w:tcW w:w="4536" w:type="dxa"/>
            <w:tcBorders>
              <w:top w:val="single" w:sz="4" w:space="0" w:color="auto"/>
              <w:left w:val="single" w:sz="4" w:space="0" w:color="auto"/>
              <w:bottom w:val="single" w:sz="4" w:space="0" w:color="auto"/>
              <w:right w:val="single" w:sz="4" w:space="0" w:color="auto"/>
            </w:tcBorders>
            <w:hideMark/>
          </w:tcPr>
          <w:p w14:paraId="472B87FA"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Гмирянка</w:t>
            </w:r>
            <w:proofErr w:type="spellEnd"/>
            <w:r w:rsidRPr="009B40DD">
              <w:rPr>
                <w:rFonts w:eastAsia="Times New Roman"/>
                <w:color w:val="000000"/>
                <w:lang w:val="uk-UA" w:eastAsia="uk-UA" w:bidi="uk-UA"/>
              </w:rPr>
              <w:t xml:space="preserve">, вул. Миру, 79 </w:t>
            </w:r>
          </w:p>
        </w:tc>
      </w:tr>
      <w:tr w:rsidR="009B40DD" w:rsidRPr="009B40DD" w14:paraId="238AFA3E"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310B553B"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2</w:t>
            </w:r>
          </w:p>
        </w:tc>
        <w:tc>
          <w:tcPr>
            <w:tcW w:w="4394" w:type="dxa"/>
            <w:tcBorders>
              <w:top w:val="single" w:sz="4" w:space="0" w:color="auto"/>
              <w:left w:val="single" w:sz="4" w:space="0" w:color="auto"/>
              <w:bottom w:val="single" w:sz="4" w:space="0" w:color="auto"/>
              <w:right w:val="single" w:sz="4" w:space="0" w:color="auto"/>
            </w:tcBorders>
            <w:hideMark/>
          </w:tcPr>
          <w:p w14:paraId="1AD190A0"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Адміністративна будівля сільської ради</w:t>
            </w:r>
          </w:p>
        </w:tc>
        <w:tc>
          <w:tcPr>
            <w:tcW w:w="4536" w:type="dxa"/>
            <w:tcBorders>
              <w:top w:val="single" w:sz="4" w:space="0" w:color="auto"/>
              <w:left w:val="single" w:sz="4" w:space="0" w:color="auto"/>
              <w:bottom w:val="single" w:sz="4" w:space="0" w:color="auto"/>
              <w:right w:val="single" w:sz="4" w:space="0" w:color="auto"/>
            </w:tcBorders>
            <w:hideMark/>
          </w:tcPr>
          <w:p w14:paraId="74A61BF2"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с. Городня, вул. Незалежності, 57</w:t>
            </w:r>
          </w:p>
        </w:tc>
      </w:tr>
      <w:tr w:rsidR="009B40DD" w:rsidRPr="009B40DD" w14:paraId="4704FDE3"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25AEE295"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3</w:t>
            </w:r>
          </w:p>
        </w:tc>
        <w:tc>
          <w:tcPr>
            <w:tcW w:w="4394" w:type="dxa"/>
            <w:tcBorders>
              <w:top w:val="single" w:sz="4" w:space="0" w:color="auto"/>
              <w:left w:val="single" w:sz="4" w:space="0" w:color="auto"/>
              <w:bottom w:val="single" w:sz="4" w:space="0" w:color="auto"/>
              <w:right w:val="single" w:sz="4" w:space="0" w:color="auto"/>
            </w:tcBorders>
            <w:hideMark/>
          </w:tcPr>
          <w:p w14:paraId="41374199"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Фельдшерський пункт</w:t>
            </w:r>
          </w:p>
        </w:tc>
        <w:tc>
          <w:tcPr>
            <w:tcW w:w="4536" w:type="dxa"/>
            <w:tcBorders>
              <w:top w:val="single" w:sz="4" w:space="0" w:color="auto"/>
              <w:left w:val="single" w:sz="4" w:space="0" w:color="auto"/>
              <w:bottom w:val="single" w:sz="4" w:space="0" w:color="auto"/>
              <w:right w:val="single" w:sz="4" w:space="0" w:color="auto"/>
            </w:tcBorders>
            <w:hideMark/>
          </w:tcPr>
          <w:p w14:paraId="7FDC71C1"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Щурівка</w:t>
            </w:r>
            <w:proofErr w:type="spellEnd"/>
            <w:r w:rsidRPr="009B40DD">
              <w:rPr>
                <w:rFonts w:eastAsia="Times New Roman"/>
                <w:color w:val="000000"/>
                <w:lang w:val="uk-UA" w:eastAsia="uk-UA" w:bidi="uk-UA"/>
              </w:rPr>
              <w:t>, вул. Молодіжна, 9 а</w:t>
            </w:r>
          </w:p>
        </w:tc>
      </w:tr>
      <w:tr w:rsidR="009B40DD" w:rsidRPr="009B40DD" w14:paraId="240355CE"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258CC236"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Дорогинський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0CE7FA95"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2EFF7E8D"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1AA6C257"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Адміністративна будівля сільської ради</w:t>
            </w:r>
          </w:p>
        </w:tc>
        <w:tc>
          <w:tcPr>
            <w:tcW w:w="4536" w:type="dxa"/>
            <w:tcBorders>
              <w:top w:val="single" w:sz="4" w:space="0" w:color="auto"/>
              <w:left w:val="single" w:sz="4" w:space="0" w:color="auto"/>
              <w:bottom w:val="single" w:sz="4" w:space="0" w:color="auto"/>
              <w:right w:val="single" w:sz="4" w:space="0" w:color="auto"/>
            </w:tcBorders>
            <w:hideMark/>
          </w:tcPr>
          <w:p w14:paraId="0A7A324A"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Дорогінка</w:t>
            </w:r>
            <w:proofErr w:type="spellEnd"/>
            <w:r w:rsidRPr="009B40DD">
              <w:rPr>
                <w:rFonts w:eastAsia="Times New Roman"/>
                <w:color w:val="000000"/>
                <w:lang w:val="uk-UA" w:eastAsia="uk-UA" w:bidi="uk-UA"/>
              </w:rPr>
              <w:t>, вул. Набережна, 4</w:t>
            </w:r>
          </w:p>
        </w:tc>
      </w:tr>
      <w:tr w:rsidR="009B40DD" w:rsidRPr="009B40DD" w14:paraId="7CA9A56E"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3A84D45C"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2</w:t>
            </w:r>
          </w:p>
        </w:tc>
        <w:tc>
          <w:tcPr>
            <w:tcW w:w="4394" w:type="dxa"/>
            <w:tcBorders>
              <w:top w:val="single" w:sz="4" w:space="0" w:color="auto"/>
              <w:left w:val="single" w:sz="4" w:space="0" w:color="auto"/>
              <w:bottom w:val="single" w:sz="4" w:space="0" w:color="auto"/>
              <w:right w:val="single" w:sz="4" w:space="0" w:color="auto"/>
            </w:tcBorders>
            <w:hideMark/>
          </w:tcPr>
          <w:p w14:paraId="14D3AA09"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ФАП</w:t>
            </w:r>
          </w:p>
        </w:tc>
        <w:tc>
          <w:tcPr>
            <w:tcW w:w="4536" w:type="dxa"/>
            <w:tcBorders>
              <w:top w:val="single" w:sz="4" w:space="0" w:color="auto"/>
              <w:left w:val="single" w:sz="4" w:space="0" w:color="auto"/>
              <w:bottom w:val="single" w:sz="4" w:space="0" w:color="auto"/>
              <w:right w:val="single" w:sz="4" w:space="0" w:color="auto"/>
            </w:tcBorders>
            <w:hideMark/>
          </w:tcPr>
          <w:p w14:paraId="172EE23B"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Бакаївка</w:t>
            </w:r>
            <w:proofErr w:type="spellEnd"/>
            <w:r w:rsidRPr="009B40DD">
              <w:rPr>
                <w:rFonts w:eastAsia="Times New Roman"/>
                <w:color w:val="000000"/>
                <w:lang w:val="uk-UA" w:eastAsia="uk-UA" w:bidi="uk-UA"/>
              </w:rPr>
              <w:t>, вул. Центральна, 36</w:t>
            </w:r>
          </w:p>
        </w:tc>
      </w:tr>
      <w:tr w:rsidR="009B40DD" w:rsidRPr="009B40DD" w14:paraId="2E79FD65"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133C6F6A"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3</w:t>
            </w:r>
          </w:p>
        </w:tc>
        <w:tc>
          <w:tcPr>
            <w:tcW w:w="4394" w:type="dxa"/>
            <w:tcBorders>
              <w:top w:val="single" w:sz="4" w:space="0" w:color="auto"/>
              <w:left w:val="single" w:sz="4" w:space="0" w:color="auto"/>
              <w:bottom w:val="single" w:sz="4" w:space="0" w:color="auto"/>
              <w:right w:val="single" w:sz="4" w:space="0" w:color="auto"/>
            </w:tcBorders>
            <w:hideMark/>
          </w:tcPr>
          <w:p w14:paraId="108AF221"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Адміністративна будівля сільської ради</w:t>
            </w:r>
          </w:p>
        </w:tc>
        <w:tc>
          <w:tcPr>
            <w:tcW w:w="4536" w:type="dxa"/>
            <w:tcBorders>
              <w:top w:val="single" w:sz="4" w:space="0" w:color="auto"/>
              <w:left w:val="single" w:sz="4" w:space="0" w:color="auto"/>
              <w:bottom w:val="single" w:sz="4" w:space="0" w:color="auto"/>
              <w:right w:val="single" w:sz="4" w:space="0" w:color="auto"/>
            </w:tcBorders>
            <w:hideMark/>
          </w:tcPr>
          <w:p w14:paraId="3D778D71"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Андріївка</w:t>
            </w:r>
            <w:proofErr w:type="spellEnd"/>
            <w:r w:rsidRPr="009B40DD">
              <w:rPr>
                <w:rFonts w:eastAsia="Times New Roman"/>
                <w:color w:val="000000"/>
                <w:lang w:val="uk-UA" w:eastAsia="uk-UA" w:bidi="uk-UA"/>
              </w:rPr>
              <w:t xml:space="preserve">, вул. Незалежності,28 </w:t>
            </w:r>
          </w:p>
        </w:tc>
      </w:tr>
      <w:tr w:rsidR="009B40DD" w:rsidRPr="009B40DD" w14:paraId="29801BB3"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18FAE143"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4</w:t>
            </w:r>
          </w:p>
        </w:tc>
        <w:tc>
          <w:tcPr>
            <w:tcW w:w="4394" w:type="dxa"/>
            <w:tcBorders>
              <w:top w:val="single" w:sz="4" w:space="0" w:color="auto"/>
              <w:left w:val="single" w:sz="4" w:space="0" w:color="auto"/>
              <w:bottom w:val="single" w:sz="4" w:space="0" w:color="auto"/>
              <w:right w:val="single" w:sz="4" w:space="0" w:color="auto"/>
            </w:tcBorders>
            <w:hideMark/>
          </w:tcPr>
          <w:p w14:paraId="6BA08B73"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Фельдшерський пункт</w:t>
            </w:r>
          </w:p>
        </w:tc>
        <w:tc>
          <w:tcPr>
            <w:tcW w:w="4536" w:type="dxa"/>
            <w:tcBorders>
              <w:top w:val="single" w:sz="4" w:space="0" w:color="auto"/>
              <w:left w:val="single" w:sz="4" w:space="0" w:color="auto"/>
              <w:bottom w:val="single" w:sz="4" w:space="0" w:color="auto"/>
              <w:right w:val="single" w:sz="4" w:space="0" w:color="auto"/>
            </w:tcBorders>
            <w:hideMark/>
          </w:tcPr>
          <w:p w14:paraId="091298E4"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Томашівка</w:t>
            </w:r>
            <w:proofErr w:type="spellEnd"/>
            <w:r w:rsidRPr="009B40DD">
              <w:rPr>
                <w:rFonts w:eastAsia="Times New Roman"/>
                <w:color w:val="000000"/>
                <w:lang w:val="uk-UA" w:eastAsia="uk-UA" w:bidi="uk-UA"/>
              </w:rPr>
              <w:t>, вул. Центральна, 65</w:t>
            </w:r>
          </w:p>
        </w:tc>
      </w:tr>
      <w:tr w:rsidR="009B40DD" w:rsidRPr="009B40DD" w14:paraId="29DD6E3F"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32B376B3"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Крупичпільський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27D0A0FC"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2EDB29B9"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28DC78F2" w14:textId="77777777" w:rsidR="009B40DD" w:rsidRPr="009B40DD" w:rsidRDefault="009B40DD" w:rsidP="009B40DD">
            <w:pPr>
              <w:widowControl w:val="0"/>
              <w:spacing w:line="252" w:lineRule="auto"/>
              <w:rPr>
                <w:rFonts w:eastAsia="Times New Roman"/>
                <w:color w:val="000000"/>
                <w:lang w:val="uk-UA" w:eastAsia="uk-UA" w:bidi="uk-UA"/>
              </w:rPr>
            </w:pPr>
            <w:proofErr w:type="spellStart"/>
            <w:r w:rsidRPr="009B40DD">
              <w:rPr>
                <w:rFonts w:eastAsia="Times New Roman"/>
                <w:color w:val="000000"/>
                <w:lang w:val="uk-UA" w:eastAsia="uk-UA" w:bidi="uk-UA"/>
              </w:rPr>
              <w:t>Крупичпільська</w:t>
            </w:r>
            <w:proofErr w:type="spellEnd"/>
            <w:r w:rsidRPr="009B40DD">
              <w:rPr>
                <w:rFonts w:eastAsia="Times New Roman"/>
                <w:color w:val="000000"/>
                <w:lang w:val="uk-UA" w:eastAsia="uk-UA" w:bidi="uk-UA"/>
              </w:rPr>
              <w:t xml:space="preserve"> ліцей</w:t>
            </w:r>
          </w:p>
        </w:tc>
        <w:tc>
          <w:tcPr>
            <w:tcW w:w="4536" w:type="dxa"/>
            <w:tcBorders>
              <w:top w:val="single" w:sz="4" w:space="0" w:color="auto"/>
              <w:left w:val="single" w:sz="4" w:space="0" w:color="auto"/>
              <w:bottom w:val="single" w:sz="4" w:space="0" w:color="auto"/>
              <w:right w:val="single" w:sz="4" w:space="0" w:color="auto"/>
            </w:tcBorders>
            <w:hideMark/>
          </w:tcPr>
          <w:p w14:paraId="2D18B47B"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Крупичполе</w:t>
            </w:r>
            <w:proofErr w:type="spellEnd"/>
            <w:r w:rsidRPr="009B40DD">
              <w:rPr>
                <w:rFonts w:eastAsia="Times New Roman"/>
                <w:color w:val="000000"/>
                <w:lang w:val="uk-UA" w:eastAsia="uk-UA" w:bidi="uk-UA"/>
              </w:rPr>
              <w:t>, вул. Шкільна, 2</w:t>
            </w:r>
          </w:p>
        </w:tc>
      </w:tr>
      <w:tr w:rsidR="009B40DD" w:rsidRPr="009B40DD" w14:paraId="7E198344"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09BCB645"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2</w:t>
            </w:r>
          </w:p>
        </w:tc>
        <w:tc>
          <w:tcPr>
            <w:tcW w:w="4394" w:type="dxa"/>
            <w:tcBorders>
              <w:top w:val="single" w:sz="4" w:space="0" w:color="auto"/>
              <w:left w:val="single" w:sz="4" w:space="0" w:color="auto"/>
              <w:bottom w:val="single" w:sz="4" w:space="0" w:color="auto"/>
              <w:right w:val="single" w:sz="4" w:space="0" w:color="auto"/>
            </w:tcBorders>
            <w:hideMark/>
          </w:tcPr>
          <w:p w14:paraId="27A93CED"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Приміщення колишньої школи</w:t>
            </w:r>
          </w:p>
        </w:tc>
        <w:tc>
          <w:tcPr>
            <w:tcW w:w="4536" w:type="dxa"/>
            <w:tcBorders>
              <w:top w:val="single" w:sz="4" w:space="0" w:color="auto"/>
              <w:left w:val="single" w:sz="4" w:space="0" w:color="auto"/>
              <w:bottom w:val="single" w:sz="4" w:space="0" w:color="auto"/>
              <w:right w:val="single" w:sz="4" w:space="0" w:color="auto"/>
            </w:tcBorders>
            <w:hideMark/>
          </w:tcPr>
          <w:p w14:paraId="22930AFE"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Сваричівка</w:t>
            </w:r>
            <w:proofErr w:type="spellEnd"/>
            <w:r w:rsidRPr="009B40DD">
              <w:rPr>
                <w:rFonts w:eastAsia="Times New Roman"/>
                <w:color w:val="000000"/>
                <w:lang w:val="uk-UA" w:eastAsia="uk-UA" w:bidi="uk-UA"/>
              </w:rPr>
              <w:t>, вул. Незалежності, 10</w:t>
            </w:r>
          </w:p>
        </w:tc>
      </w:tr>
      <w:tr w:rsidR="009B40DD" w:rsidRPr="009B40DD" w14:paraId="168C17FC"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33CDD578" w14:textId="77777777" w:rsidR="009B40DD" w:rsidRPr="009B40DD" w:rsidRDefault="009B40DD" w:rsidP="009B40DD">
            <w:pPr>
              <w:widowControl w:val="0"/>
              <w:spacing w:line="252" w:lineRule="auto"/>
              <w:jc w:val="center"/>
              <w:rPr>
                <w:rFonts w:eastAsia="Times New Roman"/>
                <w:color w:val="000000" w:themeColor="text1"/>
                <w:lang w:val="uk-UA" w:eastAsia="uk-UA" w:bidi="uk-UA"/>
              </w:rPr>
            </w:pPr>
            <w:r w:rsidRPr="009B40DD">
              <w:rPr>
                <w:rFonts w:eastAsia="Times New Roman"/>
                <w:color w:val="000000" w:themeColor="text1"/>
                <w:lang w:val="uk-UA" w:eastAsia="uk-UA" w:bidi="uk-UA"/>
              </w:rPr>
              <w:t>3</w:t>
            </w:r>
          </w:p>
        </w:tc>
        <w:tc>
          <w:tcPr>
            <w:tcW w:w="4394" w:type="dxa"/>
            <w:tcBorders>
              <w:top w:val="single" w:sz="4" w:space="0" w:color="auto"/>
              <w:left w:val="single" w:sz="4" w:space="0" w:color="auto"/>
              <w:bottom w:val="single" w:sz="4" w:space="0" w:color="auto"/>
              <w:right w:val="single" w:sz="4" w:space="0" w:color="auto"/>
            </w:tcBorders>
            <w:hideMark/>
          </w:tcPr>
          <w:p w14:paraId="7A83298B" w14:textId="77777777" w:rsidR="009B40DD" w:rsidRPr="009B40DD" w:rsidRDefault="009B40DD" w:rsidP="009B40DD">
            <w:pPr>
              <w:widowControl w:val="0"/>
              <w:spacing w:line="252" w:lineRule="auto"/>
              <w:rPr>
                <w:rFonts w:eastAsia="Times New Roman"/>
                <w:color w:val="000000" w:themeColor="text1"/>
                <w:lang w:val="uk-UA" w:eastAsia="uk-UA" w:bidi="uk-UA"/>
              </w:rPr>
            </w:pPr>
            <w:r w:rsidRPr="009B40DD">
              <w:rPr>
                <w:rFonts w:eastAsia="Times New Roman"/>
                <w:color w:val="000000" w:themeColor="text1"/>
                <w:lang w:val="uk-UA" w:eastAsia="uk-UA" w:bidi="uk-UA"/>
              </w:rPr>
              <w:t>Новий Поділ</w:t>
            </w:r>
          </w:p>
        </w:tc>
        <w:tc>
          <w:tcPr>
            <w:tcW w:w="4536" w:type="dxa"/>
            <w:tcBorders>
              <w:top w:val="single" w:sz="4" w:space="0" w:color="auto"/>
              <w:left w:val="single" w:sz="4" w:space="0" w:color="auto"/>
              <w:bottom w:val="single" w:sz="4" w:space="0" w:color="auto"/>
              <w:right w:val="single" w:sz="4" w:space="0" w:color="auto"/>
            </w:tcBorders>
            <w:hideMark/>
          </w:tcPr>
          <w:p w14:paraId="14DDA83E"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Крупичполе</w:t>
            </w:r>
            <w:proofErr w:type="spellEnd"/>
            <w:r w:rsidRPr="009B40DD">
              <w:rPr>
                <w:rFonts w:eastAsia="Times New Roman"/>
                <w:color w:val="000000"/>
                <w:lang w:val="uk-UA" w:eastAsia="uk-UA" w:bidi="uk-UA"/>
              </w:rPr>
              <w:t>, вул. Шкільна, 2</w:t>
            </w:r>
          </w:p>
        </w:tc>
      </w:tr>
      <w:tr w:rsidR="009B40DD" w:rsidRPr="009B40DD" w14:paraId="463688A2"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1780E0A3"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Бурімський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25D3C351"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35248A44"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55D91D41"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Адміністративна будівля сільської ради</w:t>
            </w:r>
          </w:p>
        </w:tc>
        <w:tc>
          <w:tcPr>
            <w:tcW w:w="4536" w:type="dxa"/>
            <w:tcBorders>
              <w:top w:val="single" w:sz="4" w:space="0" w:color="auto"/>
              <w:left w:val="single" w:sz="4" w:space="0" w:color="auto"/>
              <w:bottom w:val="single" w:sz="4" w:space="0" w:color="auto"/>
              <w:right w:val="single" w:sz="4" w:space="0" w:color="auto"/>
            </w:tcBorders>
            <w:hideMark/>
          </w:tcPr>
          <w:p w14:paraId="05443C8E"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Бурімка</w:t>
            </w:r>
            <w:proofErr w:type="spellEnd"/>
            <w:r w:rsidRPr="009B40DD">
              <w:rPr>
                <w:rFonts w:eastAsia="Times New Roman"/>
                <w:color w:val="000000"/>
                <w:lang w:val="uk-UA" w:eastAsia="uk-UA" w:bidi="uk-UA"/>
              </w:rPr>
              <w:t>, вул. Перемоги, 25</w:t>
            </w:r>
          </w:p>
        </w:tc>
      </w:tr>
      <w:tr w:rsidR="009B40DD" w:rsidRPr="009B40DD" w14:paraId="55E7324F"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47F8C8F3"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2</w:t>
            </w:r>
          </w:p>
        </w:tc>
        <w:tc>
          <w:tcPr>
            <w:tcW w:w="4394" w:type="dxa"/>
            <w:tcBorders>
              <w:top w:val="single" w:sz="4" w:space="0" w:color="auto"/>
              <w:left w:val="single" w:sz="4" w:space="0" w:color="auto"/>
              <w:bottom w:val="single" w:sz="4" w:space="0" w:color="auto"/>
              <w:right w:val="single" w:sz="4" w:space="0" w:color="auto"/>
            </w:tcBorders>
            <w:hideMark/>
          </w:tcPr>
          <w:p w14:paraId="2E41F9E8"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с. Безбородьків</w:t>
            </w:r>
          </w:p>
        </w:tc>
        <w:tc>
          <w:tcPr>
            <w:tcW w:w="4536" w:type="dxa"/>
            <w:tcBorders>
              <w:top w:val="single" w:sz="4" w:space="0" w:color="auto"/>
              <w:left w:val="single" w:sz="4" w:space="0" w:color="auto"/>
              <w:bottom w:val="single" w:sz="4" w:space="0" w:color="auto"/>
              <w:right w:val="single" w:sz="4" w:space="0" w:color="auto"/>
            </w:tcBorders>
            <w:hideMark/>
          </w:tcPr>
          <w:p w14:paraId="341CF4C6"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Бурімка</w:t>
            </w:r>
            <w:proofErr w:type="spellEnd"/>
            <w:r w:rsidRPr="009B40DD">
              <w:rPr>
                <w:rFonts w:eastAsia="Times New Roman"/>
                <w:color w:val="000000"/>
                <w:lang w:val="uk-UA" w:eastAsia="uk-UA" w:bidi="uk-UA"/>
              </w:rPr>
              <w:t>, вул. Перемоги, 25</w:t>
            </w:r>
          </w:p>
        </w:tc>
      </w:tr>
      <w:tr w:rsidR="009B40DD" w:rsidRPr="009B40DD" w14:paraId="4A9B9398"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2181ED7F"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3</w:t>
            </w:r>
          </w:p>
        </w:tc>
        <w:tc>
          <w:tcPr>
            <w:tcW w:w="4394" w:type="dxa"/>
            <w:tcBorders>
              <w:top w:val="single" w:sz="4" w:space="0" w:color="auto"/>
              <w:left w:val="single" w:sz="4" w:space="0" w:color="auto"/>
              <w:bottom w:val="single" w:sz="4" w:space="0" w:color="auto"/>
              <w:right w:val="single" w:sz="4" w:space="0" w:color="auto"/>
            </w:tcBorders>
            <w:hideMark/>
          </w:tcPr>
          <w:p w14:paraId="1080F117"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Шиловичі</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3DADAB90"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Бурімка</w:t>
            </w:r>
            <w:proofErr w:type="spellEnd"/>
            <w:r w:rsidRPr="009B40DD">
              <w:rPr>
                <w:rFonts w:eastAsia="Times New Roman"/>
                <w:color w:val="000000"/>
                <w:lang w:val="uk-UA" w:eastAsia="uk-UA" w:bidi="uk-UA"/>
              </w:rPr>
              <w:t>, вул. Перемоги, 25</w:t>
            </w:r>
          </w:p>
        </w:tc>
      </w:tr>
      <w:tr w:rsidR="009B40DD" w:rsidRPr="009B40DD" w14:paraId="5FECBE17"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4D7A17B8"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Монастирищанський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19EF0E57"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184566CD"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39859646"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Сільська лікарська амбулаторія загальної практики сімейної медицини</w:t>
            </w:r>
          </w:p>
        </w:tc>
        <w:tc>
          <w:tcPr>
            <w:tcW w:w="4536" w:type="dxa"/>
            <w:tcBorders>
              <w:top w:val="single" w:sz="4" w:space="0" w:color="auto"/>
              <w:left w:val="single" w:sz="4" w:space="0" w:color="auto"/>
              <w:bottom w:val="single" w:sz="4" w:space="0" w:color="auto"/>
              <w:right w:val="single" w:sz="4" w:space="0" w:color="auto"/>
            </w:tcBorders>
            <w:hideMark/>
          </w:tcPr>
          <w:p w14:paraId="54E2C010"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Монастирище</w:t>
            </w:r>
            <w:proofErr w:type="spellEnd"/>
            <w:r w:rsidRPr="009B40DD">
              <w:rPr>
                <w:rFonts w:eastAsia="Times New Roman"/>
                <w:color w:val="000000"/>
                <w:lang w:val="uk-UA" w:eastAsia="uk-UA" w:bidi="uk-UA"/>
              </w:rPr>
              <w:t xml:space="preserve">, вул. Садова, 2 </w:t>
            </w:r>
          </w:p>
        </w:tc>
      </w:tr>
      <w:tr w:rsidR="009B40DD" w:rsidRPr="009B40DD" w14:paraId="78D4325C"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0305E1FF"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2</w:t>
            </w:r>
          </w:p>
        </w:tc>
        <w:tc>
          <w:tcPr>
            <w:tcW w:w="4394" w:type="dxa"/>
            <w:tcBorders>
              <w:top w:val="single" w:sz="4" w:space="0" w:color="auto"/>
              <w:left w:val="single" w:sz="4" w:space="0" w:color="auto"/>
              <w:bottom w:val="single" w:sz="4" w:space="0" w:color="auto"/>
              <w:right w:val="single" w:sz="4" w:space="0" w:color="auto"/>
            </w:tcBorders>
            <w:hideMark/>
          </w:tcPr>
          <w:p w14:paraId="13BBA491"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Адміністративна будівля сільської ради</w:t>
            </w:r>
          </w:p>
        </w:tc>
        <w:tc>
          <w:tcPr>
            <w:tcW w:w="4536" w:type="dxa"/>
            <w:tcBorders>
              <w:top w:val="single" w:sz="4" w:space="0" w:color="auto"/>
              <w:left w:val="single" w:sz="4" w:space="0" w:color="auto"/>
              <w:bottom w:val="single" w:sz="4" w:space="0" w:color="auto"/>
              <w:right w:val="single" w:sz="4" w:space="0" w:color="auto"/>
            </w:tcBorders>
            <w:hideMark/>
          </w:tcPr>
          <w:p w14:paraId="20A5199C"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Заудайка</w:t>
            </w:r>
            <w:proofErr w:type="spellEnd"/>
            <w:r w:rsidRPr="009B40DD">
              <w:rPr>
                <w:rFonts w:eastAsia="Times New Roman"/>
                <w:color w:val="000000"/>
                <w:lang w:val="uk-UA" w:eastAsia="uk-UA" w:bidi="uk-UA"/>
              </w:rPr>
              <w:t>, вул. Центральна, 47</w:t>
            </w:r>
          </w:p>
        </w:tc>
      </w:tr>
      <w:tr w:rsidR="009B40DD" w:rsidRPr="009B40DD" w14:paraId="0768F4DF"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7F9CF891"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3</w:t>
            </w:r>
          </w:p>
        </w:tc>
        <w:tc>
          <w:tcPr>
            <w:tcW w:w="4394" w:type="dxa"/>
            <w:tcBorders>
              <w:top w:val="single" w:sz="4" w:space="0" w:color="auto"/>
              <w:left w:val="single" w:sz="4" w:space="0" w:color="auto"/>
              <w:bottom w:val="single" w:sz="4" w:space="0" w:color="auto"/>
              <w:right w:val="single" w:sz="4" w:space="0" w:color="auto"/>
            </w:tcBorders>
            <w:hideMark/>
          </w:tcPr>
          <w:p w14:paraId="43F8CA56"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Адміністративна будівля сільської ради</w:t>
            </w:r>
          </w:p>
        </w:tc>
        <w:tc>
          <w:tcPr>
            <w:tcW w:w="4536" w:type="dxa"/>
            <w:tcBorders>
              <w:top w:val="single" w:sz="4" w:space="0" w:color="auto"/>
              <w:left w:val="single" w:sz="4" w:space="0" w:color="auto"/>
              <w:bottom w:val="single" w:sz="4" w:space="0" w:color="auto"/>
              <w:right w:val="single" w:sz="4" w:space="0" w:color="auto"/>
            </w:tcBorders>
            <w:hideMark/>
          </w:tcPr>
          <w:p w14:paraId="3A77223B"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Хаєнки</w:t>
            </w:r>
            <w:proofErr w:type="spellEnd"/>
            <w:r w:rsidRPr="009B40DD">
              <w:rPr>
                <w:rFonts w:eastAsia="Times New Roman"/>
                <w:color w:val="000000"/>
                <w:lang w:val="uk-UA" w:eastAsia="uk-UA" w:bidi="uk-UA"/>
              </w:rPr>
              <w:t>, вул. Партизанська, 37</w:t>
            </w:r>
          </w:p>
        </w:tc>
      </w:tr>
      <w:tr w:rsidR="009B40DD" w:rsidRPr="009B40DD" w14:paraId="2F9D6787"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6086D4C5"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Івангородський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205F93E7"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44997757"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4E842184"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Адміністративна будівля сільської ради</w:t>
            </w:r>
          </w:p>
        </w:tc>
        <w:tc>
          <w:tcPr>
            <w:tcW w:w="4536" w:type="dxa"/>
            <w:tcBorders>
              <w:top w:val="single" w:sz="4" w:space="0" w:color="auto"/>
              <w:left w:val="single" w:sz="4" w:space="0" w:color="auto"/>
              <w:bottom w:val="single" w:sz="4" w:space="0" w:color="auto"/>
              <w:right w:val="single" w:sz="4" w:space="0" w:color="auto"/>
            </w:tcBorders>
            <w:hideMark/>
          </w:tcPr>
          <w:p w14:paraId="0D5522FA" w14:textId="77777777" w:rsid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с. Івангород, вул. Незалежності, 50</w:t>
            </w:r>
          </w:p>
          <w:p w14:paraId="3E06A7C9" w14:textId="77777777" w:rsidR="004B1E7E" w:rsidRPr="009B40DD" w:rsidRDefault="004B1E7E" w:rsidP="009B40DD">
            <w:pPr>
              <w:widowControl w:val="0"/>
              <w:spacing w:line="252" w:lineRule="auto"/>
              <w:jc w:val="both"/>
              <w:rPr>
                <w:rFonts w:eastAsia="Times New Roman"/>
                <w:color w:val="000000"/>
                <w:lang w:val="uk-UA" w:eastAsia="uk-UA" w:bidi="uk-UA"/>
              </w:rPr>
            </w:pPr>
          </w:p>
        </w:tc>
      </w:tr>
      <w:tr w:rsidR="009B40DD" w:rsidRPr="009B40DD" w14:paraId="297385E6"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0DB9BC25"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lastRenderedPageBreak/>
              <w:t>Будянський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1354E7D5"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4FE493B5"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0F0367B7"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Адміністративна будівля сільської ради</w:t>
            </w:r>
          </w:p>
        </w:tc>
        <w:tc>
          <w:tcPr>
            <w:tcW w:w="4536" w:type="dxa"/>
            <w:tcBorders>
              <w:top w:val="single" w:sz="4" w:space="0" w:color="auto"/>
              <w:left w:val="single" w:sz="4" w:space="0" w:color="auto"/>
              <w:bottom w:val="single" w:sz="4" w:space="0" w:color="auto"/>
              <w:right w:val="single" w:sz="4" w:space="0" w:color="auto"/>
            </w:tcBorders>
            <w:hideMark/>
          </w:tcPr>
          <w:p w14:paraId="10AE8C9C"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с. Буди, вул. Центральна, 25 Д</w:t>
            </w:r>
          </w:p>
        </w:tc>
      </w:tr>
      <w:tr w:rsidR="009B40DD" w:rsidRPr="009B40DD" w14:paraId="5D4E45C3"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3B4EA1D5"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2</w:t>
            </w:r>
          </w:p>
        </w:tc>
        <w:tc>
          <w:tcPr>
            <w:tcW w:w="4394" w:type="dxa"/>
            <w:tcBorders>
              <w:top w:val="single" w:sz="4" w:space="0" w:color="auto"/>
              <w:left w:val="single" w:sz="4" w:space="0" w:color="auto"/>
              <w:bottom w:val="single" w:sz="4" w:space="0" w:color="auto"/>
              <w:right w:val="single" w:sz="4" w:space="0" w:color="auto"/>
            </w:tcBorders>
            <w:hideMark/>
          </w:tcPr>
          <w:p w14:paraId="52A33ED8"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Фельдшерський пункт</w:t>
            </w:r>
          </w:p>
        </w:tc>
        <w:tc>
          <w:tcPr>
            <w:tcW w:w="4536" w:type="dxa"/>
            <w:tcBorders>
              <w:top w:val="single" w:sz="4" w:space="0" w:color="auto"/>
              <w:left w:val="single" w:sz="4" w:space="0" w:color="auto"/>
              <w:bottom w:val="single" w:sz="4" w:space="0" w:color="auto"/>
              <w:right w:val="single" w:sz="4" w:space="0" w:color="auto"/>
            </w:tcBorders>
            <w:hideMark/>
          </w:tcPr>
          <w:p w14:paraId="5BAED5D5"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с. Грабів, вул. Вишнева, 15 б</w:t>
            </w:r>
          </w:p>
        </w:tc>
      </w:tr>
      <w:tr w:rsidR="009B40DD" w:rsidRPr="009B40DD" w14:paraId="480438C3"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1ED72D92"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3</w:t>
            </w:r>
          </w:p>
        </w:tc>
        <w:tc>
          <w:tcPr>
            <w:tcW w:w="4394" w:type="dxa"/>
            <w:tcBorders>
              <w:top w:val="single" w:sz="4" w:space="0" w:color="auto"/>
              <w:left w:val="single" w:sz="4" w:space="0" w:color="auto"/>
              <w:bottom w:val="single" w:sz="4" w:space="0" w:color="auto"/>
              <w:right w:val="single" w:sz="4" w:space="0" w:color="auto"/>
            </w:tcBorders>
            <w:hideMark/>
          </w:tcPr>
          <w:p w14:paraId="3FFC0AD0"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Лучківка</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4337A00F"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с. Грабів, вул. Вишнева, 15 б</w:t>
            </w:r>
          </w:p>
        </w:tc>
      </w:tr>
      <w:tr w:rsidR="009B40DD" w:rsidRPr="009B40DD" w14:paraId="2EADF688"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65027E75"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4</w:t>
            </w:r>
          </w:p>
        </w:tc>
        <w:tc>
          <w:tcPr>
            <w:tcW w:w="4394" w:type="dxa"/>
            <w:tcBorders>
              <w:top w:val="single" w:sz="4" w:space="0" w:color="auto"/>
              <w:left w:val="single" w:sz="4" w:space="0" w:color="auto"/>
              <w:bottom w:val="single" w:sz="4" w:space="0" w:color="auto"/>
              <w:right w:val="single" w:sz="4" w:space="0" w:color="auto"/>
            </w:tcBorders>
            <w:hideMark/>
          </w:tcPr>
          <w:p w14:paraId="2BBA44BE"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Пелюхівка</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23EBF8A1"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с. Грабів, вул. Вишнева, 15 б</w:t>
            </w:r>
          </w:p>
        </w:tc>
      </w:tr>
      <w:tr w:rsidR="009B40DD" w:rsidRPr="009B40DD" w14:paraId="7F38F360"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62D7822A"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5</w:t>
            </w:r>
          </w:p>
        </w:tc>
        <w:tc>
          <w:tcPr>
            <w:tcW w:w="4394" w:type="dxa"/>
            <w:tcBorders>
              <w:top w:val="single" w:sz="4" w:space="0" w:color="auto"/>
              <w:left w:val="single" w:sz="4" w:space="0" w:color="auto"/>
              <w:bottom w:val="single" w:sz="4" w:space="0" w:color="auto"/>
              <w:right w:val="single" w:sz="4" w:space="0" w:color="auto"/>
            </w:tcBorders>
            <w:hideMark/>
          </w:tcPr>
          <w:p w14:paraId="00A97F65"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Адміністративна будівля сільської ради</w:t>
            </w:r>
          </w:p>
        </w:tc>
        <w:tc>
          <w:tcPr>
            <w:tcW w:w="4536" w:type="dxa"/>
            <w:tcBorders>
              <w:top w:val="single" w:sz="4" w:space="0" w:color="auto"/>
              <w:left w:val="single" w:sz="4" w:space="0" w:color="auto"/>
              <w:bottom w:val="single" w:sz="4" w:space="0" w:color="auto"/>
              <w:right w:val="single" w:sz="4" w:space="0" w:color="auto"/>
            </w:tcBorders>
            <w:hideMark/>
          </w:tcPr>
          <w:p w14:paraId="0188FC05"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Сезьки</w:t>
            </w:r>
            <w:proofErr w:type="spellEnd"/>
            <w:r w:rsidRPr="009B40DD">
              <w:rPr>
                <w:rFonts w:eastAsia="Times New Roman"/>
                <w:color w:val="000000"/>
                <w:lang w:val="uk-UA" w:eastAsia="uk-UA" w:bidi="uk-UA"/>
              </w:rPr>
              <w:t xml:space="preserve">, вул. Братів </w:t>
            </w:r>
            <w:proofErr w:type="spellStart"/>
            <w:r w:rsidRPr="009B40DD">
              <w:rPr>
                <w:rFonts w:eastAsia="Times New Roman"/>
                <w:color w:val="000000"/>
                <w:lang w:val="uk-UA" w:eastAsia="uk-UA" w:bidi="uk-UA"/>
              </w:rPr>
              <w:t>Протащуків</w:t>
            </w:r>
            <w:proofErr w:type="spellEnd"/>
            <w:r w:rsidRPr="009B40DD">
              <w:rPr>
                <w:rFonts w:eastAsia="Times New Roman"/>
                <w:color w:val="000000"/>
                <w:lang w:val="uk-UA" w:eastAsia="uk-UA" w:bidi="uk-UA"/>
              </w:rPr>
              <w:t>, 14</w:t>
            </w:r>
          </w:p>
        </w:tc>
      </w:tr>
      <w:tr w:rsidR="009B40DD" w:rsidRPr="009B40DD" w14:paraId="4201BE54"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46DDB1FB"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Припутнівський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55A3D18D"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57EF75AE"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188273E6"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ФАП</w:t>
            </w:r>
          </w:p>
        </w:tc>
        <w:tc>
          <w:tcPr>
            <w:tcW w:w="4536" w:type="dxa"/>
            <w:tcBorders>
              <w:top w:val="single" w:sz="4" w:space="0" w:color="auto"/>
              <w:left w:val="single" w:sz="4" w:space="0" w:color="auto"/>
              <w:bottom w:val="single" w:sz="4" w:space="0" w:color="auto"/>
              <w:right w:val="single" w:sz="4" w:space="0" w:color="auto"/>
            </w:tcBorders>
            <w:hideMark/>
          </w:tcPr>
          <w:p w14:paraId="5FA4F04E"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с. Припутні, вул. 10-річчя Незалежності України, 37</w:t>
            </w:r>
          </w:p>
        </w:tc>
      </w:tr>
      <w:tr w:rsidR="009B40DD" w:rsidRPr="009B40DD" w14:paraId="130DE391"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08AAF9AC"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2</w:t>
            </w:r>
          </w:p>
        </w:tc>
        <w:tc>
          <w:tcPr>
            <w:tcW w:w="4394" w:type="dxa"/>
            <w:tcBorders>
              <w:top w:val="single" w:sz="4" w:space="0" w:color="auto"/>
              <w:left w:val="single" w:sz="4" w:space="0" w:color="auto"/>
              <w:bottom w:val="single" w:sz="4" w:space="0" w:color="auto"/>
              <w:right w:val="single" w:sz="4" w:space="0" w:color="auto"/>
            </w:tcBorders>
            <w:hideMark/>
          </w:tcPr>
          <w:p w14:paraId="22390118"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Фельдшерський пункт</w:t>
            </w:r>
          </w:p>
        </w:tc>
        <w:tc>
          <w:tcPr>
            <w:tcW w:w="4536" w:type="dxa"/>
            <w:tcBorders>
              <w:top w:val="single" w:sz="4" w:space="0" w:color="auto"/>
              <w:left w:val="single" w:sz="4" w:space="0" w:color="auto"/>
              <w:bottom w:val="single" w:sz="4" w:space="0" w:color="auto"/>
              <w:right w:val="single" w:sz="4" w:space="0" w:color="auto"/>
            </w:tcBorders>
            <w:hideMark/>
          </w:tcPr>
          <w:p w14:paraId="7FEBC5BD"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с. Вишнівка, вул. Перемоги, 42</w:t>
            </w:r>
          </w:p>
        </w:tc>
      </w:tr>
      <w:tr w:rsidR="009B40DD" w:rsidRPr="009B40DD" w14:paraId="26C2D6B4"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16DFE78D"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Більмачівський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2B361B1E"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1BB38000"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504233DA"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ФАП</w:t>
            </w:r>
          </w:p>
        </w:tc>
        <w:tc>
          <w:tcPr>
            <w:tcW w:w="4536" w:type="dxa"/>
            <w:tcBorders>
              <w:top w:val="single" w:sz="4" w:space="0" w:color="auto"/>
              <w:left w:val="single" w:sz="4" w:space="0" w:color="auto"/>
              <w:bottom w:val="single" w:sz="4" w:space="0" w:color="auto"/>
              <w:right w:val="single" w:sz="4" w:space="0" w:color="auto"/>
            </w:tcBorders>
            <w:hideMark/>
          </w:tcPr>
          <w:p w14:paraId="16CC0059"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Більмачівка</w:t>
            </w:r>
            <w:proofErr w:type="spellEnd"/>
            <w:r w:rsidRPr="009B40DD">
              <w:rPr>
                <w:rFonts w:eastAsia="Times New Roman"/>
                <w:color w:val="000000"/>
                <w:lang w:val="uk-UA" w:eastAsia="uk-UA" w:bidi="uk-UA"/>
              </w:rPr>
              <w:t>, вул. Поштова, 2</w:t>
            </w:r>
          </w:p>
        </w:tc>
      </w:tr>
      <w:tr w:rsidR="009B40DD" w:rsidRPr="009B40DD" w14:paraId="067AA026" w14:textId="77777777" w:rsidTr="004B1E7E">
        <w:tc>
          <w:tcPr>
            <w:tcW w:w="9639" w:type="dxa"/>
            <w:gridSpan w:val="3"/>
            <w:tcBorders>
              <w:top w:val="single" w:sz="4" w:space="0" w:color="auto"/>
              <w:left w:val="single" w:sz="4" w:space="0" w:color="auto"/>
              <w:bottom w:val="single" w:sz="4" w:space="0" w:color="auto"/>
              <w:right w:val="single" w:sz="4" w:space="0" w:color="auto"/>
            </w:tcBorders>
            <w:hideMark/>
          </w:tcPr>
          <w:p w14:paraId="55BB1DFF" w14:textId="77777777" w:rsidR="009B40DD" w:rsidRPr="009B40DD" w:rsidRDefault="009B40DD" w:rsidP="009B40DD">
            <w:pPr>
              <w:widowControl w:val="0"/>
              <w:spacing w:line="252" w:lineRule="auto"/>
              <w:jc w:val="center"/>
              <w:rPr>
                <w:rFonts w:eastAsia="Times New Roman"/>
                <w:color w:val="000000"/>
                <w:lang w:val="uk-UA" w:eastAsia="uk-UA" w:bidi="uk-UA"/>
              </w:rPr>
            </w:pPr>
            <w:proofErr w:type="spellStart"/>
            <w:r w:rsidRPr="009B40DD">
              <w:rPr>
                <w:rFonts w:eastAsia="Times New Roman"/>
                <w:color w:val="000000"/>
                <w:lang w:val="uk-UA" w:eastAsia="uk-UA" w:bidi="uk-UA"/>
              </w:rPr>
              <w:t>Ольшанський</w:t>
            </w:r>
            <w:proofErr w:type="spellEnd"/>
            <w:r w:rsidRPr="009B40DD">
              <w:rPr>
                <w:rFonts w:eastAsia="Times New Roman"/>
                <w:color w:val="000000"/>
                <w:lang w:val="uk-UA" w:eastAsia="uk-UA" w:bidi="uk-UA"/>
              </w:rPr>
              <w:t xml:space="preserve"> </w:t>
            </w:r>
            <w:proofErr w:type="spellStart"/>
            <w:r w:rsidRPr="009B40DD">
              <w:rPr>
                <w:rFonts w:eastAsia="Times New Roman"/>
                <w:color w:val="000000"/>
                <w:lang w:val="uk-UA" w:eastAsia="uk-UA" w:bidi="uk-UA"/>
              </w:rPr>
              <w:t>старостинський</w:t>
            </w:r>
            <w:proofErr w:type="spellEnd"/>
            <w:r w:rsidRPr="009B40DD">
              <w:rPr>
                <w:rFonts w:eastAsia="Times New Roman"/>
                <w:color w:val="000000"/>
                <w:lang w:val="uk-UA" w:eastAsia="uk-UA" w:bidi="uk-UA"/>
              </w:rPr>
              <w:t xml:space="preserve"> округ</w:t>
            </w:r>
          </w:p>
        </w:tc>
      </w:tr>
      <w:tr w:rsidR="009B40DD" w:rsidRPr="009B40DD" w14:paraId="68569123" w14:textId="77777777" w:rsidTr="004B1E7E">
        <w:tc>
          <w:tcPr>
            <w:tcW w:w="709" w:type="dxa"/>
            <w:tcBorders>
              <w:top w:val="single" w:sz="4" w:space="0" w:color="auto"/>
              <w:left w:val="single" w:sz="4" w:space="0" w:color="auto"/>
              <w:bottom w:val="single" w:sz="4" w:space="0" w:color="auto"/>
              <w:right w:val="single" w:sz="4" w:space="0" w:color="auto"/>
            </w:tcBorders>
            <w:hideMark/>
          </w:tcPr>
          <w:p w14:paraId="295E837C" w14:textId="77777777" w:rsidR="009B40DD" w:rsidRPr="009B40DD" w:rsidRDefault="009B40DD" w:rsidP="009B40DD">
            <w:pPr>
              <w:widowControl w:val="0"/>
              <w:spacing w:line="252" w:lineRule="auto"/>
              <w:jc w:val="center"/>
              <w:rPr>
                <w:rFonts w:eastAsia="Times New Roman"/>
                <w:color w:val="000000"/>
                <w:lang w:val="uk-UA" w:eastAsia="uk-UA" w:bidi="uk-UA"/>
              </w:rPr>
            </w:pPr>
            <w:r w:rsidRPr="009B40DD">
              <w:rPr>
                <w:rFonts w:eastAsia="Times New Roman"/>
                <w:color w:val="000000"/>
                <w:lang w:val="uk-UA" w:eastAsia="uk-UA" w:bidi="uk-UA"/>
              </w:rPr>
              <w:t>1</w:t>
            </w:r>
          </w:p>
        </w:tc>
        <w:tc>
          <w:tcPr>
            <w:tcW w:w="4394" w:type="dxa"/>
            <w:tcBorders>
              <w:top w:val="single" w:sz="4" w:space="0" w:color="auto"/>
              <w:left w:val="single" w:sz="4" w:space="0" w:color="auto"/>
              <w:bottom w:val="single" w:sz="4" w:space="0" w:color="auto"/>
              <w:right w:val="single" w:sz="4" w:space="0" w:color="auto"/>
            </w:tcBorders>
            <w:hideMark/>
          </w:tcPr>
          <w:p w14:paraId="29E6EFEF" w14:textId="77777777" w:rsidR="009B40DD" w:rsidRPr="009B40DD" w:rsidRDefault="009B40DD" w:rsidP="009B40DD">
            <w:pPr>
              <w:widowControl w:val="0"/>
              <w:spacing w:line="252" w:lineRule="auto"/>
              <w:rPr>
                <w:rFonts w:eastAsia="Times New Roman"/>
                <w:color w:val="000000"/>
                <w:lang w:val="uk-UA" w:eastAsia="uk-UA" w:bidi="uk-UA"/>
              </w:rPr>
            </w:pPr>
            <w:r w:rsidRPr="009B40DD">
              <w:rPr>
                <w:rFonts w:eastAsia="Times New Roman"/>
                <w:color w:val="000000"/>
                <w:lang w:val="uk-UA" w:eastAsia="uk-UA" w:bidi="uk-UA"/>
              </w:rPr>
              <w:t>Сільська лікарська амбулаторія загальної практики сімейної медицини</w:t>
            </w:r>
          </w:p>
        </w:tc>
        <w:tc>
          <w:tcPr>
            <w:tcW w:w="4536" w:type="dxa"/>
            <w:tcBorders>
              <w:top w:val="single" w:sz="4" w:space="0" w:color="auto"/>
              <w:left w:val="single" w:sz="4" w:space="0" w:color="auto"/>
              <w:bottom w:val="single" w:sz="4" w:space="0" w:color="auto"/>
              <w:right w:val="single" w:sz="4" w:space="0" w:color="auto"/>
            </w:tcBorders>
            <w:hideMark/>
          </w:tcPr>
          <w:p w14:paraId="1B8F6D08" w14:textId="77777777" w:rsidR="009B40DD" w:rsidRPr="009B40DD" w:rsidRDefault="009B40DD" w:rsidP="009B40DD">
            <w:pPr>
              <w:widowControl w:val="0"/>
              <w:spacing w:line="252" w:lineRule="auto"/>
              <w:jc w:val="both"/>
              <w:rPr>
                <w:rFonts w:eastAsia="Times New Roman"/>
                <w:color w:val="000000"/>
                <w:lang w:val="uk-UA" w:eastAsia="uk-UA" w:bidi="uk-UA"/>
              </w:rPr>
            </w:pPr>
            <w:r w:rsidRPr="009B40DD">
              <w:rPr>
                <w:rFonts w:eastAsia="Times New Roman"/>
                <w:color w:val="000000"/>
                <w:lang w:val="uk-UA" w:eastAsia="uk-UA" w:bidi="uk-UA"/>
              </w:rPr>
              <w:t xml:space="preserve">с. </w:t>
            </w:r>
            <w:proofErr w:type="spellStart"/>
            <w:r w:rsidRPr="009B40DD">
              <w:rPr>
                <w:rFonts w:eastAsia="Times New Roman"/>
                <w:color w:val="000000"/>
                <w:lang w:val="uk-UA" w:eastAsia="uk-UA" w:bidi="uk-UA"/>
              </w:rPr>
              <w:t>Ольшана</w:t>
            </w:r>
            <w:proofErr w:type="spellEnd"/>
            <w:r w:rsidRPr="009B40DD">
              <w:rPr>
                <w:rFonts w:eastAsia="Times New Roman"/>
                <w:color w:val="000000"/>
                <w:lang w:val="uk-UA" w:eastAsia="uk-UA" w:bidi="uk-UA"/>
              </w:rPr>
              <w:t>, вул. Революції 1905 року, 31</w:t>
            </w:r>
          </w:p>
        </w:tc>
      </w:tr>
    </w:tbl>
    <w:p w14:paraId="5C0AE59F" w14:textId="77777777" w:rsidR="009B40DD" w:rsidRPr="009B40DD" w:rsidRDefault="009B40DD" w:rsidP="009B40DD">
      <w:pPr>
        <w:spacing w:after="0" w:line="240" w:lineRule="auto"/>
        <w:jc w:val="center"/>
        <w:rPr>
          <w:rFonts w:ascii="Times New Roman" w:eastAsia="Calibri" w:hAnsi="Times New Roman" w:cs="Times New Roman"/>
          <w:sz w:val="24"/>
          <w:szCs w:val="24"/>
          <w:lang w:val="uk-UA"/>
        </w:rPr>
      </w:pPr>
    </w:p>
    <w:p w14:paraId="04A04ED4" w14:textId="77777777" w:rsidR="009B40DD" w:rsidRDefault="009B40DD"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0012BDF0" w14:textId="77777777" w:rsidR="009B40DD" w:rsidRDefault="009B40DD"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6CF2E57A" w14:textId="64F01428" w:rsidR="009B40DD" w:rsidRPr="00D16C04" w:rsidRDefault="009B40DD" w:rsidP="009B40DD">
      <w:pPr>
        <w:spacing w:after="0" w:line="240" w:lineRule="auto"/>
        <w:jc w:val="both"/>
        <w:rPr>
          <w:rFonts w:ascii="Times New Roman" w:eastAsia="Times New Roman" w:hAnsi="Times New Roman" w:cs="Times New Roman"/>
          <w:b/>
          <w:sz w:val="24"/>
          <w:szCs w:val="24"/>
          <w:lang w:val="uk-UA" w:eastAsia="ru-RU"/>
        </w:rPr>
      </w:pPr>
      <w:r w:rsidRPr="00D16C04">
        <w:rPr>
          <w:rFonts w:ascii="Times New Roman" w:eastAsia="Times New Roman" w:hAnsi="Times New Roman" w:cs="Times New Roman"/>
          <w:b/>
          <w:sz w:val="24"/>
          <w:szCs w:val="24"/>
          <w:lang w:val="uk-UA" w:eastAsia="ru-RU"/>
        </w:rPr>
        <w:t>Секретар міської ради                                                         Григорій ГЕРАСИМЕНКО</w:t>
      </w:r>
    </w:p>
    <w:p w14:paraId="6A0D4A7B" w14:textId="77777777" w:rsidR="009B40DD" w:rsidRDefault="009B40DD"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2E616E85"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6AD9BEFA"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3E8074C8"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610CEF27"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83F847B"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7CA504E"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37779036"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00E43339"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D8DCFBF"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5467BB83"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2A916FD3"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287BC653"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2F741B5F"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144ACE5A"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14DB0713"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31AB161B"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0B7BD81D"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291E7CE5"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11AA250D"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75C1E9E"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340F6466"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D8B5E18"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76A58BAB"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7EC0DDD"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5DCC31B"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135CB42"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694232B2" w14:textId="77777777" w:rsidR="003D791D" w:rsidRDefault="003D791D"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2B9FD3A5" w14:textId="77777777" w:rsidR="003D791D" w:rsidRDefault="003D791D"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2D8739E2" w14:textId="77777777" w:rsidR="003D791D" w:rsidRDefault="003D791D"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47C384C2"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32C8E1E4"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003C2D72" w14:textId="5F5B228B" w:rsidR="009516E3" w:rsidRPr="009B40DD" w:rsidRDefault="009516E3" w:rsidP="009516E3">
      <w:pPr>
        <w:spacing w:after="0" w:line="240" w:lineRule="auto"/>
        <w:ind w:left="5670"/>
        <w:contextualSpacing/>
        <w:rPr>
          <w:rFonts w:ascii="Times New Roman" w:eastAsia="Times New Roman" w:hAnsi="Times New Roman" w:cs="Times New Roman"/>
          <w:sz w:val="24"/>
          <w:szCs w:val="24"/>
          <w:lang w:val="uk-UA" w:eastAsia="ru-RU"/>
        </w:rPr>
      </w:pPr>
      <w:r w:rsidRPr="009B40DD">
        <w:rPr>
          <w:rFonts w:ascii="Times New Roman" w:eastAsia="Times New Roman" w:hAnsi="Times New Roman" w:cs="Times New Roman"/>
          <w:sz w:val="24"/>
          <w:szCs w:val="24"/>
          <w:lang w:val="uk-UA" w:eastAsia="ru-RU"/>
        </w:rPr>
        <w:lastRenderedPageBreak/>
        <w:t>Додаток</w:t>
      </w:r>
      <w:r>
        <w:rPr>
          <w:rFonts w:ascii="Times New Roman" w:eastAsia="Times New Roman" w:hAnsi="Times New Roman" w:cs="Times New Roman"/>
          <w:sz w:val="24"/>
          <w:szCs w:val="24"/>
          <w:lang w:val="uk-UA" w:eastAsia="ru-RU"/>
        </w:rPr>
        <w:t xml:space="preserve"> 2</w:t>
      </w:r>
    </w:p>
    <w:p w14:paraId="1FA8300E" w14:textId="77777777" w:rsidR="009516E3" w:rsidRPr="009B40DD" w:rsidRDefault="009516E3" w:rsidP="009516E3">
      <w:pPr>
        <w:spacing w:after="0" w:line="240" w:lineRule="auto"/>
        <w:ind w:left="5670"/>
        <w:contextualSpacing/>
        <w:rPr>
          <w:rFonts w:ascii="Times New Roman" w:eastAsia="Times New Roman" w:hAnsi="Times New Roman" w:cs="Times New Roman"/>
          <w:sz w:val="24"/>
          <w:szCs w:val="24"/>
          <w:lang w:val="uk-UA" w:eastAsia="ru-RU"/>
        </w:rPr>
      </w:pPr>
      <w:r w:rsidRPr="009B40DD">
        <w:rPr>
          <w:rFonts w:ascii="Times New Roman" w:eastAsia="Times New Roman" w:hAnsi="Times New Roman" w:cs="Times New Roman"/>
          <w:sz w:val="24"/>
          <w:szCs w:val="24"/>
          <w:lang w:val="uk-UA" w:eastAsia="ru-RU"/>
        </w:rPr>
        <w:t>до рішення виконавчого комітету Ічнянської міської ради</w:t>
      </w:r>
    </w:p>
    <w:p w14:paraId="12484110" w14:textId="77777777" w:rsidR="009516E3" w:rsidRPr="009B40DD" w:rsidRDefault="009516E3" w:rsidP="009516E3">
      <w:pPr>
        <w:spacing w:after="0" w:line="240" w:lineRule="auto"/>
        <w:ind w:left="5670"/>
        <w:contextualSpacing/>
        <w:rPr>
          <w:rFonts w:ascii="Times New Roman" w:eastAsia="Times New Roman" w:hAnsi="Times New Roman" w:cs="Times New Roman"/>
          <w:sz w:val="24"/>
          <w:szCs w:val="24"/>
          <w:lang w:val="uk-UA" w:eastAsia="ru-RU"/>
        </w:rPr>
      </w:pPr>
      <w:r w:rsidRPr="009B40DD">
        <w:rPr>
          <w:rFonts w:ascii="Times New Roman" w:eastAsia="Times New Roman" w:hAnsi="Times New Roman" w:cs="Times New Roman"/>
          <w:sz w:val="24"/>
          <w:szCs w:val="24"/>
          <w:lang w:val="uk-UA" w:eastAsia="ru-RU"/>
        </w:rPr>
        <w:t>від 02 листопада 2022 року № 1</w:t>
      </w:r>
      <w:r>
        <w:rPr>
          <w:rFonts w:ascii="Times New Roman" w:eastAsia="Times New Roman" w:hAnsi="Times New Roman" w:cs="Times New Roman"/>
          <w:sz w:val="24"/>
          <w:szCs w:val="24"/>
          <w:lang w:val="uk-UA" w:eastAsia="ru-RU"/>
        </w:rPr>
        <w:t>71</w:t>
      </w:r>
    </w:p>
    <w:p w14:paraId="7E9D3133"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0F62902E" w14:textId="39377F9B" w:rsidR="00D50854" w:rsidRPr="00D50854" w:rsidRDefault="00D50854" w:rsidP="00D50854">
      <w:pPr>
        <w:pStyle w:val="a6"/>
        <w:jc w:val="center"/>
        <w:rPr>
          <w:rFonts w:ascii="Times New Roman" w:hAnsi="Times New Roman" w:cs="Times New Roman"/>
          <w:b/>
          <w:sz w:val="28"/>
          <w:szCs w:val="28"/>
          <w:lang w:val="uk-UA"/>
        </w:rPr>
      </w:pPr>
      <w:r w:rsidRPr="00D50854">
        <w:rPr>
          <w:rFonts w:ascii="Times New Roman" w:hAnsi="Times New Roman" w:cs="Times New Roman"/>
          <w:b/>
          <w:sz w:val="28"/>
          <w:szCs w:val="28"/>
          <w:lang w:val="uk-UA"/>
        </w:rPr>
        <w:t>Склад комісії</w:t>
      </w:r>
    </w:p>
    <w:p w14:paraId="24D6AFB2" w14:textId="2127253E" w:rsidR="00D50854" w:rsidRPr="00D50854" w:rsidRDefault="00D50854" w:rsidP="00D50854">
      <w:pPr>
        <w:pStyle w:val="a6"/>
        <w:jc w:val="center"/>
        <w:rPr>
          <w:rFonts w:ascii="Times New Roman" w:hAnsi="Times New Roman" w:cs="Times New Roman"/>
          <w:b/>
          <w:sz w:val="28"/>
          <w:szCs w:val="28"/>
          <w:lang w:val="uk-UA"/>
        </w:rPr>
      </w:pPr>
      <w:r w:rsidRPr="00D50854">
        <w:rPr>
          <w:rFonts w:ascii="Times New Roman" w:hAnsi="Times New Roman" w:cs="Times New Roman"/>
          <w:b/>
          <w:sz w:val="28"/>
          <w:szCs w:val="28"/>
          <w:lang w:val="uk-UA"/>
        </w:rPr>
        <w:t>з питань евакуації населення на території</w:t>
      </w:r>
    </w:p>
    <w:p w14:paraId="70C49C30" w14:textId="5B1EFB61" w:rsidR="00D50854" w:rsidRDefault="00D50854" w:rsidP="00D50854">
      <w:pPr>
        <w:pStyle w:val="a6"/>
        <w:jc w:val="center"/>
        <w:rPr>
          <w:rFonts w:ascii="Times New Roman" w:hAnsi="Times New Roman" w:cs="Times New Roman"/>
          <w:b/>
          <w:sz w:val="28"/>
          <w:szCs w:val="28"/>
          <w:lang w:val="uk-UA"/>
        </w:rPr>
      </w:pPr>
      <w:r w:rsidRPr="00D50854">
        <w:rPr>
          <w:rFonts w:ascii="Times New Roman" w:hAnsi="Times New Roman" w:cs="Times New Roman"/>
          <w:b/>
          <w:sz w:val="28"/>
          <w:szCs w:val="28"/>
          <w:lang w:val="uk-UA"/>
        </w:rPr>
        <w:t>Ічнянської міської територіальної громади</w:t>
      </w:r>
    </w:p>
    <w:p w14:paraId="75CC7D62" w14:textId="77777777" w:rsidR="00D50854" w:rsidRPr="00D50854" w:rsidRDefault="00D50854" w:rsidP="00D50854">
      <w:pPr>
        <w:pStyle w:val="a6"/>
        <w:jc w:val="center"/>
        <w:rPr>
          <w:rFonts w:ascii="Times New Roman" w:hAnsi="Times New Roman" w:cs="Times New Roman"/>
          <w:b/>
          <w:sz w:val="28"/>
          <w:szCs w:val="28"/>
          <w:lang w:val="uk-UA"/>
        </w:rPr>
      </w:pPr>
    </w:p>
    <w:p w14:paraId="41A8C8BC" w14:textId="40F30BD7" w:rsidR="00D50854" w:rsidRPr="00D50854" w:rsidRDefault="00D50854" w:rsidP="00D50854">
      <w:pPr>
        <w:spacing w:after="0" w:line="240" w:lineRule="auto"/>
        <w:jc w:val="both"/>
        <w:rPr>
          <w:rFonts w:ascii="Times New Roman" w:hAnsi="Times New Roman" w:cs="Times New Roman"/>
          <w:b/>
          <w:sz w:val="28"/>
          <w:szCs w:val="28"/>
          <w:lang w:val="uk-UA"/>
        </w:rPr>
      </w:pPr>
      <w:r w:rsidRPr="00D50854">
        <w:rPr>
          <w:rFonts w:ascii="Times New Roman" w:hAnsi="Times New Roman" w:cs="Times New Roman"/>
          <w:sz w:val="28"/>
          <w:szCs w:val="28"/>
          <w:lang w:val="uk-UA"/>
        </w:rPr>
        <w:t xml:space="preserve">Олена БУТУРЛИМ – міський голова, </w:t>
      </w:r>
      <w:proofErr w:type="spellStart"/>
      <w:r w:rsidRPr="00D50854">
        <w:rPr>
          <w:rFonts w:ascii="Times New Roman" w:hAnsi="Times New Roman" w:cs="Times New Roman"/>
          <w:b/>
          <w:sz w:val="28"/>
          <w:szCs w:val="28"/>
          <w:lang w:val="uk-UA"/>
        </w:rPr>
        <w:t>голова</w:t>
      </w:r>
      <w:proofErr w:type="spellEnd"/>
      <w:r w:rsidRPr="00D50854">
        <w:rPr>
          <w:rFonts w:ascii="Times New Roman" w:hAnsi="Times New Roman" w:cs="Times New Roman"/>
          <w:b/>
          <w:sz w:val="28"/>
          <w:szCs w:val="28"/>
          <w:lang w:val="uk-UA"/>
        </w:rPr>
        <w:t xml:space="preserve"> комісії;</w:t>
      </w:r>
    </w:p>
    <w:p w14:paraId="0329B256" w14:textId="471A1F08"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Ярослав ЖИВОТЯГА – перший заступник міського голови з питань діяльності виконавчих органів міської ради, </w:t>
      </w:r>
      <w:r w:rsidRPr="00D50854">
        <w:rPr>
          <w:rFonts w:ascii="Times New Roman" w:hAnsi="Times New Roman" w:cs="Times New Roman"/>
          <w:b/>
          <w:sz w:val="28"/>
          <w:szCs w:val="28"/>
          <w:lang w:val="uk-UA"/>
        </w:rPr>
        <w:t>заступник голови комісії;</w:t>
      </w:r>
    </w:p>
    <w:p w14:paraId="71AB3F24"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Тетяна ГАВРИСЬ – </w:t>
      </w:r>
      <w:proofErr w:type="spellStart"/>
      <w:r w:rsidRPr="00D50854">
        <w:rPr>
          <w:rFonts w:ascii="Times New Roman" w:hAnsi="Times New Roman" w:cs="Times New Roman"/>
          <w:sz w:val="28"/>
          <w:szCs w:val="28"/>
          <w:lang w:val="uk-UA"/>
        </w:rPr>
        <w:t>в.о</w:t>
      </w:r>
      <w:proofErr w:type="spellEnd"/>
      <w:r w:rsidRPr="00D50854">
        <w:rPr>
          <w:rFonts w:ascii="Times New Roman" w:hAnsi="Times New Roman" w:cs="Times New Roman"/>
          <w:sz w:val="28"/>
          <w:szCs w:val="28"/>
          <w:lang w:val="uk-UA"/>
        </w:rPr>
        <w:t xml:space="preserve">. головного спеціаліста з питань цивільного захисту, надзвичайних ситуацій та оборонно-мобілізаційної роботи Ічнянської міської ради, </w:t>
      </w:r>
      <w:r w:rsidRPr="00D50854">
        <w:rPr>
          <w:rFonts w:ascii="Times New Roman" w:hAnsi="Times New Roman" w:cs="Times New Roman"/>
          <w:b/>
          <w:sz w:val="28"/>
          <w:szCs w:val="28"/>
          <w:lang w:val="uk-UA"/>
        </w:rPr>
        <w:t>секретар комісії</w:t>
      </w:r>
      <w:r w:rsidRPr="00D50854">
        <w:rPr>
          <w:rFonts w:ascii="Times New Roman" w:hAnsi="Times New Roman" w:cs="Times New Roman"/>
          <w:sz w:val="28"/>
          <w:szCs w:val="28"/>
          <w:lang w:val="uk-UA"/>
        </w:rPr>
        <w:t>.</w:t>
      </w:r>
    </w:p>
    <w:p w14:paraId="51A2473C" w14:textId="77777777" w:rsidR="00D50854" w:rsidRPr="00D50854" w:rsidRDefault="00D50854" w:rsidP="00D50854">
      <w:pPr>
        <w:spacing w:after="0" w:line="240" w:lineRule="auto"/>
        <w:jc w:val="center"/>
        <w:rPr>
          <w:rFonts w:ascii="Times New Roman" w:hAnsi="Times New Roman" w:cs="Times New Roman"/>
          <w:sz w:val="28"/>
          <w:szCs w:val="28"/>
          <w:lang w:val="uk-UA"/>
        </w:rPr>
      </w:pPr>
    </w:p>
    <w:p w14:paraId="59939CA4" w14:textId="77777777" w:rsidR="00D50854" w:rsidRDefault="00D50854" w:rsidP="00D50854">
      <w:pPr>
        <w:spacing w:after="0" w:line="240" w:lineRule="auto"/>
        <w:jc w:val="center"/>
        <w:rPr>
          <w:rFonts w:ascii="Times New Roman" w:hAnsi="Times New Roman" w:cs="Times New Roman"/>
          <w:b/>
          <w:sz w:val="28"/>
          <w:szCs w:val="28"/>
          <w:lang w:val="uk-UA"/>
        </w:rPr>
      </w:pPr>
      <w:r w:rsidRPr="00D50854">
        <w:rPr>
          <w:rFonts w:ascii="Times New Roman" w:hAnsi="Times New Roman" w:cs="Times New Roman"/>
          <w:b/>
          <w:sz w:val="28"/>
          <w:szCs w:val="28"/>
          <w:u w:val="single"/>
          <w:lang w:val="uk-UA"/>
        </w:rPr>
        <w:t>Група транспортного забезпечення</w:t>
      </w:r>
      <w:r w:rsidRPr="00D50854">
        <w:rPr>
          <w:rFonts w:ascii="Times New Roman" w:hAnsi="Times New Roman" w:cs="Times New Roman"/>
          <w:b/>
          <w:sz w:val="28"/>
          <w:szCs w:val="28"/>
          <w:lang w:val="uk-UA"/>
        </w:rPr>
        <w:t>:</w:t>
      </w:r>
    </w:p>
    <w:p w14:paraId="2036C04E" w14:textId="77777777" w:rsidR="00D50854" w:rsidRPr="00D50854" w:rsidRDefault="00D50854" w:rsidP="00D50854">
      <w:pPr>
        <w:spacing w:after="0" w:line="240" w:lineRule="auto"/>
        <w:jc w:val="center"/>
        <w:rPr>
          <w:rFonts w:ascii="Times New Roman" w:hAnsi="Times New Roman" w:cs="Times New Roman"/>
          <w:b/>
          <w:sz w:val="28"/>
          <w:szCs w:val="28"/>
          <w:lang w:val="uk-UA"/>
        </w:rPr>
      </w:pPr>
    </w:p>
    <w:p w14:paraId="0EED233C"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Лариса РЕУС – начальник відділу освіти Ічнянської міської ради, </w:t>
      </w:r>
      <w:r w:rsidRPr="00D50854">
        <w:rPr>
          <w:rFonts w:ascii="Times New Roman" w:hAnsi="Times New Roman" w:cs="Times New Roman"/>
          <w:b/>
          <w:sz w:val="28"/>
          <w:szCs w:val="28"/>
          <w:lang w:val="uk-UA"/>
        </w:rPr>
        <w:t>начальник групи</w:t>
      </w:r>
      <w:r w:rsidRPr="00D50854">
        <w:rPr>
          <w:rFonts w:ascii="Times New Roman" w:hAnsi="Times New Roman" w:cs="Times New Roman"/>
          <w:sz w:val="28"/>
          <w:szCs w:val="28"/>
          <w:lang w:val="uk-UA"/>
        </w:rPr>
        <w:t>;</w:t>
      </w:r>
    </w:p>
    <w:p w14:paraId="3A6D7E9A" w14:textId="757EDE1B"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Володимир КИРІЙ – начальник КП </w:t>
      </w:r>
      <w:r>
        <w:rPr>
          <w:rFonts w:ascii="Times New Roman" w:hAnsi="Times New Roman" w:cs="Times New Roman"/>
          <w:sz w:val="28"/>
          <w:szCs w:val="28"/>
          <w:lang w:val="uk-UA"/>
        </w:rPr>
        <w:t>«</w:t>
      </w:r>
      <w:r w:rsidRPr="00D50854">
        <w:rPr>
          <w:rFonts w:ascii="Times New Roman" w:hAnsi="Times New Roman" w:cs="Times New Roman"/>
          <w:sz w:val="28"/>
          <w:szCs w:val="28"/>
          <w:lang w:val="uk-UA"/>
        </w:rPr>
        <w:t>Ічнянське ВУЖКГ</w:t>
      </w:r>
      <w:r>
        <w:rPr>
          <w:rFonts w:ascii="Times New Roman" w:hAnsi="Times New Roman" w:cs="Times New Roman"/>
          <w:sz w:val="28"/>
          <w:szCs w:val="28"/>
          <w:lang w:val="uk-UA"/>
        </w:rPr>
        <w:t>»,</w:t>
      </w:r>
      <w:r w:rsidRPr="00D50854">
        <w:rPr>
          <w:rFonts w:ascii="Times New Roman" w:hAnsi="Times New Roman" w:cs="Times New Roman"/>
          <w:sz w:val="28"/>
          <w:szCs w:val="28"/>
        </w:rPr>
        <w:t xml:space="preserve"> </w:t>
      </w:r>
      <w:r w:rsidRPr="00D50854">
        <w:rPr>
          <w:rFonts w:ascii="Times New Roman" w:hAnsi="Times New Roman" w:cs="Times New Roman"/>
          <w:b/>
          <w:sz w:val="28"/>
          <w:szCs w:val="28"/>
          <w:lang w:val="uk-UA"/>
        </w:rPr>
        <w:t>заступник начальника групи</w:t>
      </w:r>
      <w:r w:rsidRPr="00D50854">
        <w:rPr>
          <w:rFonts w:ascii="Times New Roman" w:hAnsi="Times New Roman" w:cs="Times New Roman"/>
          <w:sz w:val="28"/>
          <w:szCs w:val="28"/>
          <w:lang w:val="uk-UA"/>
        </w:rPr>
        <w:t>;</w:t>
      </w:r>
    </w:p>
    <w:p w14:paraId="159EB091" w14:textId="77777777" w:rsidR="00D50854" w:rsidRPr="00D50854" w:rsidRDefault="00D50854" w:rsidP="00D50854">
      <w:pPr>
        <w:spacing w:after="0" w:line="240" w:lineRule="auto"/>
        <w:jc w:val="both"/>
        <w:rPr>
          <w:rFonts w:ascii="Times New Roman" w:hAnsi="Times New Roman" w:cs="Times New Roman"/>
          <w:b/>
          <w:sz w:val="28"/>
          <w:szCs w:val="28"/>
          <w:lang w:val="uk-UA"/>
        </w:rPr>
      </w:pPr>
      <w:r w:rsidRPr="00D50854">
        <w:rPr>
          <w:rFonts w:ascii="Times New Roman" w:hAnsi="Times New Roman" w:cs="Times New Roman"/>
          <w:b/>
          <w:sz w:val="28"/>
          <w:szCs w:val="28"/>
          <w:lang w:val="uk-UA"/>
        </w:rPr>
        <w:t xml:space="preserve">Члени групи: </w:t>
      </w:r>
    </w:p>
    <w:p w14:paraId="03E85D42" w14:textId="7C109C18"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Іван ЦАРЕНКО</w:t>
      </w:r>
      <w:r w:rsidRPr="00D50854">
        <w:rPr>
          <w:rFonts w:ascii="Times New Roman" w:hAnsi="Times New Roman" w:cs="Times New Roman"/>
          <w:b/>
          <w:sz w:val="28"/>
          <w:szCs w:val="28"/>
          <w:lang w:val="uk-UA"/>
        </w:rPr>
        <w:t xml:space="preserve"> – </w:t>
      </w:r>
      <w:r w:rsidRPr="00D50854">
        <w:rPr>
          <w:rFonts w:ascii="Times New Roman" w:hAnsi="Times New Roman" w:cs="Times New Roman"/>
          <w:sz w:val="28"/>
          <w:szCs w:val="28"/>
          <w:lang w:val="uk-UA"/>
        </w:rPr>
        <w:t xml:space="preserve">начальник КП ВКГ </w:t>
      </w:r>
      <w:r>
        <w:rPr>
          <w:rFonts w:ascii="Times New Roman" w:hAnsi="Times New Roman" w:cs="Times New Roman"/>
          <w:sz w:val="28"/>
          <w:szCs w:val="28"/>
          <w:lang w:val="uk-UA"/>
        </w:rPr>
        <w:t>«</w:t>
      </w:r>
      <w:proofErr w:type="spellStart"/>
      <w:r w:rsidRPr="00D50854">
        <w:rPr>
          <w:rFonts w:ascii="Times New Roman" w:hAnsi="Times New Roman" w:cs="Times New Roman"/>
          <w:sz w:val="28"/>
          <w:szCs w:val="28"/>
          <w:lang w:val="uk-UA"/>
        </w:rPr>
        <w:t>Ічень</w:t>
      </w:r>
      <w:proofErr w:type="spellEnd"/>
      <w:r>
        <w:rPr>
          <w:rFonts w:ascii="Times New Roman" w:hAnsi="Times New Roman" w:cs="Times New Roman"/>
          <w:sz w:val="28"/>
          <w:szCs w:val="28"/>
          <w:lang w:val="uk-UA"/>
        </w:rPr>
        <w:t>»</w:t>
      </w:r>
    </w:p>
    <w:p w14:paraId="044E5165" w14:textId="77777777" w:rsidR="00D50854" w:rsidRPr="00D50854" w:rsidRDefault="00D50854" w:rsidP="00D50854">
      <w:pPr>
        <w:spacing w:after="0" w:line="240" w:lineRule="auto"/>
        <w:rPr>
          <w:rFonts w:ascii="Times New Roman" w:hAnsi="Times New Roman" w:cs="Times New Roman"/>
          <w:sz w:val="28"/>
          <w:szCs w:val="28"/>
          <w:lang w:val="uk-UA"/>
        </w:rPr>
      </w:pPr>
    </w:p>
    <w:p w14:paraId="4B954DCE" w14:textId="77777777" w:rsidR="00D50854" w:rsidRDefault="00D50854" w:rsidP="00D50854">
      <w:pPr>
        <w:spacing w:after="0" w:line="240" w:lineRule="auto"/>
        <w:jc w:val="center"/>
        <w:rPr>
          <w:rFonts w:ascii="Times New Roman" w:hAnsi="Times New Roman" w:cs="Times New Roman"/>
          <w:b/>
          <w:sz w:val="28"/>
          <w:szCs w:val="28"/>
          <w:lang w:val="uk-UA"/>
        </w:rPr>
      </w:pPr>
      <w:r w:rsidRPr="00D50854">
        <w:rPr>
          <w:rFonts w:ascii="Times New Roman" w:hAnsi="Times New Roman" w:cs="Times New Roman"/>
          <w:b/>
          <w:sz w:val="28"/>
          <w:szCs w:val="28"/>
          <w:u w:val="single"/>
          <w:lang w:val="uk-UA"/>
        </w:rPr>
        <w:t>Група оповіщення зв’язку</w:t>
      </w:r>
      <w:r w:rsidRPr="00D50854">
        <w:rPr>
          <w:rFonts w:ascii="Times New Roman" w:hAnsi="Times New Roman" w:cs="Times New Roman"/>
          <w:b/>
          <w:sz w:val="28"/>
          <w:szCs w:val="28"/>
          <w:lang w:val="uk-UA"/>
        </w:rPr>
        <w:t>:</w:t>
      </w:r>
    </w:p>
    <w:p w14:paraId="6F7C4321" w14:textId="77777777" w:rsidR="00D50854" w:rsidRPr="00D50854" w:rsidRDefault="00D50854" w:rsidP="00D50854">
      <w:pPr>
        <w:spacing w:after="0" w:line="240" w:lineRule="auto"/>
        <w:jc w:val="center"/>
        <w:rPr>
          <w:rFonts w:ascii="Times New Roman" w:hAnsi="Times New Roman" w:cs="Times New Roman"/>
          <w:b/>
          <w:sz w:val="28"/>
          <w:szCs w:val="28"/>
          <w:lang w:val="uk-UA"/>
        </w:rPr>
      </w:pPr>
    </w:p>
    <w:p w14:paraId="39D6C7EE" w14:textId="77777777" w:rsidR="00D50854" w:rsidRPr="00D50854" w:rsidRDefault="00D50854" w:rsidP="00D50854">
      <w:pPr>
        <w:spacing w:after="0" w:line="240" w:lineRule="auto"/>
        <w:jc w:val="both"/>
        <w:rPr>
          <w:rFonts w:ascii="Times New Roman" w:hAnsi="Times New Roman" w:cs="Times New Roman"/>
          <w:b/>
          <w:sz w:val="28"/>
          <w:szCs w:val="28"/>
          <w:lang w:val="uk-UA"/>
        </w:rPr>
      </w:pPr>
      <w:r w:rsidRPr="00D50854">
        <w:rPr>
          <w:rFonts w:ascii="Times New Roman" w:hAnsi="Times New Roman" w:cs="Times New Roman"/>
          <w:sz w:val="28"/>
          <w:szCs w:val="28"/>
          <w:lang w:val="uk-UA"/>
        </w:rPr>
        <w:t xml:space="preserve">Віктор САВЧАК – начальник інформаційного відділу Ічнянської міської ради; </w:t>
      </w:r>
      <w:r w:rsidRPr="00D50854">
        <w:rPr>
          <w:rFonts w:ascii="Times New Roman" w:hAnsi="Times New Roman" w:cs="Times New Roman"/>
          <w:b/>
          <w:sz w:val="28"/>
          <w:szCs w:val="28"/>
          <w:lang w:val="uk-UA"/>
        </w:rPr>
        <w:t>начальник групи;</w:t>
      </w:r>
    </w:p>
    <w:p w14:paraId="7FC0C51B" w14:textId="77777777" w:rsidR="00D50854" w:rsidRPr="00D50854" w:rsidRDefault="00D50854" w:rsidP="00D50854">
      <w:pPr>
        <w:spacing w:after="0" w:line="240" w:lineRule="auto"/>
        <w:jc w:val="both"/>
        <w:rPr>
          <w:rFonts w:ascii="Times New Roman" w:hAnsi="Times New Roman" w:cs="Times New Roman"/>
          <w:b/>
          <w:sz w:val="28"/>
          <w:szCs w:val="28"/>
          <w:lang w:val="uk-UA"/>
        </w:rPr>
      </w:pPr>
      <w:r w:rsidRPr="00D50854">
        <w:rPr>
          <w:rFonts w:ascii="Times New Roman" w:hAnsi="Times New Roman" w:cs="Times New Roman"/>
          <w:b/>
          <w:sz w:val="28"/>
          <w:szCs w:val="28"/>
          <w:lang w:val="uk-UA"/>
        </w:rPr>
        <w:t>Члени групи:</w:t>
      </w:r>
    </w:p>
    <w:p w14:paraId="2156A03C"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Наталія ГРОМОВА – директор КЗ </w:t>
      </w:r>
      <w:r w:rsidRPr="00D50854">
        <w:rPr>
          <w:rFonts w:ascii="Times New Roman" w:hAnsi="Times New Roman" w:cs="Times New Roman"/>
          <w:sz w:val="28"/>
          <w:szCs w:val="28"/>
        </w:rPr>
        <w:t>“</w:t>
      </w:r>
      <w:r w:rsidRPr="00D50854">
        <w:rPr>
          <w:rFonts w:ascii="Times New Roman" w:hAnsi="Times New Roman" w:cs="Times New Roman"/>
          <w:sz w:val="28"/>
          <w:szCs w:val="28"/>
          <w:lang w:val="uk-UA"/>
        </w:rPr>
        <w:t>Ічнянський Територіальний центр соціального обслуговування (надання соціальних послуг)</w:t>
      </w:r>
      <w:r w:rsidRPr="00D50854">
        <w:rPr>
          <w:rFonts w:ascii="Times New Roman" w:hAnsi="Times New Roman" w:cs="Times New Roman"/>
          <w:sz w:val="28"/>
          <w:szCs w:val="28"/>
        </w:rPr>
        <w:t>”</w:t>
      </w:r>
      <w:r w:rsidRPr="00D50854">
        <w:rPr>
          <w:rFonts w:ascii="Times New Roman" w:hAnsi="Times New Roman" w:cs="Times New Roman"/>
          <w:sz w:val="28"/>
          <w:szCs w:val="28"/>
          <w:lang w:val="uk-UA"/>
        </w:rPr>
        <w:t>;</w:t>
      </w:r>
    </w:p>
    <w:p w14:paraId="134DE85B"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Людмила ТИМЕНКО – директор центру соціальних служб для сім</w:t>
      </w:r>
      <w:r w:rsidRPr="00D50854">
        <w:rPr>
          <w:rFonts w:ascii="Times New Roman" w:hAnsi="Times New Roman" w:cs="Times New Roman"/>
          <w:sz w:val="28"/>
          <w:szCs w:val="28"/>
        </w:rPr>
        <w:t>’</w:t>
      </w:r>
      <w:r w:rsidRPr="00D50854">
        <w:rPr>
          <w:rFonts w:ascii="Times New Roman" w:hAnsi="Times New Roman" w:cs="Times New Roman"/>
          <w:sz w:val="28"/>
          <w:szCs w:val="28"/>
          <w:lang w:val="uk-UA"/>
        </w:rPr>
        <w:t>ї дітей та молоді Ічнянської міської ради;</w:t>
      </w:r>
    </w:p>
    <w:p w14:paraId="2ED79445"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Мирослава ШЕВЧЕНКО – завідувач сектору соціального захисту населення Ічнянської міської ради;</w:t>
      </w:r>
    </w:p>
    <w:p w14:paraId="1F5FF129"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старости </w:t>
      </w:r>
      <w:proofErr w:type="spellStart"/>
      <w:r w:rsidRPr="00D50854">
        <w:rPr>
          <w:rFonts w:ascii="Times New Roman" w:hAnsi="Times New Roman" w:cs="Times New Roman"/>
          <w:sz w:val="28"/>
          <w:szCs w:val="28"/>
          <w:lang w:val="uk-UA"/>
        </w:rPr>
        <w:t>старостинський</w:t>
      </w:r>
      <w:proofErr w:type="spellEnd"/>
      <w:r w:rsidRPr="00D50854">
        <w:rPr>
          <w:rFonts w:ascii="Times New Roman" w:hAnsi="Times New Roman" w:cs="Times New Roman"/>
          <w:sz w:val="28"/>
          <w:szCs w:val="28"/>
          <w:lang w:val="uk-UA"/>
        </w:rPr>
        <w:t xml:space="preserve"> округів.</w:t>
      </w:r>
    </w:p>
    <w:p w14:paraId="3EB3806B" w14:textId="77777777" w:rsidR="00D50854" w:rsidRPr="00D50854" w:rsidRDefault="00D50854" w:rsidP="00D50854">
      <w:pPr>
        <w:spacing w:after="0" w:line="240" w:lineRule="auto"/>
        <w:jc w:val="both"/>
        <w:rPr>
          <w:rFonts w:ascii="Times New Roman" w:hAnsi="Times New Roman" w:cs="Times New Roman"/>
          <w:sz w:val="28"/>
          <w:szCs w:val="28"/>
          <w:lang w:val="uk-UA"/>
        </w:rPr>
      </w:pPr>
    </w:p>
    <w:p w14:paraId="07527080" w14:textId="77777777" w:rsidR="00D50854" w:rsidRDefault="00D50854" w:rsidP="00D50854">
      <w:pPr>
        <w:spacing w:after="0" w:line="240" w:lineRule="auto"/>
        <w:jc w:val="center"/>
        <w:rPr>
          <w:rFonts w:ascii="Times New Roman" w:hAnsi="Times New Roman" w:cs="Times New Roman"/>
          <w:b/>
          <w:sz w:val="28"/>
          <w:szCs w:val="28"/>
          <w:u w:val="single"/>
          <w:lang w:val="uk-UA"/>
        </w:rPr>
      </w:pPr>
      <w:r w:rsidRPr="00D50854">
        <w:rPr>
          <w:rFonts w:ascii="Times New Roman" w:hAnsi="Times New Roman" w:cs="Times New Roman"/>
          <w:b/>
          <w:sz w:val="28"/>
          <w:szCs w:val="28"/>
          <w:u w:val="single"/>
          <w:lang w:val="uk-UA"/>
        </w:rPr>
        <w:t>Група організації і контролю за ходом евакуації:</w:t>
      </w:r>
    </w:p>
    <w:p w14:paraId="0D283E2E" w14:textId="77777777" w:rsidR="00D50854" w:rsidRPr="00D50854" w:rsidRDefault="00D50854" w:rsidP="00D50854">
      <w:pPr>
        <w:spacing w:after="0" w:line="240" w:lineRule="auto"/>
        <w:jc w:val="center"/>
        <w:rPr>
          <w:rFonts w:ascii="Times New Roman" w:hAnsi="Times New Roman" w:cs="Times New Roman"/>
          <w:b/>
          <w:sz w:val="28"/>
          <w:szCs w:val="28"/>
          <w:u w:val="single"/>
          <w:lang w:val="uk-UA"/>
        </w:rPr>
      </w:pPr>
    </w:p>
    <w:p w14:paraId="00B299FF"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Лариса МІЛОВА – заступник міського голови з питань діяльності виконавчих органів міської ради, </w:t>
      </w:r>
      <w:r w:rsidRPr="00D50854">
        <w:rPr>
          <w:rFonts w:ascii="Times New Roman" w:hAnsi="Times New Roman" w:cs="Times New Roman"/>
          <w:b/>
          <w:sz w:val="28"/>
          <w:szCs w:val="28"/>
          <w:lang w:val="uk-UA"/>
        </w:rPr>
        <w:t>начальник групи</w:t>
      </w:r>
      <w:r w:rsidRPr="00D50854">
        <w:rPr>
          <w:rFonts w:ascii="Times New Roman" w:hAnsi="Times New Roman" w:cs="Times New Roman"/>
          <w:sz w:val="28"/>
          <w:szCs w:val="28"/>
          <w:lang w:val="uk-UA"/>
        </w:rPr>
        <w:t>;</w:t>
      </w:r>
    </w:p>
    <w:p w14:paraId="5ECA87A7" w14:textId="77777777" w:rsidR="00D50854" w:rsidRPr="00D50854" w:rsidRDefault="00D50854" w:rsidP="00D50854">
      <w:pPr>
        <w:spacing w:after="0" w:line="240" w:lineRule="auto"/>
        <w:jc w:val="both"/>
        <w:rPr>
          <w:rFonts w:ascii="Times New Roman" w:hAnsi="Times New Roman" w:cs="Times New Roman"/>
          <w:b/>
          <w:sz w:val="28"/>
          <w:szCs w:val="28"/>
          <w:lang w:val="uk-UA"/>
        </w:rPr>
      </w:pPr>
      <w:r w:rsidRPr="00D50854">
        <w:rPr>
          <w:rFonts w:ascii="Times New Roman" w:hAnsi="Times New Roman" w:cs="Times New Roman"/>
          <w:sz w:val="28"/>
          <w:szCs w:val="28"/>
          <w:lang w:val="uk-UA"/>
        </w:rPr>
        <w:t xml:space="preserve">Володимир ІВЧЕНКО – головний спеціаліст відділу освіти Ічнянської міської ради, </w:t>
      </w:r>
      <w:r w:rsidRPr="00D50854">
        <w:rPr>
          <w:rFonts w:ascii="Times New Roman" w:hAnsi="Times New Roman" w:cs="Times New Roman"/>
          <w:b/>
          <w:sz w:val="28"/>
          <w:szCs w:val="28"/>
          <w:lang w:val="uk-UA"/>
        </w:rPr>
        <w:t>заступник начальника групи;</w:t>
      </w:r>
    </w:p>
    <w:p w14:paraId="1AC2FE78" w14:textId="77777777" w:rsidR="00D50854" w:rsidRPr="00D50854" w:rsidRDefault="00D50854" w:rsidP="00D50854">
      <w:pPr>
        <w:spacing w:after="0" w:line="240" w:lineRule="auto"/>
        <w:jc w:val="both"/>
        <w:rPr>
          <w:rFonts w:ascii="Times New Roman" w:hAnsi="Times New Roman" w:cs="Times New Roman"/>
          <w:b/>
          <w:sz w:val="28"/>
          <w:szCs w:val="28"/>
          <w:lang w:val="uk-UA"/>
        </w:rPr>
      </w:pPr>
      <w:r w:rsidRPr="00D50854">
        <w:rPr>
          <w:rFonts w:ascii="Times New Roman" w:hAnsi="Times New Roman" w:cs="Times New Roman"/>
          <w:b/>
          <w:sz w:val="28"/>
          <w:szCs w:val="28"/>
          <w:lang w:val="uk-UA"/>
        </w:rPr>
        <w:t>Члени групи:</w:t>
      </w:r>
    </w:p>
    <w:p w14:paraId="45A8F6A5"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lastRenderedPageBreak/>
        <w:t xml:space="preserve">Ірина БУРЕНКО – </w:t>
      </w:r>
      <w:proofErr w:type="spellStart"/>
      <w:r w:rsidRPr="00D50854">
        <w:rPr>
          <w:rFonts w:ascii="Times New Roman" w:hAnsi="Times New Roman" w:cs="Times New Roman"/>
          <w:sz w:val="28"/>
          <w:szCs w:val="28"/>
          <w:lang w:val="uk-UA"/>
        </w:rPr>
        <w:t>в.о</w:t>
      </w:r>
      <w:proofErr w:type="spellEnd"/>
      <w:r w:rsidRPr="00D50854">
        <w:rPr>
          <w:rFonts w:ascii="Times New Roman" w:hAnsi="Times New Roman" w:cs="Times New Roman"/>
          <w:sz w:val="28"/>
          <w:szCs w:val="28"/>
          <w:lang w:val="uk-UA"/>
        </w:rPr>
        <w:t>. завідувача сектору молоді та спорту Ічнянської міської ради;</w:t>
      </w:r>
    </w:p>
    <w:p w14:paraId="7E0AE27E" w14:textId="501A68E4"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Петро ОРЕЛ – заступник директора КЗ </w:t>
      </w:r>
      <w:r>
        <w:rPr>
          <w:rFonts w:ascii="Times New Roman" w:hAnsi="Times New Roman" w:cs="Times New Roman"/>
          <w:sz w:val="28"/>
          <w:szCs w:val="28"/>
          <w:lang w:val="uk-UA"/>
        </w:rPr>
        <w:t>«</w:t>
      </w:r>
      <w:r w:rsidRPr="00D50854">
        <w:rPr>
          <w:rFonts w:ascii="Times New Roman" w:hAnsi="Times New Roman" w:cs="Times New Roman"/>
          <w:sz w:val="28"/>
          <w:szCs w:val="28"/>
          <w:lang w:val="uk-UA"/>
        </w:rPr>
        <w:t>Ічнянський Територіальний центр соціального обслуговування (надання соціальних послуг)</w:t>
      </w:r>
      <w:r>
        <w:rPr>
          <w:rFonts w:ascii="Times New Roman" w:hAnsi="Times New Roman" w:cs="Times New Roman"/>
          <w:sz w:val="28"/>
          <w:szCs w:val="28"/>
          <w:lang w:val="uk-UA"/>
        </w:rPr>
        <w:t>»</w:t>
      </w:r>
      <w:r w:rsidRPr="00D50854">
        <w:rPr>
          <w:rFonts w:ascii="Times New Roman" w:hAnsi="Times New Roman" w:cs="Times New Roman"/>
          <w:sz w:val="28"/>
          <w:szCs w:val="28"/>
          <w:lang w:val="uk-UA"/>
        </w:rPr>
        <w:t>;</w:t>
      </w:r>
    </w:p>
    <w:p w14:paraId="029FF1B7"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Старости та спеціалісти Ічнянської міської ради.</w:t>
      </w:r>
    </w:p>
    <w:p w14:paraId="4D08A95C" w14:textId="77777777" w:rsidR="00D50854" w:rsidRPr="00D50854" w:rsidRDefault="00D50854" w:rsidP="00D50854">
      <w:pPr>
        <w:spacing w:after="0" w:line="240" w:lineRule="auto"/>
        <w:jc w:val="both"/>
        <w:rPr>
          <w:rFonts w:ascii="Times New Roman" w:hAnsi="Times New Roman" w:cs="Times New Roman"/>
          <w:sz w:val="28"/>
          <w:szCs w:val="28"/>
          <w:lang w:val="uk-UA"/>
        </w:rPr>
      </w:pPr>
    </w:p>
    <w:p w14:paraId="60560AE2" w14:textId="77777777" w:rsidR="00D50854" w:rsidRPr="00D50854" w:rsidRDefault="00D50854" w:rsidP="00D50854">
      <w:pPr>
        <w:spacing w:after="0" w:line="240" w:lineRule="auto"/>
        <w:jc w:val="center"/>
        <w:rPr>
          <w:rFonts w:ascii="Times New Roman" w:hAnsi="Times New Roman" w:cs="Times New Roman"/>
          <w:b/>
          <w:sz w:val="28"/>
          <w:szCs w:val="28"/>
          <w:u w:val="single"/>
          <w:lang w:val="uk-UA"/>
        </w:rPr>
      </w:pPr>
      <w:r w:rsidRPr="00D50854">
        <w:rPr>
          <w:rFonts w:ascii="Times New Roman" w:hAnsi="Times New Roman" w:cs="Times New Roman"/>
          <w:b/>
          <w:sz w:val="28"/>
          <w:szCs w:val="28"/>
          <w:u w:val="single"/>
          <w:lang w:val="uk-UA"/>
        </w:rPr>
        <w:t>Група обліку евакуйованого населення та інформації:</w:t>
      </w:r>
    </w:p>
    <w:p w14:paraId="5FEC767D" w14:textId="77777777" w:rsidR="00D50854" w:rsidRPr="00D50854" w:rsidRDefault="00D50854" w:rsidP="00D50854">
      <w:pPr>
        <w:spacing w:after="0" w:line="240" w:lineRule="auto"/>
        <w:jc w:val="center"/>
        <w:rPr>
          <w:rFonts w:ascii="Times New Roman" w:hAnsi="Times New Roman" w:cs="Times New Roman"/>
          <w:b/>
          <w:sz w:val="28"/>
          <w:szCs w:val="28"/>
          <w:u w:val="single"/>
          <w:lang w:val="uk-UA"/>
        </w:rPr>
      </w:pPr>
    </w:p>
    <w:p w14:paraId="0D8A72F4"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Катерина ВОРОНА – начальник організаційного відділу Ічнянської міської ради, </w:t>
      </w:r>
      <w:r w:rsidRPr="00D50854">
        <w:rPr>
          <w:rFonts w:ascii="Times New Roman" w:hAnsi="Times New Roman" w:cs="Times New Roman"/>
          <w:b/>
          <w:sz w:val="28"/>
          <w:szCs w:val="28"/>
          <w:lang w:val="uk-UA"/>
        </w:rPr>
        <w:t>начальник групи</w:t>
      </w:r>
      <w:r w:rsidRPr="00D50854">
        <w:rPr>
          <w:rFonts w:ascii="Times New Roman" w:hAnsi="Times New Roman" w:cs="Times New Roman"/>
          <w:sz w:val="28"/>
          <w:szCs w:val="28"/>
          <w:lang w:val="uk-UA"/>
        </w:rPr>
        <w:t>;</w:t>
      </w:r>
    </w:p>
    <w:p w14:paraId="1368B071" w14:textId="77777777" w:rsidR="00D50854" w:rsidRPr="00D50854" w:rsidRDefault="00D50854" w:rsidP="00D50854">
      <w:pPr>
        <w:spacing w:after="0" w:line="240" w:lineRule="auto"/>
        <w:jc w:val="both"/>
        <w:rPr>
          <w:rFonts w:ascii="Times New Roman" w:hAnsi="Times New Roman" w:cs="Times New Roman"/>
          <w:b/>
          <w:sz w:val="28"/>
          <w:szCs w:val="28"/>
          <w:lang w:val="uk-UA"/>
        </w:rPr>
      </w:pPr>
      <w:r w:rsidRPr="00D50854">
        <w:rPr>
          <w:rFonts w:ascii="Times New Roman" w:hAnsi="Times New Roman" w:cs="Times New Roman"/>
          <w:b/>
          <w:sz w:val="28"/>
          <w:szCs w:val="28"/>
          <w:lang w:val="uk-UA"/>
        </w:rPr>
        <w:t>Члени групи:</w:t>
      </w:r>
    </w:p>
    <w:p w14:paraId="3245A290" w14:textId="77777777" w:rsid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Діловоди </w:t>
      </w:r>
      <w:proofErr w:type="spellStart"/>
      <w:r w:rsidRPr="00D50854">
        <w:rPr>
          <w:rFonts w:ascii="Times New Roman" w:hAnsi="Times New Roman" w:cs="Times New Roman"/>
          <w:sz w:val="28"/>
          <w:szCs w:val="28"/>
          <w:lang w:val="uk-UA"/>
        </w:rPr>
        <w:t>старостинських</w:t>
      </w:r>
      <w:proofErr w:type="spellEnd"/>
      <w:r w:rsidRPr="00D50854">
        <w:rPr>
          <w:rFonts w:ascii="Times New Roman" w:hAnsi="Times New Roman" w:cs="Times New Roman"/>
          <w:sz w:val="28"/>
          <w:szCs w:val="28"/>
          <w:lang w:val="uk-UA"/>
        </w:rPr>
        <w:t xml:space="preserve"> округів.</w:t>
      </w:r>
    </w:p>
    <w:p w14:paraId="5BE6217B" w14:textId="77777777" w:rsidR="00D50854" w:rsidRPr="00D50854" w:rsidRDefault="00D50854" w:rsidP="00D50854">
      <w:pPr>
        <w:spacing w:after="0" w:line="240" w:lineRule="auto"/>
        <w:jc w:val="both"/>
        <w:rPr>
          <w:rFonts w:ascii="Times New Roman" w:hAnsi="Times New Roman" w:cs="Times New Roman"/>
          <w:sz w:val="28"/>
          <w:szCs w:val="28"/>
          <w:lang w:val="uk-UA"/>
        </w:rPr>
      </w:pPr>
    </w:p>
    <w:p w14:paraId="347A3B0A" w14:textId="77777777" w:rsidR="00D50854" w:rsidRPr="00D50854" w:rsidRDefault="00D50854" w:rsidP="00D50854">
      <w:pPr>
        <w:spacing w:after="0" w:line="240" w:lineRule="auto"/>
        <w:jc w:val="center"/>
        <w:rPr>
          <w:rFonts w:ascii="Times New Roman" w:hAnsi="Times New Roman" w:cs="Times New Roman"/>
          <w:b/>
          <w:sz w:val="28"/>
          <w:szCs w:val="28"/>
          <w:u w:val="single"/>
          <w:lang w:val="uk-UA"/>
        </w:rPr>
      </w:pPr>
      <w:r w:rsidRPr="00D50854">
        <w:rPr>
          <w:rFonts w:ascii="Times New Roman" w:hAnsi="Times New Roman" w:cs="Times New Roman"/>
          <w:b/>
          <w:sz w:val="28"/>
          <w:szCs w:val="28"/>
          <w:u w:val="single"/>
          <w:lang w:val="uk-UA"/>
        </w:rPr>
        <w:t>Група організації розміщення населення в зоні безпечного проживання:</w:t>
      </w:r>
    </w:p>
    <w:p w14:paraId="5037C879" w14:textId="77777777" w:rsidR="00D50854" w:rsidRPr="00D50854" w:rsidRDefault="00D50854" w:rsidP="00D50854">
      <w:pPr>
        <w:spacing w:after="0" w:line="240" w:lineRule="auto"/>
        <w:jc w:val="center"/>
        <w:rPr>
          <w:rFonts w:ascii="Times New Roman" w:hAnsi="Times New Roman" w:cs="Times New Roman"/>
          <w:b/>
          <w:sz w:val="28"/>
          <w:szCs w:val="28"/>
          <w:u w:val="single"/>
          <w:lang w:val="uk-UA"/>
        </w:rPr>
      </w:pPr>
    </w:p>
    <w:p w14:paraId="07129BA2" w14:textId="77777777" w:rsidR="00D50854" w:rsidRPr="00D50854" w:rsidRDefault="00D50854" w:rsidP="00D50854">
      <w:pPr>
        <w:spacing w:after="0" w:line="240" w:lineRule="auto"/>
        <w:jc w:val="both"/>
        <w:rPr>
          <w:rFonts w:ascii="Times New Roman" w:hAnsi="Times New Roman" w:cs="Times New Roman"/>
          <w:b/>
          <w:sz w:val="28"/>
          <w:szCs w:val="28"/>
          <w:lang w:val="uk-UA"/>
        </w:rPr>
      </w:pPr>
      <w:r w:rsidRPr="00D50854">
        <w:rPr>
          <w:rFonts w:ascii="Times New Roman" w:hAnsi="Times New Roman" w:cs="Times New Roman"/>
          <w:sz w:val="28"/>
          <w:szCs w:val="28"/>
          <w:lang w:val="uk-UA"/>
        </w:rPr>
        <w:t xml:space="preserve">Григорій ГЕРАСИМЕНКО – секретар міської ради, </w:t>
      </w:r>
      <w:r w:rsidRPr="00D50854">
        <w:rPr>
          <w:rFonts w:ascii="Times New Roman" w:hAnsi="Times New Roman" w:cs="Times New Roman"/>
          <w:b/>
          <w:sz w:val="28"/>
          <w:szCs w:val="28"/>
          <w:lang w:val="uk-UA"/>
        </w:rPr>
        <w:t>начальник групи</w:t>
      </w:r>
    </w:p>
    <w:p w14:paraId="6FE948E0" w14:textId="77777777" w:rsidR="00D50854" w:rsidRPr="00D50854" w:rsidRDefault="00D50854" w:rsidP="00D50854">
      <w:pPr>
        <w:spacing w:after="0" w:line="240" w:lineRule="auto"/>
        <w:jc w:val="both"/>
        <w:rPr>
          <w:rFonts w:ascii="Times New Roman" w:hAnsi="Times New Roman" w:cs="Times New Roman"/>
          <w:b/>
          <w:sz w:val="28"/>
          <w:szCs w:val="28"/>
          <w:lang w:val="uk-UA"/>
        </w:rPr>
      </w:pPr>
      <w:r w:rsidRPr="00D50854">
        <w:rPr>
          <w:rFonts w:ascii="Times New Roman" w:hAnsi="Times New Roman" w:cs="Times New Roman"/>
          <w:b/>
          <w:sz w:val="28"/>
          <w:szCs w:val="28"/>
          <w:lang w:val="uk-UA"/>
        </w:rPr>
        <w:t>Члени групи:</w:t>
      </w:r>
    </w:p>
    <w:p w14:paraId="639DADF6"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Сергій МАРКОВСЬКИЙ – завідувач сектору архітектури та містобудування Ічнянської міської ради;</w:t>
      </w:r>
    </w:p>
    <w:p w14:paraId="3327A87C"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Богдан КИРИЧЕНКО – провідний спеціаліст сектору економічного розвитку та інвестицій Ічнянської міської ради;</w:t>
      </w:r>
    </w:p>
    <w:p w14:paraId="13776907"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Катерина ВОЛЕВАТЕНКО – начальник відділу </w:t>
      </w:r>
      <w:proofErr w:type="spellStart"/>
      <w:r w:rsidRPr="00D50854">
        <w:rPr>
          <w:rFonts w:ascii="Times New Roman" w:hAnsi="Times New Roman" w:cs="Times New Roman"/>
          <w:sz w:val="28"/>
          <w:szCs w:val="28"/>
          <w:lang w:val="uk-UA"/>
        </w:rPr>
        <w:t>житлово</w:t>
      </w:r>
      <w:proofErr w:type="spellEnd"/>
      <w:r w:rsidRPr="00D50854">
        <w:rPr>
          <w:rFonts w:ascii="Times New Roman" w:hAnsi="Times New Roman" w:cs="Times New Roman"/>
          <w:sz w:val="28"/>
          <w:szCs w:val="28"/>
          <w:lang w:val="uk-UA"/>
        </w:rPr>
        <w:t xml:space="preserve"> комунального господарства, комунальної власності та </w:t>
      </w:r>
      <w:proofErr w:type="spellStart"/>
      <w:r w:rsidRPr="00D50854">
        <w:rPr>
          <w:rFonts w:ascii="Times New Roman" w:hAnsi="Times New Roman" w:cs="Times New Roman"/>
          <w:sz w:val="28"/>
          <w:szCs w:val="28"/>
          <w:lang w:val="uk-UA"/>
        </w:rPr>
        <w:t>благоустро</w:t>
      </w:r>
      <w:proofErr w:type="spellEnd"/>
      <w:r w:rsidRPr="00D50854">
        <w:rPr>
          <w:rFonts w:ascii="Times New Roman" w:hAnsi="Times New Roman" w:cs="Times New Roman"/>
          <w:sz w:val="28"/>
          <w:szCs w:val="28"/>
          <w:lang w:val="uk-UA"/>
        </w:rPr>
        <w:t>;</w:t>
      </w:r>
    </w:p>
    <w:p w14:paraId="6704EC0F" w14:textId="77777777" w:rsid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Марина ВІТИК – начальник відділу культури і туризму.</w:t>
      </w:r>
    </w:p>
    <w:p w14:paraId="269F636C" w14:textId="77777777" w:rsidR="00D50854" w:rsidRPr="00D50854" w:rsidRDefault="00D50854" w:rsidP="00D50854">
      <w:pPr>
        <w:spacing w:after="0" w:line="240" w:lineRule="auto"/>
        <w:jc w:val="both"/>
        <w:rPr>
          <w:rFonts w:ascii="Times New Roman" w:hAnsi="Times New Roman" w:cs="Times New Roman"/>
          <w:sz w:val="28"/>
          <w:szCs w:val="28"/>
          <w:lang w:val="uk-UA"/>
        </w:rPr>
      </w:pPr>
    </w:p>
    <w:p w14:paraId="42E0F655" w14:textId="77777777" w:rsidR="00D50854" w:rsidRPr="00D50854" w:rsidRDefault="00D50854" w:rsidP="00D50854">
      <w:pPr>
        <w:spacing w:after="0" w:line="240" w:lineRule="auto"/>
        <w:jc w:val="center"/>
        <w:rPr>
          <w:rFonts w:ascii="Times New Roman" w:hAnsi="Times New Roman" w:cs="Times New Roman"/>
          <w:b/>
          <w:sz w:val="28"/>
          <w:szCs w:val="28"/>
          <w:u w:val="single"/>
          <w:lang w:val="uk-UA"/>
        </w:rPr>
      </w:pPr>
      <w:r w:rsidRPr="00D50854">
        <w:rPr>
          <w:rFonts w:ascii="Times New Roman" w:hAnsi="Times New Roman" w:cs="Times New Roman"/>
          <w:b/>
          <w:sz w:val="28"/>
          <w:szCs w:val="28"/>
          <w:u w:val="single"/>
          <w:lang w:val="uk-UA"/>
        </w:rPr>
        <w:t>Група життєзабезпечення евакуйованого населення:</w:t>
      </w:r>
    </w:p>
    <w:p w14:paraId="4B56F086" w14:textId="77777777" w:rsidR="00D50854" w:rsidRPr="00D50854" w:rsidRDefault="00D50854" w:rsidP="00D50854">
      <w:pPr>
        <w:spacing w:after="0" w:line="240" w:lineRule="auto"/>
        <w:jc w:val="center"/>
        <w:rPr>
          <w:rFonts w:ascii="Times New Roman" w:hAnsi="Times New Roman" w:cs="Times New Roman"/>
          <w:b/>
          <w:sz w:val="28"/>
          <w:szCs w:val="28"/>
          <w:u w:val="single"/>
          <w:lang w:val="uk-UA"/>
        </w:rPr>
      </w:pPr>
    </w:p>
    <w:p w14:paraId="61560FC2" w14:textId="77777777" w:rsidR="00D50854" w:rsidRPr="00D50854" w:rsidRDefault="00D50854" w:rsidP="00D50854">
      <w:pPr>
        <w:spacing w:after="0" w:line="240" w:lineRule="auto"/>
        <w:jc w:val="both"/>
        <w:rPr>
          <w:rFonts w:ascii="Times New Roman" w:hAnsi="Times New Roman" w:cs="Times New Roman"/>
          <w:b/>
          <w:sz w:val="28"/>
          <w:szCs w:val="28"/>
          <w:lang w:val="uk-UA"/>
        </w:rPr>
      </w:pPr>
      <w:r w:rsidRPr="00D50854">
        <w:rPr>
          <w:rFonts w:ascii="Times New Roman" w:hAnsi="Times New Roman" w:cs="Times New Roman"/>
          <w:sz w:val="28"/>
          <w:szCs w:val="28"/>
          <w:lang w:val="uk-UA"/>
        </w:rPr>
        <w:t xml:space="preserve">Володимир ДАВИДЕНКО – генеральний директор КНП </w:t>
      </w:r>
      <w:r w:rsidRPr="00D50854">
        <w:rPr>
          <w:rFonts w:ascii="Times New Roman" w:hAnsi="Times New Roman" w:cs="Times New Roman"/>
          <w:sz w:val="28"/>
          <w:szCs w:val="28"/>
        </w:rPr>
        <w:t>“</w:t>
      </w:r>
      <w:r w:rsidRPr="00D50854">
        <w:rPr>
          <w:rFonts w:ascii="Times New Roman" w:hAnsi="Times New Roman" w:cs="Times New Roman"/>
          <w:sz w:val="28"/>
          <w:szCs w:val="28"/>
          <w:lang w:val="uk-UA"/>
        </w:rPr>
        <w:t>Ічнянська ЦПМСД</w:t>
      </w:r>
      <w:r w:rsidRPr="00D50854">
        <w:rPr>
          <w:rFonts w:ascii="Times New Roman" w:hAnsi="Times New Roman" w:cs="Times New Roman"/>
          <w:sz w:val="28"/>
          <w:szCs w:val="28"/>
        </w:rPr>
        <w:t>”</w:t>
      </w:r>
      <w:r w:rsidRPr="00D50854">
        <w:rPr>
          <w:rFonts w:ascii="Times New Roman" w:hAnsi="Times New Roman" w:cs="Times New Roman"/>
          <w:sz w:val="28"/>
          <w:szCs w:val="28"/>
          <w:lang w:val="uk-UA"/>
        </w:rPr>
        <w:t xml:space="preserve">, </w:t>
      </w:r>
      <w:r w:rsidRPr="00D50854">
        <w:rPr>
          <w:rFonts w:ascii="Times New Roman" w:hAnsi="Times New Roman" w:cs="Times New Roman"/>
          <w:b/>
          <w:sz w:val="28"/>
          <w:szCs w:val="28"/>
          <w:lang w:val="uk-UA"/>
        </w:rPr>
        <w:t>начальник групи;</w:t>
      </w:r>
    </w:p>
    <w:p w14:paraId="3DA75F77"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Оксана ДЕНИСЕНКО – генеральний директор КН </w:t>
      </w:r>
      <w:r w:rsidRPr="00D50854">
        <w:rPr>
          <w:rFonts w:ascii="Times New Roman" w:hAnsi="Times New Roman" w:cs="Times New Roman"/>
          <w:sz w:val="28"/>
          <w:szCs w:val="28"/>
        </w:rPr>
        <w:t>“</w:t>
      </w:r>
      <w:r w:rsidRPr="00D50854">
        <w:rPr>
          <w:rFonts w:ascii="Times New Roman" w:hAnsi="Times New Roman" w:cs="Times New Roman"/>
          <w:sz w:val="28"/>
          <w:szCs w:val="28"/>
          <w:lang w:val="uk-UA"/>
        </w:rPr>
        <w:t xml:space="preserve">Ічнянська міська лікарня, </w:t>
      </w:r>
      <w:r w:rsidRPr="00D50854">
        <w:rPr>
          <w:rFonts w:ascii="Times New Roman" w:hAnsi="Times New Roman" w:cs="Times New Roman"/>
          <w:b/>
          <w:sz w:val="28"/>
          <w:szCs w:val="28"/>
          <w:lang w:val="uk-UA"/>
        </w:rPr>
        <w:t>заступник начальника групи</w:t>
      </w:r>
      <w:r w:rsidRPr="00D50854">
        <w:rPr>
          <w:rFonts w:ascii="Times New Roman" w:hAnsi="Times New Roman" w:cs="Times New Roman"/>
          <w:sz w:val="28"/>
          <w:szCs w:val="28"/>
        </w:rPr>
        <w:t>”</w:t>
      </w:r>
    </w:p>
    <w:p w14:paraId="590637D6" w14:textId="77777777" w:rsidR="00D50854" w:rsidRPr="00D50854" w:rsidRDefault="00D50854" w:rsidP="00D50854">
      <w:pPr>
        <w:spacing w:after="0" w:line="240" w:lineRule="auto"/>
        <w:jc w:val="both"/>
        <w:rPr>
          <w:rFonts w:ascii="Times New Roman" w:hAnsi="Times New Roman" w:cs="Times New Roman"/>
          <w:b/>
          <w:sz w:val="28"/>
          <w:szCs w:val="28"/>
          <w:lang w:val="uk-UA"/>
        </w:rPr>
      </w:pPr>
      <w:r w:rsidRPr="00D50854">
        <w:rPr>
          <w:rFonts w:ascii="Times New Roman" w:hAnsi="Times New Roman" w:cs="Times New Roman"/>
          <w:b/>
          <w:sz w:val="28"/>
          <w:szCs w:val="28"/>
          <w:lang w:val="uk-UA"/>
        </w:rPr>
        <w:t>Члени групи:</w:t>
      </w:r>
    </w:p>
    <w:p w14:paraId="5E990440" w14:textId="77777777" w:rsidR="00D50854" w:rsidRPr="00D50854" w:rsidRDefault="00D50854" w:rsidP="00D50854">
      <w:pPr>
        <w:spacing w:after="0" w:line="240" w:lineRule="auto"/>
        <w:jc w:val="both"/>
        <w:rPr>
          <w:rFonts w:ascii="Times New Roman" w:hAnsi="Times New Roman" w:cs="Times New Roman"/>
          <w:sz w:val="28"/>
          <w:szCs w:val="28"/>
          <w:lang w:val="uk-UA"/>
        </w:rPr>
      </w:pPr>
      <w:r w:rsidRPr="00D50854">
        <w:rPr>
          <w:rFonts w:ascii="Times New Roman" w:hAnsi="Times New Roman" w:cs="Times New Roman"/>
          <w:sz w:val="28"/>
          <w:szCs w:val="28"/>
          <w:lang w:val="uk-UA"/>
        </w:rPr>
        <w:t xml:space="preserve">працівники КНП </w:t>
      </w:r>
      <w:r w:rsidRPr="00D50854">
        <w:rPr>
          <w:rFonts w:ascii="Times New Roman" w:hAnsi="Times New Roman" w:cs="Times New Roman"/>
          <w:sz w:val="28"/>
          <w:szCs w:val="28"/>
        </w:rPr>
        <w:t>“</w:t>
      </w:r>
      <w:r w:rsidRPr="00D50854">
        <w:rPr>
          <w:rFonts w:ascii="Times New Roman" w:hAnsi="Times New Roman" w:cs="Times New Roman"/>
          <w:sz w:val="28"/>
          <w:szCs w:val="28"/>
          <w:lang w:val="uk-UA"/>
        </w:rPr>
        <w:t>Обласного центру екстреної медичної допомоги та медицини катастроф</w:t>
      </w:r>
      <w:r w:rsidRPr="00D50854">
        <w:rPr>
          <w:rFonts w:ascii="Times New Roman" w:hAnsi="Times New Roman" w:cs="Times New Roman"/>
          <w:sz w:val="28"/>
          <w:szCs w:val="28"/>
        </w:rPr>
        <w:t>”</w:t>
      </w:r>
      <w:r w:rsidRPr="00D50854">
        <w:rPr>
          <w:rFonts w:ascii="Times New Roman" w:hAnsi="Times New Roman" w:cs="Times New Roman"/>
          <w:sz w:val="28"/>
          <w:szCs w:val="28"/>
          <w:lang w:val="uk-UA"/>
        </w:rPr>
        <w:t xml:space="preserve"> Чернігівської обласної ради.</w:t>
      </w:r>
    </w:p>
    <w:p w14:paraId="2F450097" w14:textId="77777777" w:rsidR="00D50854" w:rsidRPr="00D50854" w:rsidRDefault="00D50854" w:rsidP="00D50854">
      <w:pPr>
        <w:spacing w:after="0" w:line="240" w:lineRule="auto"/>
        <w:jc w:val="both"/>
        <w:rPr>
          <w:rFonts w:ascii="Times New Roman" w:hAnsi="Times New Roman" w:cs="Times New Roman"/>
          <w:sz w:val="28"/>
          <w:szCs w:val="28"/>
          <w:lang w:val="uk-UA"/>
        </w:rPr>
      </w:pPr>
    </w:p>
    <w:p w14:paraId="05346592" w14:textId="77777777" w:rsidR="00D50854" w:rsidRPr="00D50854" w:rsidRDefault="00D50854" w:rsidP="00D50854">
      <w:pPr>
        <w:spacing w:after="0" w:line="240" w:lineRule="auto"/>
        <w:jc w:val="both"/>
        <w:rPr>
          <w:rFonts w:ascii="Times New Roman" w:hAnsi="Times New Roman" w:cs="Times New Roman"/>
          <w:sz w:val="28"/>
          <w:szCs w:val="28"/>
          <w:lang w:val="uk-UA"/>
        </w:rPr>
      </w:pPr>
    </w:p>
    <w:p w14:paraId="4736BB6E" w14:textId="37C45DE1" w:rsidR="009516E3" w:rsidRPr="00D16C04" w:rsidRDefault="009516E3" w:rsidP="009516E3">
      <w:pPr>
        <w:spacing w:after="0" w:line="240" w:lineRule="auto"/>
        <w:jc w:val="both"/>
        <w:rPr>
          <w:rFonts w:ascii="Times New Roman" w:eastAsia="Times New Roman" w:hAnsi="Times New Roman" w:cs="Times New Roman"/>
          <w:b/>
          <w:sz w:val="24"/>
          <w:szCs w:val="24"/>
          <w:lang w:val="uk-UA" w:eastAsia="ru-RU"/>
        </w:rPr>
      </w:pPr>
      <w:r w:rsidRPr="00D16C04">
        <w:rPr>
          <w:rFonts w:ascii="Times New Roman" w:eastAsia="Times New Roman" w:hAnsi="Times New Roman" w:cs="Times New Roman"/>
          <w:b/>
          <w:sz w:val="24"/>
          <w:szCs w:val="24"/>
          <w:lang w:val="uk-UA" w:eastAsia="ru-RU"/>
        </w:rPr>
        <w:t>Секретар міської ради                                                          Григорій ГЕРАСИМЕНКО</w:t>
      </w:r>
    </w:p>
    <w:p w14:paraId="20528534"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p>
    <w:p w14:paraId="18CCEF10" w14:textId="77777777" w:rsidR="009516E3" w:rsidRDefault="009516E3" w:rsidP="00545ECA">
      <w:pPr>
        <w:pStyle w:val="a5"/>
        <w:spacing w:after="0" w:line="240" w:lineRule="auto"/>
        <w:ind w:left="0"/>
        <w:jc w:val="both"/>
        <w:rPr>
          <w:rFonts w:ascii="Times New Roman" w:eastAsia="Times New Roman" w:hAnsi="Times New Roman" w:cs="Times New Roman"/>
          <w:sz w:val="24"/>
          <w:szCs w:val="24"/>
          <w:lang w:val="uk-UA" w:eastAsia="ru-RU"/>
        </w:rPr>
      </w:pPr>
      <w:bookmarkStart w:id="35" w:name="_GoBack"/>
      <w:bookmarkEnd w:id="35"/>
    </w:p>
    <w:sectPr w:rsidR="009516E3" w:rsidSect="00D5085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8311F"/>
    <w:multiLevelType w:val="hybridMultilevel"/>
    <w:tmpl w:val="60A4C910"/>
    <w:lvl w:ilvl="0" w:tplc="8D4E8EF8">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AB34E33"/>
    <w:multiLevelType w:val="hybridMultilevel"/>
    <w:tmpl w:val="C762B3FE"/>
    <w:lvl w:ilvl="0" w:tplc="ACF6EE4E">
      <w:start w:val="1"/>
      <w:numFmt w:val="decimal"/>
      <w:lvlText w:val="%1."/>
      <w:lvlJc w:val="left"/>
      <w:pPr>
        <w:ind w:left="720" w:hanging="360"/>
      </w:pPr>
      <w:rPr>
        <w:color w:val="000000" w:themeColor="text1"/>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0C4611E"/>
    <w:multiLevelType w:val="hybridMultilevel"/>
    <w:tmpl w:val="FF4C9B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94"/>
    <w:rsid w:val="000400D0"/>
    <w:rsid w:val="0008621F"/>
    <w:rsid w:val="000A0721"/>
    <w:rsid w:val="000F3BF8"/>
    <w:rsid w:val="001657E5"/>
    <w:rsid w:val="00172BD9"/>
    <w:rsid w:val="001851A0"/>
    <w:rsid w:val="0018673C"/>
    <w:rsid w:val="001878F9"/>
    <w:rsid w:val="00193594"/>
    <w:rsid w:val="001A47BB"/>
    <w:rsid w:val="001C2A09"/>
    <w:rsid w:val="001C68C8"/>
    <w:rsid w:val="001E3BAD"/>
    <w:rsid w:val="00241BEC"/>
    <w:rsid w:val="002678B0"/>
    <w:rsid w:val="00314BF2"/>
    <w:rsid w:val="00351A3E"/>
    <w:rsid w:val="003A03D7"/>
    <w:rsid w:val="003A3ED1"/>
    <w:rsid w:val="003C4DBA"/>
    <w:rsid w:val="003D791D"/>
    <w:rsid w:val="003F065E"/>
    <w:rsid w:val="004242D5"/>
    <w:rsid w:val="00484513"/>
    <w:rsid w:val="004B1E7E"/>
    <w:rsid w:val="00545ECA"/>
    <w:rsid w:val="00597017"/>
    <w:rsid w:val="005F48E5"/>
    <w:rsid w:val="00641DB4"/>
    <w:rsid w:val="006435FE"/>
    <w:rsid w:val="00643BBA"/>
    <w:rsid w:val="00645400"/>
    <w:rsid w:val="006F01B7"/>
    <w:rsid w:val="00704751"/>
    <w:rsid w:val="0072186C"/>
    <w:rsid w:val="00760560"/>
    <w:rsid w:val="007658FA"/>
    <w:rsid w:val="0077532A"/>
    <w:rsid w:val="007F50E3"/>
    <w:rsid w:val="00831E23"/>
    <w:rsid w:val="00853AF8"/>
    <w:rsid w:val="0087190E"/>
    <w:rsid w:val="008A64FD"/>
    <w:rsid w:val="008C68FF"/>
    <w:rsid w:val="008C77B9"/>
    <w:rsid w:val="008D6744"/>
    <w:rsid w:val="008F7DA8"/>
    <w:rsid w:val="009516E3"/>
    <w:rsid w:val="00957960"/>
    <w:rsid w:val="009A3A3B"/>
    <w:rsid w:val="009A4E58"/>
    <w:rsid w:val="009B40DD"/>
    <w:rsid w:val="009C57C1"/>
    <w:rsid w:val="00A1390B"/>
    <w:rsid w:val="00A949F0"/>
    <w:rsid w:val="00AA3B6C"/>
    <w:rsid w:val="00AA5628"/>
    <w:rsid w:val="00AC44DE"/>
    <w:rsid w:val="00B0596A"/>
    <w:rsid w:val="00B358FB"/>
    <w:rsid w:val="00C73B6F"/>
    <w:rsid w:val="00C82818"/>
    <w:rsid w:val="00C94671"/>
    <w:rsid w:val="00CA207C"/>
    <w:rsid w:val="00CC53F5"/>
    <w:rsid w:val="00CD46E0"/>
    <w:rsid w:val="00CE08F5"/>
    <w:rsid w:val="00D15DEB"/>
    <w:rsid w:val="00D16C04"/>
    <w:rsid w:val="00D25EEC"/>
    <w:rsid w:val="00D50854"/>
    <w:rsid w:val="00DD0B87"/>
    <w:rsid w:val="00E47AD9"/>
    <w:rsid w:val="00EF178E"/>
    <w:rsid w:val="00F9555D"/>
    <w:rsid w:val="00FA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721"/>
    <w:rPr>
      <w:rFonts w:ascii="Tahoma" w:hAnsi="Tahoma" w:cs="Tahoma"/>
      <w:sz w:val="16"/>
      <w:szCs w:val="16"/>
    </w:rPr>
  </w:style>
  <w:style w:type="paragraph" w:styleId="a5">
    <w:name w:val="List Paragraph"/>
    <w:basedOn w:val="a"/>
    <w:uiPriority w:val="34"/>
    <w:qFormat/>
    <w:rsid w:val="00545ECA"/>
    <w:pPr>
      <w:ind w:left="720"/>
      <w:contextualSpacing/>
    </w:pPr>
  </w:style>
  <w:style w:type="paragraph" w:styleId="a6">
    <w:name w:val="No Spacing"/>
    <w:uiPriority w:val="1"/>
    <w:qFormat/>
    <w:rsid w:val="00D16C04"/>
    <w:pPr>
      <w:spacing w:after="0" w:line="240" w:lineRule="auto"/>
    </w:pPr>
  </w:style>
  <w:style w:type="table" w:styleId="a7">
    <w:name w:val="Table Grid"/>
    <w:basedOn w:val="a1"/>
    <w:uiPriority w:val="59"/>
    <w:rsid w:val="009B40DD"/>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AC44DE"/>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721"/>
    <w:rPr>
      <w:rFonts w:ascii="Tahoma" w:hAnsi="Tahoma" w:cs="Tahoma"/>
      <w:sz w:val="16"/>
      <w:szCs w:val="16"/>
    </w:rPr>
  </w:style>
  <w:style w:type="paragraph" w:styleId="a5">
    <w:name w:val="List Paragraph"/>
    <w:basedOn w:val="a"/>
    <w:uiPriority w:val="34"/>
    <w:qFormat/>
    <w:rsid w:val="00545ECA"/>
    <w:pPr>
      <w:ind w:left="720"/>
      <w:contextualSpacing/>
    </w:pPr>
  </w:style>
  <w:style w:type="paragraph" w:styleId="a6">
    <w:name w:val="No Spacing"/>
    <w:uiPriority w:val="1"/>
    <w:qFormat/>
    <w:rsid w:val="00D16C04"/>
    <w:pPr>
      <w:spacing w:after="0" w:line="240" w:lineRule="auto"/>
    </w:pPr>
  </w:style>
  <w:style w:type="table" w:styleId="a7">
    <w:name w:val="Table Grid"/>
    <w:basedOn w:val="a1"/>
    <w:uiPriority w:val="59"/>
    <w:rsid w:val="009B40DD"/>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AC44DE"/>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1969">
      <w:bodyDiv w:val="1"/>
      <w:marLeft w:val="0"/>
      <w:marRight w:val="0"/>
      <w:marTop w:val="0"/>
      <w:marBottom w:val="0"/>
      <w:divBdr>
        <w:top w:val="none" w:sz="0" w:space="0" w:color="auto"/>
        <w:left w:val="none" w:sz="0" w:space="0" w:color="auto"/>
        <w:bottom w:val="none" w:sz="0" w:space="0" w:color="auto"/>
        <w:right w:val="none" w:sz="0" w:space="0" w:color="auto"/>
      </w:divBdr>
    </w:div>
    <w:div w:id="760371074">
      <w:bodyDiv w:val="1"/>
      <w:marLeft w:val="0"/>
      <w:marRight w:val="0"/>
      <w:marTop w:val="0"/>
      <w:marBottom w:val="0"/>
      <w:divBdr>
        <w:top w:val="none" w:sz="0" w:space="0" w:color="auto"/>
        <w:left w:val="none" w:sz="0" w:space="0" w:color="auto"/>
        <w:bottom w:val="none" w:sz="0" w:space="0" w:color="auto"/>
        <w:right w:val="none" w:sz="0" w:space="0" w:color="auto"/>
      </w:divBdr>
    </w:div>
    <w:div w:id="1295329495">
      <w:bodyDiv w:val="1"/>
      <w:marLeft w:val="0"/>
      <w:marRight w:val="0"/>
      <w:marTop w:val="0"/>
      <w:marBottom w:val="0"/>
      <w:divBdr>
        <w:top w:val="none" w:sz="0" w:space="0" w:color="auto"/>
        <w:left w:val="none" w:sz="0" w:space="0" w:color="auto"/>
        <w:bottom w:val="none" w:sz="0" w:space="0" w:color="auto"/>
        <w:right w:val="none" w:sz="0" w:space="0" w:color="auto"/>
      </w:divBdr>
    </w:div>
    <w:div w:id="1582134232">
      <w:bodyDiv w:val="1"/>
      <w:marLeft w:val="0"/>
      <w:marRight w:val="0"/>
      <w:marTop w:val="0"/>
      <w:marBottom w:val="0"/>
      <w:divBdr>
        <w:top w:val="none" w:sz="0" w:space="0" w:color="auto"/>
        <w:left w:val="none" w:sz="0" w:space="0" w:color="auto"/>
        <w:bottom w:val="none" w:sz="0" w:space="0" w:color="auto"/>
        <w:right w:val="none" w:sz="0" w:space="0" w:color="auto"/>
      </w:divBdr>
    </w:div>
    <w:div w:id="17550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989E-9462-49CE-8F1B-4BC251A2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24</Pages>
  <Words>9661</Words>
  <Characters>55071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68</cp:revision>
  <cp:lastPrinted>2022-11-08T08:50:00Z</cp:lastPrinted>
  <dcterms:created xsi:type="dcterms:W3CDTF">2021-03-15T09:04:00Z</dcterms:created>
  <dcterms:modified xsi:type="dcterms:W3CDTF">2022-11-08T08:59:00Z</dcterms:modified>
</cp:coreProperties>
</file>